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66" w:rsidRDefault="007D7E66" w:rsidP="007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6">
        <w:rPr>
          <w:rFonts w:ascii="Times New Roman" w:hAnsi="Times New Roman" w:cs="Times New Roman"/>
          <w:b/>
          <w:sz w:val="24"/>
          <w:szCs w:val="24"/>
        </w:rPr>
        <w:t>Лот №</w:t>
      </w:r>
      <w:r w:rsidRPr="007D7E66">
        <w:rPr>
          <w:rFonts w:ascii="Times New Roman" w:hAnsi="Times New Roman" w:cs="Times New Roman"/>
          <w:b/>
          <w:sz w:val="24"/>
          <w:szCs w:val="24"/>
        </w:rPr>
        <w:t>8.</w:t>
      </w:r>
      <w:r w:rsidRPr="007D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66" w:rsidRDefault="007D7E66" w:rsidP="007D7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E66" w:rsidRDefault="007D7E66" w:rsidP="007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6">
        <w:rPr>
          <w:rFonts w:ascii="Times New Roman" w:hAnsi="Times New Roman" w:cs="Times New Roman"/>
          <w:sz w:val="24"/>
          <w:szCs w:val="24"/>
        </w:rPr>
        <w:t xml:space="preserve">Лесовозная дорога </w:t>
      </w:r>
      <w:proofErr w:type="spellStart"/>
      <w:r w:rsidRPr="007D7E66">
        <w:rPr>
          <w:rFonts w:ascii="Times New Roman" w:hAnsi="Times New Roman" w:cs="Times New Roman"/>
          <w:sz w:val="24"/>
          <w:szCs w:val="24"/>
        </w:rPr>
        <w:t>Оксово-Долгозерский</w:t>
      </w:r>
      <w:proofErr w:type="spellEnd"/>
      <w:r w:rsidRPr="007D7E66">
        <w:rPr>
          <w:rFonts w:ascii="Times New Roman" w:hAnsi="Times New Roman" w:cs="Times New Roman"/>
          <w:sz w:val="24"/>
          <w:szCs w:val="24"/>
        </w:rPr>
        <w:t xml:space="preserve">, длина:40000 </w:t>
      </w:r>
      <w:proofErr w:type="spellStart"/>
      <w:r w:rsidRPr="007D7E6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D7E6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D7E66">
        <w:rPr>
          <w:rFonts w:ascii="Times New Roman" w:hAnsi="Times New Roman" w:cs="Times New Roman"/>
          <w:sz w:val="24"/>
          <w:szCs w:val="24"/>
        </w:rPr>
        <w:t xml:space="preserve">, кад.№29:15:000000:0000:016120/00:1000, адрес: </w:t>
      </w:r>
      <w:r w:rsidRPr="007D7E66">
        <w:rPr>
          <w:rFonts w:ascii="Times New Roman" w:hAnsi="Times New Roman" w:cs="Times New Roman"/>
          <w:sz w:val="24"/>
          <w:szCs w:val="24"/>
        </w:rPr>
        <w:t xml:space="preserve">Архангельская обл., </w:t>
      </w:r>
      <w:proofErr w:type="spellStart"/>
      <w:r w:rsidRPr="007D7E66">
        <w:rPr>
          <w:rFonts w:ascii="Times New Roman" w:hAnsi="Times New Roman" w:cs="Times New Roman"/>
          <w:sz w:val="24"/>
          <w:szCs w:val="24"/>
        </w:rPr>
        <w:t>Плесецкий</w:t>
      </w:r>
      <w:proofErr w:type="spellEnd"/>
      <w:r w:rsidRPr="007D7E66">
        <w:rPr>
          <w:rFonts w:ascii="Times New Roman" w:hAnsi="Times New Roman" w:cs="Times New Roman"/>
          <w:sz w:val="24"/>
          <w:szCs w:val="24"/>
        </w:rPr>
        <w:t xml:space="preserve"> р-н.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E66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7D7E6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D7E66">
        <w:rPr>
          <w:rFonts w:ascii="Times New Roman" w:hAnsi="Times New Roman" w:cs="Times New Roman"/>
          <w:sz w:val="24"/>
          <w:szCs w:val="24"/>
        </w:rPr>
        <w:t>ижнее</w:t>
      </w:r>
      <w:proofErr w:type="spellEnd"/>
      <w:r w:rsidRPr="007D7E66">
        <w:rPr>
          <w:rFonts w:ascii="Times New Roman" w:hAnsi="Times New Roman" w:cs="Times New Roman"/>
          <w:sz w:val="24"/>
          <w:szCs w:val="24"/>
        </w:rPr>
        <w:t xml:space="preserve"> Устье (1 970 000 р.); </w:t>
      </w:r>
    </w:p>
    <w:p w:rsidR="007D7E66" w:rsidRDefault="007D7E66" w:rsidP="007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6">
        <w:rPr>
          <w:rFonts w:ascii="Times New Roman" w:hAnsi="Times New Roman" w:cs="Times New Roman"/>
          <w:sz w:val="24"/>
          <w:szCs w:val="24"/>
        </w:rPr>
        <w:t xml:space="preserve">Южная магистраль, длина:48000 </w:t>
      </w:r>
      <w:proofErr w:type="spellStart"/>
      <w:r w:rsidRPr="007D7E6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D7E6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D7E66">
        <w:rPr>
          <w:rFonts w:ascii="Times New Roman" w:hAnsi="Times New Roman" w:cs="Times New Roman"/>
          <w:sz w:val="24"/>
          <w:szCs w:val="24"/>
        </w:rPr>
        <w:t xml:space="preserve">, кад.№29:15:000000:0000:016119/00:1000, адрес: Архангельская обл., </w:t>
      </w:r>
      <w:proofErr w:type="spellStart"/>
      <w:r w:rsidRPr="007D7E66">
        <w:rPr>
          <w:rFonts w:ascii="Times New Roman" w:hAnsi="Times New Roman" w:cs="Times New Roman"/>
          <w:sz w:val="24"/>
          <w:szCs w:val="24"/>
        </w:rPr>
        <w:t>Плесецкий</w:t>
      </w:r>
      <w:proofErr w:type="spellEnd"/>
      <w:r w:rsidRPr="007D7E66">
        <w:rPr>
          <w:rFonts w:ascii="Times New Roman" w:hAnsi="Times New Roman" w:cs="Times New Roman"/>
          <w:sz w:val="24"/>
          <w:szCs w:val="24"/>
        </w:rPr>
        <w:t xml:space="preserve"> р-н.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E66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7D7E6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D7E66">
        <w:rPr>
          <w:rFonts w:ascii="Times New Roman" w:hAnsi="Times New Roman" w:cs="Times New Roman"/>
          <w:sz w:val="24"/>
          <w:szCs w:val="24"/>
        </w:rPr>
        <w:t>амково</w:t>
      </w:r>
      <w:proofErr w:type="spellEnd"/>
      <w:r w:rsidRPr="007D7E66">
        <w:rPr>
          <w:rFonts w:ascii="Times New Roman" w:hAnsi="Times New Roman" w:cs="Times New Roman"/>
          <w:sz w:val="24"/>
          <w:szCs w:val="24"/>
        </w:rPr>
        <w:t xml:space="preserve"> (2 364 000 р.); </w:t>
      </w:r>
    </w:p>
    <w:p w:rsidR="007D7E66" w:rsidRDefault="007D7E66" w:rsidP="007D7E66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6">
        <w:rPr>
          <w:rFonts w:ascii="Times New Roman" w:hAnsi="Times New Roman" w:cs="Times New Roman"/>
          <w:sz w:val="24"/>
          <w:szCs w:val="24"/>
        </w:rPr>
        <w:t xml:space="preserve">Мост через </w:t>
      </w:r>
      <w:proofErr w:type="spellStart"/>
      <w:r w:rsidRPr="007D7E6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7D7E6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D7E66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7D7E66">
        <w:rPr>
          <w:rFonts w:ascii="Times New Roman" w:hAnsi="Times New Roman" w:cs="Times New Roman"/>
          <w:sz w:val="24"/>
          <w:szCs w:val="24"/>
        </w:rPr>
        <w:t xml:space="preserve">, протяженность 84 м, </w:t>
      </w:r>
      <w:proofErr w:type="spellStart"/>
      <w:r w:rsidRPr="007D7E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7D7E66">
        <w:rPr>
          <w:rFonts w:ascii="Times New Roman" w:hAnsi="Times New Roman" w:cs="Times New Roman"/>
          <w:sz w:val="24"/>
          <w:szCs w:val="24"/>
        </w:rPr>
        <w:t xml:space="preserve">.№ 29:15:000000:0000:014550/00, адрес: </w:t>
      </w:r>
      <w:r w:rsidRPr="007D7E66">
        <w:rPr>
          <w:rFonts w:ascii="Times New Roman" w:hAnsi="Times New Roman" w:cs="Times New Roman"/>
          <w:sz w:val="24"/>
          <w:szCs w:val="24"/>
        </w:rPr>
        <w:t xml:space="preserve">Архангельская обл., </w:t>
      </w:r>
      <w:proofErr w:type="spellStart"/>
      <w:r w:rsidRPr="007D7E66">
        <w:rPr>
          <w:rFonts w:ascii="Times New Roman" w:hAnsi="Times New Roman" w:cs="Times New Roman"/>
          <w:sz w:val="24"/>
          <w:szCs w:val="24"/>
        </w:rPr>
        <w:t>Плесецкий</w:t>
      </w:r>
      <w:proofErr w:type="spellEnd"/>
      <w:r w:rsidRPr="007D7E66">
        <w:rPr>
          <w:rFonts w:ascii="Times New Roman" w:hAnsi="Times New Roman" w:cs="Times New Roman"/>
          <w:sz w:val="24"/>
          <w:szCs w:val="24"/>
        </w:rPr>
        <w:t xml:space="preserve"> р-н</w:t>
      </w:r>
      <w:proofErr w:type="gramStart"/>
      <w:r w:rsidRPr="007D7E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7D7E66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7D7E66">
        <w:rPr>
          <w:rFonts w:ascii="Times New Roman" w:hAnsi="Times New Roman" w:cs="Times New Roman"/>
          <w:sz w:val="24"/>
          <w:szCs w:val="24"/>
        </w:rPr>
        <w:t>Самково</w:t>
      </w:r>
      <w:proofErr w:type="spellEnd"/>
      <w:r w:rsidRPr="007D7E66">
        <w:rPr>
          <w:rFonts w:ascii="Times New Roman" w:hAnsi="Times New Roman" w:cs="Times New Roman"/>
          <w:sz w:val="24"/>
          <w:szCs w:val="24"/>
        </w:rPr>
        <w:t xml:space="preserve">, Приозерный ЛПХ (1 168 000 р.). </w:t>
      </w:r>
    </w:p>
    <w:p w:rsidR="00903844" w:rsidRPr="007D7E66" w:rsidRDefault="007D7E66" w:rsidP="007D7E66">
      <w:pPr>
        <w:jc w:val="both"/>
        <w:rPr>
          <w:sz w:val="24"/>
          <w:szCs w:val="24"/>
        </w:rPr>
      </w:pPr>
      <w:r w:rsidRPr="007D7E66">
        <w:rPr>
          <w:rFonts w:ascii="Times New Roman" w:hAnsi="Times New Roman" w:cs="Times New Roman"/>
          <w:sz w:val="24"/>
          <w:szCs w:val="24"/>
        </w:rPr>
        <w:t>Начальная цена 5 502 000 р.</w:t>
      </w:r>
    </w:p>
    <w:p w:rsidR="007D7E66" w:rsidRPr="007D7E66" w:rsidRDefault="007D7E66">
      <w:pPr>
        <w:jc w:val="both"/>
        <w:rPr>
          <w:sz w:val="24"/>
          <w:szCs w:val="24"/>
        </w:rPr>
      </w:pPr>
      <w:bookmarkStart w:id="0" w:name="_GoBack"/>
      <w:bookmarkEnd w:id="0"/>
    </w:p>
    <w:sectPr w:rsidR="007D7E66" w:rsidRPr="007D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0"/>
    <w:rsid w:val="00457420"/>
    <w:rsid w:val="007D7E66"/>
    <w:rsid w:val="009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2015-07-16T11:35:00Z</dcterms:created>
  <dcterms:modified xsi:type="dcterms:W3CDTF">2015-07-16T11:38:00Z</dcterms:modified>
</cp:coreProperties>
</file>