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52" w:rsidRPr="00012C84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</w:t>
      </w:r>
    </w:p>
    <w:p w:rsidR="00E0276D" w:rsidRPr="00012C84" w:rsidRDefault="006D0C52" w:rsidP="006D0C52">
      <w:pPr>
        <w:jc w:val="center"/>
        <w:rPr>
          <w:rFonts w:ascii="Times New Roman" w:hAnsi="Times New Roman"/>
          <w:b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 xml:space="preserve">по продаже </w:t>
      </w:r>
      <w:r w:rsidR="0058640E" w:rsidRPr="00012C84">
        <w:rPr>
          <w:rFonts w:ascii="Times New Roman" w:hAnsi="Times New Roman"/>
          <w:b/>
          <w:bCs/>
          <w:lang w:val="ru-RU"/>
        </w:rPr>
        <w:t xml:space="preserve">единым лотом 100 % долей в уставном капитале </w:t>
      </w:r>
      <w:r w:rsidR="00E0276D" w:rsidRPr="00012C84">
        <w:rPr>
          <w:rFonts w:ascii="Times New Roman" w:hAnsi="Times New Roman"/>
          <w:b/>
          <w:bCs/>
          <w:lang w:val="ru-RU"/>
        </w:rPr>
        <w:t xml:space="preserve">ООО </w:t>
      </w:r>
      <w:r w:rsidR="00E0276D" w:rsidRPr="00012C84">
        <w:rPr>
          <w:rFonts w:ascii="Times New Roman" w:hAnsi="Times New Roman"/>
          <w:b/>
          <w:szCs w:val="24"/>
          <w:lang w:val="ru-RU"/>
        </w:rPr>
        <w:t>«ЛИЗИНГ ПРОЕКТ»</w:t>
      </w:r>
      <w:r w:rsidR="00E0276D" w:rsidRPr="00012C84">
        <w:rPr>
          <w:rFonts w:ascii="Times New Roman" w:hAnsi="Times New Roman"/>
          <w:szCs w:val="24"/>
          <w:lang w:val="ru-RU"/>
        </w:rPr>
        <w:t xml:space="preserve"> </w:t>
      </w:r>
      <w:r w:rsidR="0058640E" w:rsidRPr="00012C84">
        <w:rPr>
          <w:rFonts w:ascii="Times New Roman" w:hAnsi="Times New Roman"/>
          <w:b/>
          <w:lang w:val="ru-RU"/>
        </w:rPr>
        <w:t>и прав (требовани</w:t>
      </w:r>
      <w:r w:rsidR="00297CDC" w:rsidRPr="00012C84">
        <w:rPr>
          <w:rFonts w:ascii="Times New Roman" w:hAnsi="Times New Roman"/>
          <w:b/>
          <w:lang w:val="ru-RU"/>
        </w:rPr>
        <w:t>й</w:t>
      </w:r>
      <w:r w:rsidR="0058640E" w:rsidRPr="00012C84">
        <w:rPr>
          <w:rFonts w:ascii="Times New Roman" w:hAnsi="Times New Roman"/>
          <w:b/>
          <w:lang w:val="ru-RU"/>
        </w:rPr>
        <w:t xml:space="preserve">) </w:t>
      </w:r>
      <w:r w:rsidR="00E0276D" w:rsidRPr="00012C84">
        <w:rPr>
          <w:rFonts w:ascii="Times New Roman" w:hAnsi="Times New Roman"/>
          <w:b/>
          <w:szCs w:val="24"/>
          <w:lang w:val="ru-RU"/>
        </w:rPr>
        <w:t xml:space="preserve">Общество с ограниченной ответственностью «СБК» </w:t>
      </w:r>
      <w:proofErr w:type="gramStart"/>
      <w:r w:rsidR="0058640E" w:rsidRPr="00012C84">
        <w:rPr>
          <w:rFonts w:ascii="Times New Roman" w:hAnsi="Times New Roman"/>
          <w:b/>
          <w:lang w:val="ru-RU"/>
        </w:rPr>
        <w:t>к</w:t>
      </w:r>
      <w:proofErr w:type="gramEnd"/>
      <w:r w:rsidR="0058640E" w:rsidRPr="00012C84">
        <w:rPr>
          <w:rFonts w:ascii="Times New Roman" w:hAnsi="Times New Roman"/>
          <w:b/>
          <w:lang w:val="ru-RU"/>
        </w:rPr>
        <w:t xml:space="preserve"> </w:t>
      </w:r>
    </w:p>
    <w:p w:rsidR="006D0C52" w:rsidRPr="00012C84" w:rsidRDefault="00E0276D" w:rsidP="006D0C52">
      <w:pPr>
        <w:jc w:val="center"/>
        <w:rPr>
          <w:rFonts w:ascii="Times New Roman" w:hAnsi="Times New Roman"/>
          <w:b/>
          <w:szCs w:val="24"/>
          <w:lang w:val="ru-RU"/>
        </w:rPr>
      </w:pPr>
      <w:r w:rsidRPr="00012C84">
        <w:rPr>
          <w:rFonts w:ascii="Times New Roman" w:hAnsi="Times New Roman"/>
          <w:b/>
          <w:bCs/>
          <w:lang w:val="ru-RU"/>
        </w:rPr>
        <w:t xml:space="preserve">ООО </w:t>
      </w:r>
      <w:r w:rsidRPr="00012C84">
        <w:rPr>
          <w:rFonts w:ascii="Times New Roman" w:hAnsi="Times New Roman"/>
          <w:b/>
          <w:szCs w:val="24"/>
          <w:lang w:val="ru-RU"/>
        </w:rPr>
        <w:t xml:space="preserve">«ЛИЗИНГ ПРОЕКТ» </w:t>
      </w:r>
      <w:proofErr w:type="gramStart"/>
      <w:r w:rsidRPr="00012C84">
        <w:rPr>
          <w:rFonts w:ascii="Times New Roman" w:hAnsi="Times New Roman"/>
          <w:b/>
          <w:szCs w:val="24"/>
          <w:lang w:val="ru-RU"/>
        </w:rPr>
        <w:t>и ООО</w:t>
      </w:r>
      <w:proofErr w:type="gramEnd"/>
      <w:r w:rsidRPr="00012C84">
        <w:rPr>
          <w:rFonts w:ascii="Times New Roman" w:hAnsi="Times New Roman"/>
          <w:b/>
          <w:szCs w:val="24"/>
          <w:lang w:val="ru-RU"/>
        </w:rPr>
        <w:t xml:space="preserve"> «УК «КРИСТИНА»</w:t>
      </w:r>
    </w:p>
    <w:p w:rsidR="0058640E" w:rsidRPr="00012C84" w:rsidRDefault="0058640E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6D0C52" w:rsidRPr="00012C84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EA4C16" w:rsidRPr="00012C84">
        <w:rPr>
          <w:rFonts w:ascii="Times New Roman" w:hAnsi="Times New Roman"/>
          <w:b/>
          <w:bCs/>
          <w:szCs w:val="24"/>
          <w:lang w:val="ru-RU"/>
        </w:rPr>
        <w:t xml:space="preserve">04 </w:t>
      </w:r>
      <w:r w:rsidR="00E0276D" w:rsidRPr="00012C84">
        <w:rPr>
          <w:rFonts w:ascii="Times New Roman" w:hAnsi="Times New Roman"/>
          <w:b/>
          <w:bCs/>
          <w:szCs w:val="24"/>
          <w:lang w:val="ru-RU"/>
        </w:rPr>
        <w:t>ма</w:t>
      </w:r>
      <w:r w:rsidR="00EA4C16" w:rsidRPr="00012C84">
        <w:rPr>
          <w:rFonts w:ascii="Times New Roman" w:hAnsi="Times New Roman"/>
          <w:b/>
          <w:bCs/>
          <w:szCs w:val="24"/>
          <w:lang w:val="ru-RU"/>
        </w:rPr>
        <w:t>я</w:t>
      </w:r>
      <w:r w:rsidRPr="00012C84">
        <w:rPr>
          <w:rFonts w:ascii="Times New Roman" w:hAnsi="Times New Roman"/>
          <w:b/>
          <w:bCs/>
          <w:szCs w:val="24"/>
          <w:lang w:val="ru-RU"/>
        </w:rPr>
        <w:t xml:space="preserve"> 201</w:t>
      </w:r>
      <w:r w:rsidR="00E0276D" w:rsidRPr="00012C84">
        <w:rPr>
          <w:rFonts w:ascii="Times New Roman" w:hAnsi="Times New Roman"/>
          <w:b/>
          <w:bCs/>
          <w:szCs w:val="24"/>
          <w:lang w:val="ru-RU"/>
        </w:rPr>
        <w:t>7</w:t>
      </w:r>
      <w:r w:rsidRPr="00012C84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:rsidR="006D0C52" w:rsidRPr="00012C84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6D0C52" w:rsidRPr="00012C84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012C84">
          <w:rPr>
            <w:rFonts w:ascii="Times New Roman" w:hAnsi="Times New Roman"/>
            <w:b/>
            <w:bCs/>
            <w:color w:val="0000FF"/>
            <w:szCs w:val="24"/>
            <w:u w:val="single"/>
          </w:rPr>
          <w:t>www</w:t>
        </w:r>
        <w:r w:rsidRPr="00012C84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r w:rsidRPr="00012C84">
          <w:rPr>
            <w:rFonts w:ascii="Times New Roman" w:hAnsi="Times New Roman"/>
            <w:b/>
            <w:bCs/>
            <w:color w:val="0000FF"/>
            <w:szCs w:val="24"/>
            <w:u w:val="single"/>
          </w:rPr>
          <w:t>lot</w:t>
        </w:r>
        <w:r w:rsidRPr="00012C84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-</w:t>
        </w:r>
        <w:r w:rsidRPr="00012C84">
          <w:rPr>
            <w:rFonts w:ascii="Times New Roman" w:hAnsi="Times New Roman"/>
            <w:b/>
            <w:bCs/>
            <w:color w:val="0000FF"/>
            <w:szCs w:val="24"/>
            <w:u w:val="single"/>
          </w:rPr>
          <w:t>online</w:t>
        </w:r>
        <w:r w:rsidRPr="00012C84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proofErr w:type="spellStart"/>
        <w:r w:rsidRPr="00012C84">
          <w:rPr>
            <w:rFonts w:ascii="Times New Roman" w:hAnsi="Times New Roman"/>
            <w:b/>
            <w:bCs/>
            <w:color w:val="0000FF"/>
            <w:szCs w:val="24"/>
            <w:u w:val="single"/>
          </w:rPr>
          <w:t>ru</w:t>
        </w:r>
        <w:proofErr w:type="spellEnd"/>
      </w:hyperlink>
      <w:r w:rsidRPr="00012C84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6D0C52" w:rsidRPr="00012C84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6D0C52" w:rsidRPr="00012C84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EA4C16" w:rsidRPr="00012C84">
        <w:rPr>
          <w:rFonts w:ascii="Times New Roman" w:hAnsi="Times New Roman"/>
          <w:b/>
          <w:bCs/>
          <w:szCs w:val="24"/>
          <w:lang w:val="ru-RU"/>
        </w:rPr>
        <w:t>04</w:t>
      </w:r>
      <w:r w:rsidR="0058640E" w:rsidRPr="00012C84">
        <w:rPr>
          <w:rFonts w:ascii="Times New Roman" w:hAnsi="Times New Roman"/>
          <w:b/>
          <w:bCs/>
          <w:szCs w:val="24"/>
          <w:lang w:val="ru-RU"/>
        </w:rPr>
        <w:t>.0</w:t>
      </w:r>
      <w:r w:rsidR="00EA4C16" w:rsidRPr="00012C84">
        <w:rPr>
          <w:rFonts w:ascii="Times New Roman" w:hAnsi="Times New Roman"/>
          <w:b/>
          <w:bCs/>
          <w:szCs w:val="24"/>
          <w:lang w:val="ru-RU"/>
        </w:rPr>
        <w:t>4</w:t>
      </w:r>
      <w:r w:rsidRPr="00012C84">
        <w:rPr>
          <w:rFonts w:ascii="Times New Roman" w:hAnsi="Times New Roman"/>
          <w:b/>
          <w:bCs/>
          <w:szCs w:val="24"/>
          <w:lang w:val="ru-RU"/>
        </w:rPr>
        <w:t>.201</w:t>
      </w:r>
      <w:r w:rsidR="00E0276D" w:rsidRPr="00012C84">
        <w:rPr>
          <w:rFonts w:ascii="Times New Roman" w:hAnsi="Times New Roman"/>
          <w:b/>
          <w:bCs/>
          <w:szCs w:val="24"/>
          <w:lang w:val="ru-RU"/>
        </w:rPr>
        <w:t>7</w:t>
      </w:r>
      <w:r w:rsidRPr="00012C84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EA4C16" w:rsidRPr="00012C84">
        <w:rPr>
          <w:rFonts w:ascii="Times New Roman" w:hAnsi="Times New Roman"/>
          <w:b/>
          <w:bCs/>
          <w:szCs w:val="24"/>
          <w:lang w:val="ru-RU"/>
        </w:rPr>
        <w:t>02</w:t>
      </w:r>
      <w:r w:rsidR="0058640E" w:rsidRPr="00012C84">
        <w:rPr>
          <w:rFonts w:ascii="Times New Roman" w:hAnsi="Times New Roman"/>
          <w:b/>
          <w:bCs/>
          <w:szCs w:val="24"/>
          <w:lang w:val="ru-RU"/>
        </w:rPr>
        <w:t>.0</w:t>
      </w:r>
      <w:r w:rsidR="00EA4C16" w:rsidRPr="00012C84">
        <w:rPr>
          <w:rFonts w:ascii="Times New Roman" w:hAnsi="Times New Roman"/>
          <w:b/>
          <w:bCs/>
          <w:szCs w:val="24"/>
          <w:lang w:val="ru-RU"/>
        </w:rPr>
        <w:t>5</w:t>
      </w:r>
      <w:r w:rsidRPr="00012C84">
        <w:rPr>
          <w:rFonts w:ascii="Times New Roman" w:hAnsi="Times New Roman"/>
          <w:b/>
          <w:bCs/>
          <w:szCs w:val="24"/>
          <w:lang w:val="ru-RU"/>
        </w:rPr>
        <w:t>.201</w:t>
      </w:r>
      <w:r w:rsidR="00E0276D" w:rsidRPr="00012C84">
        <w:rPr>
          <w:rFonts w:ascii="Times New Roman" w:hAnsi="Times New Roman"/>
          <w:b/>
          <w:bCs/>
          <w:szCs w:val="24"/>
          <w:lang w:val="ru-RU"/>
        </w:rPr>
        <w:t>7</w:t>
      </w:r>
      <w:r w:rsidRPr="00012C84">
        <w:rPr>
          <w:rFonts w:ascii="Times New Roman" w:hAnsi="Times New Roman"/>
          <w:b/>
          <w:bCs/>
          <w:szCs w:val="24"/>
          <w:lang w:val="ru-RU"/>
        </w:rPr>
        <w:t xml:space="preserve"> до </w:t>
      </w:r>
      <w:r w:rsidR="00E0276D" w:rsidRPr="00012C84">
        <w:rPr>
          <w:rFonts w:ascii="Times New Roman" w:hAnsi="Times New Roman"/>
          <w:b/>
          <w:bCs/>
          <w:szCs w:val="24"/>
          <w:lang w:val="ru-RU"/>
        </w:rPr>
        <w:t>23</w:t>
      </w:r>
      <w:r w:rsidRPr="00012C84">
        <w:rPr>
          <w:rFonts w:ascii="Times New Roman" w:hAnsi="Times New Roman"/>
          <w:b/>
          <w:bCs/>
          <w:szCs w:val="24"/>
          <w:lang w:val="ru-RU"/>
        </w:rPr>
        <w:t>:</w:t>
      </w:r>
      <w:r w:rsidR="00E0276D" w:rsidRPr="00012C84">
        <w:rPr>
          <w:rFonts w:ascii="Times New Roman" w:hAnsi="Times New Roman"/>
          <w:b/>
          <w:bCs/>
          <w:szCs w:val="24"/>
          <w:lang w:val="ru-RU"/>
        </w:rPr>
        <w:t>3</w:t>
      </w:r>
      <w:r w:rsidRPr="00012C84">
        <w:rPr>
          <w:rFonts w:ascii="Times New Roman" w:hAnsi="Times New Roman"/>
          <w:b/>
          <w:bCs/>
          <w:szCs w:val="24"/>
          <w:lang w:val="ru-RU"/>
        </w:rPr>
        <w:t>0.</w:t>
      </w:r>
    </w:p>
    <w:p w:rsidR="006D0C52" w:rsidRPr="00012C84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</w:t>
      </w:r>
      <w:r w:rsidR="0058640E" w:rsidRPr="00012C84">
        <w:rPr>
          <w:rFonts w:ascii="Times New Roman" w:hAnsi="Times New Roman"/>
          <w:b/>
          <w:bCs/>
          <w:szCs w:val="24"/>
          <w:lang w:val="ru-RU"/>
        </w:rPr>
        <w:t xml:space="preserve">Организатора торгов не позднее </w:t>
      </w:r>
      <w:r w:rsidR="00EA4C16" w:rsidRPr="00012C84">
        <w:rPr>
          <w:rFonts w:ascii="Times New Roman" w:hAnsi="Times New Roman"/>
          <w:b/>
          <w:bCs/>
          <w:szCs w:val="24"/>
          <w:lang w:val="ru-RU"/>
        </w:rPr>
        <w:t>02</w:t>
      </w:r>
      <w:r w:rsidR="0058640E" w:rsidRPr="00012C84">
        <w:rPr>
          <w:rFonts w:ascii="Times New Roman" w:hAnsi="Times New Roman"/>
          <w:b/>
          <w:bCs/>
          <w:szCs w:val="24"/>
          <w:lang w:val="ru-RU"/>
        </w:rPr>
        <w:t>.0</w:t>
      </w:r>
      <w:r w:rsidR="00EA4C16" w:rsidRPr="00012C84">
        <w:rPr>
          <w:rFonts w:ascii="Times New Roman" w:hAnsi="Times New Roman"/>
          <w:b/>
          <w:bCs/>
          <w:szCs w:val="24"/>
          <w:lang w:val="ru-RU"/>
        </w:rPr>
        <w:t>5</w:t>
      </w:r>
      <w:r w:rsidRPr="00012C84">
        <w:rPr>
          <w:rFonts w:ascii="Times New Roman" w:hAnsi="Times New Roman"/>
          <w:b/>
          <w:bCs/>
          <w:szCs w:val="24"/>
          <w:lang w:val="ru-RU"/>
        </w:rPr>
        <w:t>.201</w:t>
      </w:r>
      <w:r w:rsidR="00E0276D" w:rsidRPr="00012C84">
        <w:rPr>
          <w:rFonts w:ascii="Times New Roman" w:hAnsi="Times New Roman"/>
          <w:b/>
          <w:bCs/>
          <w:szCs w:val="24"/>
          <w:lang w:val="ru-RU"/>
        </w:rPr>
        <w:t>7</w:t>
      </w:r>
      <w:r w:rsidRPr="00012C84">
        <w:rPr>
          <w:rFonts w:ascii="Times New Roman" w:hAnsi="Times New Roman"/>
          <w:b/>
          <w:bCs/>
          <w:szCs w:val="24"/>
          <w:lang w:val="ru-RU"/>
        </w:rPr>
        <w:t>.</w:t>
      </w:r>
    </w:p>
    <w:p w:rsidR="006D0C52" w:rsidRPr="00012C84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>Допуск претендентов к электр</w:t>
      </w:r>
      <w:r w:rsidR="0058640E" w:rsidRPr="00012C84">
        <w:rPr>
          <w:rFonts w:ascii="Times New Roman" w:hAnsi="Times New Roman"/>
          <w:b/>
          <w:bCs/>
          <w:szCs w:val="24"/>
          <w:lang w:val="ru-RU"/>
        </w:rPr>
        <w:t xml:space="preserve">онному аукциону осуществляется </w:t>
      </w:r>
      <w:r w:rsidR="00EA4C16" w:rsidRPr="00012C84">
        <w:rPr>
          <w:rFonts w:ascii="Times New Roman" w:hAnsi="Times New Roman"/>
          <w:b/>
          <w:bCs/>
          <w:szCs w:val="24"/>
          <w:lang w:val="ru-RU"/>
        </w:rPr>
        <w:t>03</w:t>
      </w:r>
      <w:r w:rsidRPr="00012C84">
        <w:rPr>
          <w:rFonts w:ascii="Times New Roman" w:hAnsi="Times New Roman"/>
          <w:b/>
          <w:bCs/>
          <w:szCs w:val="24"/>
          <w:lang w:val="ru-RU"/>
        </w:rPr>
        <w:t>.0</w:t>
      </w:r>
      <w:r w:rsidR="00EA4C16" w:rsidRPr="00012C84">
        <w:rPr>
          <w:rFonts w:ascii="Times New Roman" w:hAnsi="Times New Roman"/>
          <w:b/>
          <w:bCs/>
          <w:szCs w:val="24"/>
          <w:lang w:val="ru-RU"/>
        </w:rPr>
        <w:t>5</w:t>
      </w:r>
      <w:r w:rsidRPr="00012C84">
        <w:rPr>
          <w:rFonts w:ascii="Times New Roman" w:hAnsi="Times New Roman"/>
          <w:b/>
          <w:bCs/>
          <w:szCs w:val="24"/>
          <w:lang w:val="ru-RU"/>
        </w:rPr>
        <w:t>.201</w:t>
      </w:r>
      <w:r w:rsidR="00E0276D" w:rsidRPr="00012C84">
        <w:rPr>
          <w:rFonts w:ascii="Times New Roman" w:hAnsi="Times New Roman"/>
          <w:b/>
          <w:bCs/>
          <w:szCs w:val="24"/>
          <w:lang w:val="ru-RU"/>
        </w:rPr>
        <w:t>7</w:t>
      </w:r>
      <w:r w:rsidRPr="00012C84">
        <w:rPr>
          <w:rFonts w:ascii="Times New Roman" w:hAnsi="Times New Roman"/>
          <w:b/>
          <w:bCs/>
          <w:szCs w:val="24"/>
          <w:lang w:val="ru-RU"/>
        </w:rPr>
        <w:t>.</w:t>
      </w:r>
    </w:p>
    <w:p w:rsidR="006D0C52" w:rsidRPr="00012C8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012C8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012C84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:rsidR="006D0C52" w:rsidRPr="00012C8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012C84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012C8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012C8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012C84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012C84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012C84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012C84">
        <w:rPr>
          <w:rFonts w:ascii="Times New Roman" w:hAnsi="Times New Roman"/>
          <w:bCs/>
          <w:szCs w:val="24"/>
          <w:lang w:val="ru-RU"/>
        </w:rPr>
        <w:t>голландский</w:t>
      </w:r>
      <w:r w:rsidRPr="00012C84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C53861" w:rsidRPr="00012C84" w:rsidRDefault="00C53861" w:rsidP="0009502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</w:p>
    <w:p w:rsidR="0058640E" w:rsidRPr="00012C84" w:rsidRDefault="00095024" w:rsidP="006D0C52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 xml:space="preserve">       </w:t>
      </w:r>
      <w:r w:rsidR="006D0C52" w:rsidRPr="00012C84">
        <w:rPr>
          <w:rFonts w:ascii="Times New Roman" w:hAnsi="Times New Roman"/>
          <w:b/>
          <w:szCs w:val="24"/>
          <w:lang w:val="ru-RU"/>
        </w:rPr>
        <w:t xml:space="preserve">Предметом аукциона </w:t>
      </w:r>
      <w:r w:rsidR="0058640E" w:rsidRPr="00012C84">
        <w:rPr>
          <w:rFonts w:ascii="Times New Roman" w:hAnsi="Times New Roman"/>
          <w:b/>
          <w:szCs w:val="24"/>
          <w:lang w:val="ru-RU"/>
        </w:rPr>
        <w:t>в составе единого Лота является:</w:t>
      </w:r>
    </w:p>
    <w:p w:rsidR="00E0276D" w:rsidRPr="00012C84" w:rsidRDefault="006D0C52" w:rsidP="0058640E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52708" w:rsidRPr="00012C8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52708" w:rsidRPr="00012C84">
        <w:rPr>
          <w:rFonts w:ascii="Times New Roman" w:hAnsi="Times New Roman" w:cs="Times New Roman"/>
          <w:b/>
          <w:sz w:val="24"/>
          <w:szCs w:val="24"/>
        </w:rPr>
        <w:t>.</w:t>
      </w:r>
      <w:r w:rsidR="0058640E" w:rsidRPr="00012C84">
        <w:rPr>
          <w:rFonts w:ascii="Times New Roman" w:hAnsi="Times New Roman" w:cs="Times New Roman"/>
          <w:sz w:val="24"/>
          <w:szCs w:val="24"/>
        </w:rPr>
        <w:t xml:space="preserve"> Дол</w:t>
      </w:r>
      <w:r w:rsidR="00E0276D" w:rsidRPr="00012C84">
        <w:rPr>
          <w:rFonts w:ascii="Times New Roman" w:hAnsi="Times New Roman" w:cs="Times New Roman"/>
          <w:sz w:val="24"/>
          <w:szCs w:val="24"/>
        </w:rPr>
        <w:t>я</w:t>
      </w:r>
      <w:r w:rsidR="0058640E" w:rsidRPr="00012C84">
        <w:rPr>
          <w:rFonts w:ascii="Times New Roman" w:hAnsi="Times New Roman" w:cs="Times New Roman"/>
          <w:sz w:val="24"/>
          <w:szCs w:val="24"/>
        </w:rPr>
        <w:t xml:space="preserve"> в </w:t>
      </w:r>
      <w:r w:rsidR="00E0276D" w:rsidRPr="00012C84">
        <w:rPr>
          <w:rFonts w:ascii="Times New Roman" w:hAnsi="Times New Roman" w:cs="Times New Roman"/>
          <w:sz w:val="24"/>
          <w:szCs w:val="24"/>
        </w:rPr>
        <w:t xml:space="preserve">размере 100% </w:t>
      </w:r>
      <w:r w:rsidR="0058640E" w:rsidRPr="00012C84">
        <w:rPr>
          <w:rFonts w:ascii="Times New Roman" w:hAnsi="Times New Roman" w:cs="Times New Roman"/>
          <w:sz w:val="24"/>
          <w:szCs w:val="24"/>
        </w:rPr>
        <w:t>уставно</w:t>
      </w:r>
      <w:r w:rsidR="00E0276D" w:rsidRPr="00012C84">
        <w:rPr>
          <w:rFonts w:ascii="Times New Roman" w:hAnsi="Times New Roman" w:cs="Times New Roman"/>
          <w:sz w:val="24"/>
          <w:szCs w:val="24"/>
        </w:rPr>
        <w:t>го</w:t>
      </w:r>
      <w:r w:rsidR="0058640E" w:rsidRPr="00012C84">
        <w:rPr>
          <w:rFonts w:ascii="Times New Roman" w:hAnsi="Times New Roman" w:cs="Times New Roman"/>
          <w:sz w:val="24"/>
          <w:szCs w:val="24"/>
        </w:rPr>
        <w:t xml:space="preserve"> капитал</w:t>
      </w:r>
      <w:r w:rsidR="00E0276D" w:rsidRPr="00012C84">
        <w:rPr>
          <w:rFonts w:ascii="Times New Roman" w:hAnsi="Times New Roman" w:cs="Times New Roman"/>
          <w:sz w:val="24"/>
          <w:szCs w:val="24"/>
        </w:rPr>
        <w:t>а</w:t>
      </w:r>
      <w:r w:rsidR="0058640E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="00E0276D" w:rsidRPr="00012C84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«ЛИЗИНГ ПРОЕКТ» </w:t>
      </w:r>
      <w:r w:rsidR="0058640E" w:rsidRPr="00012C8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0276D" w:rsidRPr="00012C84">
        <w:rPr>
          <w:rFonts w:ascii="Times New Roman" w:hAnsi="Times New Roman" w:cs="Times New Roman"/>
          <w:sz w:val="24"/>
          <w:szCs w:val="24"/>
        </w:rPr>
        <w:t>– Общество</w:t>
      </w:r>
      <w:r w:rsidR="00E671E7" w:rsidRPr="00012C84">
        <w:rPr>
          <w:rFonts w:ascii="Times New Roman" w:hAnsi="Times New Roman" w:cs="Times New Roman"/>
          <w:sz w:val="24"/>
          <w:szCs w:val="24"/>
        </w:rPr>
        <w:t>)</w:t>
      </w:r>
      <w:r w:rsidR="00E0276D" w:rsidRPr="00012C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640E" w:rsidRPr="00012C84" w:rsidRDefault="00E0276D" w:rsidP="0058640E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Номинальная стоимость </w:t>
      </w:r>
      <w:r w:rsidR="0058640E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10 000 (Десять тысяч) рублей.</w:t>
      </w:r>
    </w:p>
    <w:p w:rsidR="00E0276D" w:rsidRPr="00012C84" w:rsidRDefault="00E0276D" w:rsidP="00FE2127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</w:p>
    <w:p w:rsidR="00FE2127" w:rsidRPr="00012C84" w:rsidRDefault="00FE2127" w:rsidP="00FE2127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 xml:space="preserve">Сведения об </w:t>
      </w:r>
      <w:r w:rsidR="00E0276D" w:rsidRPr="00012C84">
        <w:rPr>
          <w:rFonts w:ascii="Times New Roman" w:hAnsi="Times New Roman"/>
          <w:b/>
          <w:szCs w:val="24"/>
          <w:lang w:val="ru-RU"/>
        </w:rPr>
        <w:t>ООО «ЛИЗИНГ ПРОЕКТ»</w:t>
      </w:r>
      <w:r w:rsidRPr="00012C84">
        <w:rPr>
          <w:rFonts w:ascii="Times New Roman" w:hAnsi="Times New Roman"/>
          <w:b/>
          <w:szCs w:val="24"/>
          <w:lang w:val="ru-RU"/>
        </w:rPr>
        <w:t xml:space="preserve">: </w:t>
      </w:r>
    </w:p>
    <w:p w:rsidR="00FE2127" w:rsidRPr="00012C84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>1.</w:t>
      </w:r>
      <w:r w:rsidRPr="00012C84">
        <w:rPr>
          <w:rFonts w:ascii="Times New Roman" w:hAnsi="Times New Roman"/>
          <w:szCs w:val="24"/>
          <w:lang w:val="ru-RU"/>
        </w:rPr>
        <w:t xml:space="preserve"> Полное наименование: Общество с ограниченной ответственностью </w:t>
      </w:r>
      <w:r w:rsidR="00E0276D" w:rsidRPr="00012C84">
        <w:rPr>
          <w:rFonts w:ascii="Times New Roman" w:hAnsi="Times New Roman"/>
          <w:szCs w:val="24"/>
          <w:lang w:val="ru-RU"/>
        </w:rPr>
        <w:t>«ЛИЗИНГ ПРОЕКТ», сокращенное наименование «ООО «ЛИЗИНГ ПРОЕКТ»</w:t>
      </w:r>
      <w:r w:rsidRPr="00012C84">
        <w:rPr>
          <w:rFonts w:ascii="Times New Roman" w:hAnsi="Times New Roman"/>
          <w:szCs w:val="24"/>
          <w:lang w:val="ru-RU"/>
        </w:rPr>
        <w:t>.</w:t>
      </w:r>
    </w:p>
    <w:p w:rsidR="00E0276D" w:rsidRPr="00012C84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>2.</w:t>
      </w:r>
      <w:r w:rsidRPr="00012C84">
        <w:rPr>
          <w:rFonts w:ascii="Times New Roman" w:hAnsi="Times New Roman"/>
          <w:szCs w:val="24"/>
          <w:lang w:val="ru-RU"/>
        </w:rPr>
        <w:t xml:space="preserve"> Место</w:t>
      </w:r>
      <w:r w:rsidR="00CA7FC5" w:rsidRPr="00012C84">
        <w:rPr>
          <w:rFonts w:ascii="Times New Roman" w:hAnsi="Times New Roman"/>
          <w:szCs w:val="24"/>
          <w:lang w:val="ru-RU"/>
        </w:rPr>
        <w:t xml:space="preserve"> </w:t>
      </w:r>
      <w:r w:rsidRPr="00012C84">
        <w:rPr>
          <w:rFonts w:ascii="Times New Roman" w:hAnsi="Times New Roman"/>
          <w:szCs w:val="24"/>
          <w:lang w:val="ru-RU"/>
        </w:rPr>
        <w:t>нахождени</w:t>
      </w:r>
      <w:r w:rsidR="00CA7FC5" w:rsidRPr="00012C84">
        <w:rPr>
          <w:rFonts w:ascii="Times New Roman" w:hAnsi="Times New Roman"/>
          <w:szCs w:val="24"/>
          <w:lang w:val="ru-RU"/>
        </w:rPr>
        <w:t>я</w:t>
      </w:r>
      <w:r w:rsidRPr="00012C84">
        <w:rPr>
          <w:rFonts w:ascii="Times New Roman" w:hAnsi="Times New Roman"/>
          <w:szCs w:val="24"/>
          <w:lang w:val="ru-RU"/>
        </w:rPr>
        <w:t xml:space="preserve"> Общества: </w:t>
      </w:r>
      <w:r w:rsidR="00E0276D" w:rsidRPr="00012C84">
        <w:rPr>
          <w:rFonts w:ascii="Times New Roman" w:hAnsi="Times New Roman"/>
          <w:szCs w:val="24"/>
          <w:lang w:val="ru-RU"/>
        </w:rPr>
        <w:t>119017, г. Москва, ул. Б</w:t>
      </w:r>
      <w:r w:rsidR="000760B9" w:rsidRPr="00012C84">
        <w:rPr>
          <w:rFonts w:ascii="Times New Roman" w:hAnsi="Times New Roman"/>
          <w:szCs w:val="24"/>
          <w:lang w:val="ru-RU"/>
        </w:rPr>
        <w:t>ольшая</w:t>
      </w:r>
      <w:r w:rsidR="00E0276D" w:rsidRPr="00012C84">
        <w:rPr>
          <w:rFonts w:ascii="Times New Roman" w:hAnsi="Times New Roman"/>
          <w:szCs w:val="24"/>
          <w:lang w:val="ru-RU"/>
        </w:rPr>
        <w:t xml:space="preserve"> Ордынка, д</w:t>
      </w:r>
      <w:r w:rsidR="000760B9" w:rsidRPr="00012C84">
        <w:rPr>
          <w:rFonts w:ascii="Times New Roman" w:hAnsi="Times New Roman"/>
          <w:szCs w:val="24"/>
          <w:lang w:val="ru-RU"/>
        </w:rPr>
        <w:t>.</w:t>
      </w:r>
      <w:r w:rsidR="00E0276D" w:rsidRPr="00012C84">
        <w:rPr>
          <w:rFonts w:ascii="Times New Roman" w:hAnsi="Times New Roman"/>
          <w:szCs w:val="24"/>
          <w:lang w:val="ru-RU"/>
        </w:rPr>
        <w:t xml:space="preserve"> 40, стр.4).</w:t>
      </w:r>
    </w:p>
    <w:p w:rsidR="00E0276D" w:rsidRPr="00012C84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>3.</w:t>
      </w:r>
      <w:r w:rsidRPr="00012C84">
        <w:rPr>
          <w:rFonts w:ascii="Times New Roman" w:hAnsi="Times New Roman"/>
          <w:szCs w:val="24"/>
          <w:lang w:val="ru-RU"/>
        </w:rPr>
        <w:t xml:space="preserve"> Сведения о регистрации Общества: зарегистрировано </w:t>
      </w:r>
      <w:r w:rsidR="00E0276D" w:rsidRPr="00012C84">
        <w:rPr>
          <w:rFonts w:ascii="Times New Roman" w:hAnsi="Times New Roman"/>
          <w:szCs w:val="24"/>
          <w:lang w:val="ru-RU"/>
        </w:rPr>
        <w:t>Межрайонной инспекцией федеральной налоговой службы №46 по г. Москве 24.06.2014</w:t>
      </w:r>
      <w:r w:rsidR="00777993" w:rsidRPr="00012C84">
        <w:rPr>
          <w:rFonts w:ascii="Times New Roman" w:hAnsi="Times New Roman"/>
          <w:szCs w:val="24"/>
          <w:lang w:val="ru-RU"/>
        </w:rPr>
        <w:t>.</w:t>
      </w:r>
    </w:p>
    <w:p w:rsidR="00FE2127" w:rsidRPr="00012C84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ОГРН </w:t>
      </w:r>
      <w:r w:rsidR="00E0276D" w:rsidRPr="00012C84">
        <w:rPr>
          <w:rFonts w:ascii="Times New Roman" w:hAnsi="Times New Roman"/>
          <w:szCs w:val="24"/>
          <w:lang w:val="ru-RU"/>
        </w:rPr>
        <w:t>1147746709582</w:t>
      </w:r>
      <w:r w:rsidRPr="00012C84">
        <w:rPr>
          <w:rFonts w:ascii="Times New Roman" w:hAnsi="Times New Roman"/>
          <w:szCs w:val="24"/>
          <w:lang w:val="ru-RU"/>
        </w:rPr>
        <w:t xml:space="preserve">, ИНН </w:t>
      </w:r>
      <w:r w:rsidR="00777993" w:rsidRPr="00012C84">
        <w:rPr>
          <w:rFonts w:ascii="Times New Roman" w:hAnsi="Times New Roman"/>
          <w:szCs w:val="24"/>
          <w:lang w:val="ru-RU"/>
        </w:rPr>
        <w:t>7706811074</w:t>
      </w:r>
      <w:r w:rsidRPr="00012C84">
        <w:rPr>
          <w:rFonts w:ascii="Times New Roman" w:hAnsi="Times New Roman"/>
          <w:szCs w:val="24"/>
          <w:lang w:val="ru-RU"/>
        </w:rPr>
        <w:t xml:space="preserve">, КПП </w:t>
      </w:r>
      <w:r w:rsidR="00777993" w:rsidRPr="00012C84">
        <w:rPr>
          <w:rFonts w:ascii="Times New Roman" w:hAnsi="Times New Roman"/>
          <w:szCs w:val="24"/>
          <w:lang w:val="ru-RU"/>
        </w:rPr>
        <w:t>770601001.</w:t>
      </w:r>
    </w:p>
    <w:p w:rsidR="00FE2127" w:rsidRPr="00012C84" w:rsidRDefault="00777993" w:rsidP="00FE2127">
      <w:pPr>
        <w:widowControl w:val="0"/>
        <w:ind w:firstLine="567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>4</w:t>
      </w:r>
      <w:r w:rsidR="00FE2127" w:rsidRPr="00012C84">
        <w:rPr>
          <w:rFonts w:ascii="Times New Roman" w:hAnsi="Times New Roman"/>
          <w:b/>
          <w:szCs w:val="24"/>
          <w:lang w:val="ru-RU"/>
        </w:rPr>
        <w:t>.</w:t>
      </w:r>
      <w:r w:rsidR="005E1E87" w:rsidRPr="00012C84">
        <w:rPr>
          <w:rFonts w:ascii="Times New Roman" w:hAnsi="Times New Roman"/>
          <w:b/>
          <w:szCs w:val="24"/>
          <w:lang w:val="ru-RU"/>
        </w:rPr>
        <w:t xml:space="preserve"> </w:t>
      </w:r>
      <w:proofErr w:type="gramStart"/>
      <w:r w:rsidR="00FE2127" w:rsidRPr="00012C84">
        <w:rPr>
          <w:rFonts w:ascii="Times New Roman" w:hAnsi="Times New Roman"/>
          <w:szCs w:val="24"/>
          <w:lang w:val="ru-RU"/>
        </w:rPr>
        <w:t>Основным видом деятельности Общества явля</w:t>
      </w:r>
      <w:r w:rsidRPr="00012C84">
        <w:rPr>
          <w:rFonts w:ascii="Times New Roman" w:hAnsi="Times New Roman"/>
          <w:szCs w:val="24"/>
          <w:lang w:val="ru-RU"/>
        </w:rPr>
        <w:t>ю</w:t>
      </w:r>
      <w:r w:rsidR="00FE2127" w:rsidRPr="00012C84">
        <w:rPr>
          <w:rFonts w:ascii="Times New Roman" w:hAnsi="Times New Roman"/>
          <w:szCs w:val="24"/>
          <w:lang w:val="ru-RU"/>
        </w:rPr>
        <w:t xml:space="preserve">тся </w:t>
      </w:r>
      <w:r w:rsidR="00D453CE" w:rsidRPr="00012C84">
        <w:rPr>
          <w:rFonts w:ascii="Times New Roman" w:hAnsi="Times New Roman"/>
          <w:szCs w:val="24"/>
          <w:lang w:val="ru-RU"/>
        </w:rPr>
        <w:t xml:space="preserve">деятельность по </w:t>
      </w:r>
      <w:r w:rsidRPr="00012C84">
        <w:rPr>
          <w:rFonts w:ascii="Times New Roman" w:hAnsi="Times New Roman"/>
          <w:szCs w:val="24"/>
          <w:lang w:val="ru-RU"/>
        </w:rPr>
        <w:t>финансов</w:t>
      </w:r>
      <w:r w:rsidR="00D453CE" w:rsidRPr="00012C84">
        <w:rPr>
          <w:rFonts w:ascii="Times New Roman" w:hAnsi="Times New Roman"/>
          <w:szCs w:val="24"/>
          <w:lang w:val="ru-RU"/>
        </w:rPr>
        <w:t>ой</w:t>
      </w:r>
      <w:r w:rsidRPr="00012C84">
        <w:rPr>
          <w:rFonts w:ascii="Times New Roman" w:hAnsi="Times New Roman"/>
          <w:szCs w:val="24"/>
          <w:lang w:val="ru-RU"/>
        </w:rPr>
        <w:t xml:space="preserve"> </w:t>
      </w:r>
      <w:r w:rsidR="00D453CE" w:rsidRPr="00012C84">
        <w:rPr>
          <w:rFonts w:ascii="Times New Roman" w:hAnsi="Times New Roman"/>
          <w:szCs w:val="24"/>
          <w:lang w:val="ru-RU"/>
        </w:rPr>
        <w:t>аренде (</w:t>
      </w:r>
      <w:r w:rsidRPr="00012C84">
        <w:rPr>
          <w:rFonts w:ascii="Times New Roman" w:hAnsi="Times New Roman"/>
          <w:szCs w:val="24"/>
          <w:lang w:val="ru-RU"/>
        </w:rPr>
        <w:t>лизинг</w:t>
      </w:r>
      <w:r w:rsidR="00D453CE" w:rsidRPr="00012C84">
        <w:rPr>
          <w:rFonts w:ascii="Times New Roman" w:hAnsi="Times New Roman"/>
          <w:szCs w:val="24"/>
          <w:lang w:val="ru-RU"/>
        </w:rPr>
        <w:t>у/</w:t>
      </w:r>
      <w:proofErr w:type="spellStart"/>
      <w:r w:rsidR="00D453CE" w:rsidRPr="00012C84">
        <w:rPr>
          <w:rFonts w:ascii="Times New Roman" w:hAnsi="Times New Roman"/>
          <w:szCs w:val="24"/>
          <w:lang w:val="ru-RU"/>
        </w:rPr>
        <w:t>сублизингу</w:t>
      </w:r>
      <w:proofErr w:type="spellEnd"/>
      <w:r w:rsidR="00D453CE" w:rsidRPr="00012C84">
        <w:rPr>
          <w:rFonts w:ascii="Times New Roman" w:hAnsi="Times New Roman"/>
          <w:szCs w:val="24"/>
          <w:lang w:val="ru-RU"/>
        </w:rPr>
        <w:t>)</w:t>
      </w:r>
      <w:r w:rsidRPr="00012C84">
        <w:rPr>
          <w:rFonts w:ascii="Times New Roman" w:hAnsi="Times New Roman"/>
          <w:szCs w:val="24"/>
          <w:lang w:val="ru-RU"/>
        </w:rPr>
        <w:t>, покупка и продажа собственного недвижимого имущества</w:t>
      </w:r>
      <w:r w:rsidR="005E1E87" w:rsidRPr="00012C84">
        <w:rPr>
          <w:rFonts w:ascii="Times New Roman" w:hAnsi="Times New Roman"/>
          <w:szCs w:val="24"/>
          <w:lang w:val="ru-RU"/>
        </w:rPr>
        <w:t>,</w:t>
      </w:r>
      <w:r w:rsidRPr="00012C84">
        <w:rPr>
          <w:rFonts w:ascii="Times New Roman" w:hAnsi="Times New Roman"/>
          <w:szCs w:val="24"/>
          <w:lang w:val="ru-RU"/>
        </w:rPr>
        <w:t xml:space="preserve"> </w:t>
      </w:r>
      <w:r w:rsidR="00AF52C0" w:rsidRPr="00012C84">
        <w:rPr>
          <w:rFonts w:ascii="Times New Roman" w:hAnsi="Times New Roman"/>
          <w:szCs w:val="24"/>
          <w:lang w:val="ru-RU"/>
        </w:rPr>
        <w:t>аренда и управление</w:t>
      </w:r>
      <w:r w:rsidRPr="00012C84">
        <w:rPr>
          <w:rFonts w:ascii="Times New Roman" w:hAnsi="Times New Roman"/>
          <w:szCs w:val="24"/>
          <w:lang w:val="ru-RU"/>
        </w:rPr>
        <w:t xml:space="preserve"> собственн</w:t>
      </w:r>
      <w:r w:rsidR="00AF52C0" w:rsidRPr="00012C84">
        <w:rPr>
          <w:rFonts w:ascii="Times New Roman" w:hAnsi="Times New Roman"/>
          <w:szCs w:val="24"/>
          <w:lang w:val="ru-RU"/>
        </w:rPr>
        <w:t>ым</w:t>
      </w:r>
      <w:r w:rsidRPr="00012C84">
        <w:rPr>
          <w:rFonts w:ascii="Times New Roman" w:hAnsi="Times New Roman"/>
          <w:szCs w:val="24"/>
          <w:lang w:val="ru-RU"/>
        </w:rPr>
        <w:t xml:space="preserve"> </w:t>
      </w:r>
      <w:r w:rsidR="00596E84" w:rsidRPr="00012C84">
        <w:rPr>
          <w:rFonts w:ascii="Times New Roman" w:hAnsi="Times New Roman"/>
          <w:szCs w:val="24"/>
          <w:lang w:val="ru-RU"/>
        </w:rPr>
        <w:t xml:space="preserve">или арендованным </w:t>
      </w:r>
      <w:r w:rsidRPr="00012C84">
        <w:rPr>
          <w:rFonts w:ascii="Times New Roman" w:hAnsi="Times New Roman"/>
          <w:szCs w:val="24"/>
          <w:lang w:val="ru-RU"/>
        </w:rPr>
        <w:t>нежил</w:t>
      </w:r>
      <w:r w:rsidR="00596E84" w:rsidRPr="00012C84">
        <w:rPr>
          <w:rFonts w:ascii="Times New Roman" w:hAnsi="Times New Roman"/>
          <w:szCs w:val="24"/>
          <w:lang w:val="ru-RU"/>
        </w:rPr>
        <w:t>ым</w:t>
      </w:r>
      <w:r w:rsidRPr="00012C84">
        <w:rPr>
          <w:rFonts w:ascii="Times New Roman" w:hAnsi="Times New Roman"/>
          <w:szCs w:val="24"/>
          <w:lang w:val="ru-RU"/>
        </w:rPr>
        <w:t xml:space="preserve"> недвижим</w:t>
      </w:r>
      <w:r w:rsidR="00596E84" w:rsidRPr="00012C84">
        <w:rPr>
          <w:rFonts w:ascii="Times New Roman" w:hAnsi="Times New Roman"/>
          <w:szCs w:val="24"/>
          <w:lang w:val="ru-RU"/>
        </w:rPr>
        <w:t>ым</w:t>
      </w:r>
      <w:r w:rsidRPr="00012C84">
        <w:rPr>
          <w:rFonts w:ascii="Times New Roman" w:hAnsi="Times New Roman"/>
          <w:szCs w:val="24"/>
          <w:lang w:val="ru-RU"/>
        </w:rPr>
        <w:t xml:space="preserve"> имуществ</w:t>
      </w:r>
      <w:r w:rsidR="00596E84" w:rsidRPr="00012C84">
        <w:rPr>
          <w:rFonts w:ascii="Times New Roman" w:hAnsi="Times New Roman"/>
          <w:szCs w:val="24"/>
          <w:lang w:val="ru-RU"/>
        </w:rPr>
        <w:t>ом</w:t>
      </w:r>
      <w:r w:rsidRPr="00012C84">
        <w:rPr>
          <w:rFonts w:ascii="Times New Roman" w:hAnsi="Times New Roman"/>
          <w:szCs w:val="24"/>
          <w:lang w:val="ru-RU"/>
        </w:rPr>
        <w:t>, управление эксплуатацией нежилого фонда</w:t>
      </w:r>
      <w:r w:rsidR="00936246" w:rsidRPr="00012C84">
        <w:rPr>
          <w:rFonts w:ascii="Times New Roman" w:hAnsi="Times New Roman"/>
          <w:szCs w:val="24"/>
          <w:lang w:val="ru-RU"/>
        </w:rPr>
        <w:t xml:space="preserve"> за вознаграждение или на договорной основе</w:t>
      </w:r>
      <w:r w:rsidRPr="00012C84">
        <w:rPr>
          <w:rFonts w:ascii="Times New Roman" w:hAnsi="Times New Roman"/>
          <w:szCs w:val="24"/>
          <w:lang w:val="ru-RU"/>
        </w:rPr>
        <w:t xml:space="preserve">, капиталовложения в </w:t>
      </w:r>
      <w:r w:rsidR="00936246" w:rsidRPr="00012C84">
        <w:rPr>
          <w:rFonts w:ascii="Times New Roman" w:hAnsi="Times New Roman"/>
          <w:szCs w:val="24"/>
          <w:lang w:val="ru-RU"/>
        </w:rPr>
        <w:t>уставные капиталы, венчурное инвестирование, в том числе посредством инвестиционных компаний</w:t>
      </w:r>
      <w:r w:rsidRPr="00012C84">
        <w:rPr>
          <w:rFonts w:ascii="Times New Roman" w:hAnsi="Times New Roman"/>
          <w:szCs w:val="24"/>
          <w:lang w:val="ru-RU"/>
        </w:rPr>
        <w:t>, деятельность</w:t>
      </w:r>
      <w:r w:rsidR="00936246" w:rsidRPr="00012C84">
        <w:rPr>
          <w:rFonts w:ascii="Times New Roman" w:hAnsi="Times New Roman"/>
          <w:szCs w:val="24"/>
          <w:lang w:val="ru-RU"/>
        </w:rPr>
        <w:t xml:space="preserve"> рекламных </w:t>
      </w:r>
      <w:r w:rsidR="009636ED" w:rsidRPr="00012C84">
        <w:rPr>
          <w:rFonts w:ascii="Times New Roman" w:hAnsi="Times New Roman"/>
          <w:szCs w:val="24"/>
          <w:lang w:val="ru-RU"/>
        </w:rPr>
        <w:t>агентств</w:t>
      </w:r>
      <w:r w:rsidRPr="00012C84">
        <w:rPr>
          <w:rFonts w:ascii="Times New Roman" w:hAnsi="Times New Roman"/>
          <w:szCs w:val="24"/>
          <w:lang w:val="ru-RU"/>
        </w:rPr>
        <w:t>.</w:t>
      </w:r>
      <w:proofErr w:type="gramEnd"/>
    </w:p>
    <w:p w:rsidR="00777993" w:rsidRPr="00012C84" w:rsidRDefault="00A8779C" w:rsidP="00FE2127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b/>
          <w:sz w:val="24"/>
          <w:szCs w:val="24"/>
        </w:rPr>
        <w:t>5</w:t>
      </w:r>
      <w:r w:rsidR="00FE2127" w:rsidRPr="00012C84">
        <w:rPr>
          <w:rFonts w:ascii="Times New Roman" w:hAnsi="Times New Roman" w:cs="Times New Roman"/>
          <w:b/>
          <w:sz w:val="24"/>
          <w:szCs w:val="24"/>
        </w:rPr>
        <w:t>.</w:t>
      </w:r>
      <w:r w:rsidR="00FE212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="005037A1" w:rsidRPr="00012C84">
        <w:rPr>
          <w:rFonts w:ascii="Times New Roman" w:hAnsi="Times New Roman" w:cs="Times New Roman"/>
          <w:sz w:val="24"/>
          <w:szCs w:val="24"/>
        </w:rPr>
        <w:t>В собственности Общества име</w:t>
      </w:r>
      <w:r w:rsidR="00777993" w:rsidRPr="00012C84">
        <w:rPr>
          <w:rFonts w:ascii="Times New Roman" w:hAnsi="Times New Roman" w:cs="Times New Roman"/>
          <w:sz w:val="24"/>
          <w:szCs w:val="24"/>
        </w:rPr>
        <w:t>ю</w:t>
      </w:r>
      <w:r w:rsidR="005037A1" w:rsidRPr="00012C84">
        <w:rPr>
          <w:rFonts w:ascii="Times New Roman" w:hAnsi="Times New Roman" w:cs="Times New Roman"/>
          <w:sz w:val="24"/>
          <w:szCs w:val="24"/>
        </w:rPr>
        <w:t>тся</w:t>
      </w:r>
      <w:r w:rsidR="00777993" w:rsidRPr="00012C84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="00C92E44" w:rsidRPr="00012C84">
        <w:rPr>
          <w:rFonts w:ascii="Times New Roman" w:hAnsi="Times New Roman" w:cs="Times New Roman"/>
          <w:sz w:val="24"/>
          <w:szCs w:val="24"/>
        </w:rPr>
        <w:t xml:space="preserve">, расположенные по адресу: Ростовская область, город Ростов-на-Дону, Кировский район, улица </w:t>
      </w:r>
      <w:proofErr w:type="spellStart"/>
      <w:r w:rsidR="00C92E44" w:rsidRPr="00012C84">
        <w:rPr>
          <w:rFonts w:ascii="Times New Roman" w:hAnsi="Times New Roman" w:cs="Times New Roman"/>
          <w:sz w:val="24"/>
          <w:szCs w:val="24"/>
        </w:rPr>
        <w:t>Нижнебульварная</w:t>
      </w:r>
      <w:proofErr w:type="spellEnd"/>
      <w:r w:rsidR="00C92E44" w:rsidRPr="00012C84">
        <w:rPr>
          <w:rFonts w:ascii="Times New Roman" w:hAnsi="Times New Roman" w:cs="Times New Roman"/>
          <w:sz w:val="24"/>
          <w:szCs w:val="24"/>
        </w:rPr>
        <w:t>, дом 6</w:t>
      </w:r>
      <w:r w:rsidR="00777993" w:rsidRPr="00012C84">
        <w:rPr>
          <w:rFonts w:ascii="Times New Roman" w:hAnsi="Times New Roman" w:cs="Times New Roman"/>
          <w:sz w:val="24"/>
          <w:szCs w:val="24"/>
        </w:rPr>
        <w:t>:</w:t>
      </w:r>
    </w:p>
    <w:p w:rsidR="00777993" w:rsidRPr="00012C84" w:rsidRDefault="005037A1" w:rsidP="00FE2127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="00496EC9" w:rsidRPr="00012C84">
        <w:rPr>
          <w:rFonts w:ascii="Times New Roman" w:hAnsi="Times New Roman" w:cs="Times New Roman"/>
          <w:sz w:val="24"/>
          <w:szCs w:val="24"/>
        </w:rPr>
        <w:t xml:space="preserve">1) </w:t>
      </w:r>
      <w:r w:rsidR="00777993" w:rsidRPr="00012C84">
        <w:rPr>
          <w:rFonts w:ascii="Times New Roman" w:hAnsi="Times New Roman" w:cs="Times New Roman"/>
          <w:sz w:val="24"/>
          <w:szCs w:val="24"/>
        </w:rPr>
        <w:t xml:space="preserve">Нежилое помещение общей площадью 2005,1 </w:t>
      </w:r>
      <w:proofErr w:type="spellStart"/>
      <w:r w:rsidR="00777993"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777993"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777993" w:rsidRPr="00012C84">
        <w:rPr>
          <w:rFonts w:ascii="Times New Roman" w:hAnsi="Times New Roman" w:cs="Times New Roman"/>
          <w:sz w:val="24"/>
          <w:szCs w:val="24"/>
        </w:rPr>
        <w:t>, номера на поэтажном плане: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="00777993" w:rsidRPr="00012C84">
        <w:rPr>
          <w:rFonts w:ascii="Times New Roman" w:hAnsi="Times New Roman" w:cs="Times New Roman"/>
          <w:sz w:val="24"/>
          <w:szCs w:val="24"/>
        </w:rPr>
        <w:t>1. Этаж</w:t>
      </w:r>
      <w:r w:rsidR="00496EC9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="00777993" w:rsidRPr="00012C84">
        <w:rPr>
          <w:rFonts w:ascii="Times New Roman" w:hAnsi="Times New Roman" w:cs="Times New Roman"/>
          <w:sz w:val="24"/>
          <w:szCs w:val="24"/>
        </w:rPr>
        <w:t>7, кадастровый номер:</w:t>
      </w:r>
      <w:r w:rsidR="00496EC9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="00777993" w:rsidRPr="00012C84">
        <w:rPr>
          <w:rFonts w:ascii="Times New Roman" w:hAnsi="Times New Roman" w:cs="Times New Roman"/>
          <w:sz w:val="24"/>
          <w:szCs w:val="24"/>
        </w:rPr>
        <w:t>61:44:0041025:93;</w:t>
      </w:r>
    </w:p>
    <w:p w:rsidR="00496EC9" w:rsidRPr="00012C84" w:rsidRDefault="00496EC9" w:rsidP="00496EC9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>2)</w:t>
      </w:r>
      <w:r w:rsidR="005E1E8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 xml:space="preserve">Нежилое помещение общей площадью 2007,6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1. Этаж 6, кадастровый номер: 61:44:0041025:97;</w:t>
      </w:r>
    </w:p>
    <w:p w:rsidR="00496EC9" w:rsidRPr="00012C84" w:rsidRDefault="00496EC9" w:rsidP="00496EC9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3) Нежилое помещение общей площадью 2024,5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1, 7. Этаж 5, кадастровый номер: 61:44:0041025:89;</w:t>
      </w:r>
    </w:p>
    <w:p w:rsidR="00496EC9" w:rsidRPr="00012C84" w:rsidRDefault="00496EC9" w:rsidP="00496EC9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4) Нежилое помещение общей площадью 2093,5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6,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7,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12,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13,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14,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15,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20х. Этаж 4, кадастровый номер: 61:44:0041025:91;</w:t>
      </w:r>
    </w:p>
    <w:p w:rsidR="00496EC9" w:rsidRPr="00012C84" w:rsidRDefault="00496EC9" w:rsidP="00496EC9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5) Нежилое помещение общей площадью </w:t>
      </w:r>
      <w:r w:rsidR="00C03A56" w:rsidRPr="00012C84">
        <w:rPr>
          <w:rFonts w:ascii="Times New Roman" w:hAnsi="Times New Roman" w:cs="Times New Roman"/>
          <w:sz w:val="24"/>
          <w:szCs w:val="24"/>
        </w:rPr>
        <w:t>167,1</w:t>
      </w:r>
      <w:r w:rsidRPr="0001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</w:t>
      </w:r>
      <w:r w:rsidR="00C03A56" w:rsidRPr="00012C84">
        <w:rPr>
          <w:rFonts w:ascii="Times New Roman" w:hAnsi="Times New Roman" w:cs="Times New Roman"/>
          <w:sz w:val="24"/>
          <w:szCs w:val="24"/>
        </w:rPr>
        <w:t>6,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="00C03A56" w:rsidRPr="00012C84">
        <w:rPr>
          <w:rFonts w:ascii="Times New Roman" w:hAnsi="Times New Roman" w:cs="Times New Roman"/>
          <w:sz w:val="24"/>
          <w:szCs w:val="24"/>
        </w:rPr>
        <w:t>17,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="00C03A56" w:rsidRPr="00012C84">
        <w:rPr>
          <w:rFonts w:ascii="Times New Roman" w:hAnsi="Times New Roman" w:cs="Times New Roman"/>
          <w:sz w:val="24"/>
          <w:szCs w:val="24"/>
        </w:rPr>
        <w:t>18,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="00C03A56" w:rsidRPr="00012C84">
        <w:rPr>
          <w:rFonts w:ascii="Times New Roman" w:hAnsi="Times New Roman" w:cs="Times New Roman"/>
          <w:sz w:val="24"/>
          <w:szCs w:val="24"/>
        </w:rPr>
        <w:t>19,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="00C03A56" w:rsidRPr="00012C84">
        <w:rPr>
          <w:rFonts w:ascii="Times New Roman" w:hAnsi="Times New Roman" w:cs="Times New Roman"/>
          <w:sz w:val="24"/>
          <w:szCs w:val="24"/>
        </w:rPr>
        <w:t>21</w:t>
      </w:r>
      <w:r w:rsidRPr="00012C84">
        <w:rPr>
          <w:rFonts w:ascii="Times New Roman" w:hAnsi="Times New Roman" w:cs="Times New Roman"/>
          <w:sz w:val="24"/>
          <w:szCs w:val="24"/>
        </w:rPr>
        <w:t>. Этаж</w:t>
      </w:r>
      <w:r w:rsidR="00C03A56" w:rsidRPr="00012C84">
        <w:rPr>
          <w:rFonts w:ascii="Times New Roman" w:hAnsi="Times New Roman" w:cs="Times New Roman"/>
          <w:sz w:val="24"/>
          <w:szCs w:val="24"/>
        </w:rPr>
        <w:t>:</w:t>
      </w:r>
      <w:r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="00C03A56" w:rsidRPr="00012C84">
        <w:rPr>
          <w:rFonts w:ascii="Times New Roman" w:hAnsi="Times New Roman" w:cs="Times New Roman"/>
          <w:sz w:val="24"/>
          <w:szCs w:val="24"/>
        </w:rPr>
        <w:t>Подвал №3</w:t>
      </w:r>
      <w:r w:rsidRPr="00012C84">
        <w:rPr>
          <w:rFonts w:ascii="Times New Roman" w:hAnsi="Times New Roman" w:cs="Times New Roman"/>
          <w:sz w:val="24"/>
          <w:szCs w:val="24"/>
        </w:rPr>
        <w:t>, кадастровый номер: 61:44:0041025:9</w:t>
      </w:r>
      <w:r w:rsidR="002F4781" w:rsidRPr="00012C84">
        <w:rPr>
          <w:rFonts w:ascii="Times New Roman" w:hAnsi="Times New Roman" w:cs="Times New Roman"/>
          <w:sz w:val="24"/>
          <w:szCs w:val="24"/>
        </w:rPr>
        <w:t>2</w:t>
      </w:r>
      <w:r w:rsidRPr="00012C84">
        <w:rPr>
          <w:rFonts w:ascii="Times New Roman" w:hAnsi="Times New Roman" w:cs="Times New Roman"/>
          <w:sz w:val="24"/>
          <w:szCs w:val="24"/>
        </w:rPr>
        <w:t>;</w:t>
      </w:r>
    </w:p>
    <w:p w:rsidR="00496EC9" w:rsidRPr="00012C84" w:rsidRDefault="00496EC9" w:rsidP="00496EC9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6) Нежилое помещение общей площадью 210,1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</w:t>
      </w:r>
      <w:r w:rsidR="002076FB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25,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26. Этаж: Подвал №3, кадастровый номер: 61:44:0041025:94;</w:t>
      </w:r>
    </w:p>
    <w:p w:rsidR="00496EC9" w:rsidRPr="00012C84" w:rsidRDefault="00496EC9" w:rsidP="00496EC9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7) Нежилое помещение общей площадью 809,4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12C84">
        <w:rPr>
          <w:rFonts w:ascii="Times New Roman" w:hAnsi="Times New Roman" w:cs="Times New Roman"/>
          <w:sz w:val="24"/>
          <w:szCs w:val="24"/>
        </w:rPr>
        <w:t>., номера на поэтажном плане:22,25,26,27,28,29. Этаж: Подвал №4, кадастровый номер: 61:44:0041025:87;</w:t>
      </w:r>
    </w:p>
    <w:p w:rsidR="00496EC9" w:rsidRPr="00012C84" w:rsidRDefault="00496EC9" w:rsidP="00496EC9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8) Нежилое помещение общей площадью 2187,7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5,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6,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7,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12,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13,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14,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15,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16,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20х. Этаж 3, кадастровый номер: 61:44:0041025:101;</w:t>
      </w:r>
    </w:p>
    <w:p w:rsidR="00496EC9" w:rsidRPr="00012C84" w:rsidRDefault="00496EC9" w:rsidP="00496EC9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lastRenderedPageBreak/>
        <w:t xml:space="preserve">9) Нежилое помещение общей площадью 21,7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 6. Этаж 5, кадастровый номер: 61:44:0041025:98;</w:t>
      </w:r>
    </w:p>
    <w:p w:rsidR="00496EC9" w:rsidRPr="00012C84" w:rsidRDefault="00496EC9" w:rsidP="00496EC9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10) Нежилое помещение общей площадью 42,6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 12,</w:t>
      </w:r>
      <w:r w:rsidR="005E1E8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13,</w:t>
      </w:r>
      <w:r w:rsidR="005E1E8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14,</w:t>
      </w:r>
      <w:r w:rsidR="005E1E8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15. Этаж 5, кадастровый номер: 61:44:0041025:9</w:t>
      </w:r>
      <w:r w:rsidR="00CC2F0D" w:rsidRPr="00012C84">
        <w:rPr>
          <w:rFonts w:ascii="Times New Roman" w:hAnsi="Times New Roman" w:cs="Times New Roman"/>
          <w:sz w:val="24"/>
          <w:szCs w:val="24"/>
        </w:rPr>
        <w:t>0</w:t>
      </w:r>
      <w:r w:rsidRPr="00012C84">
        <w:rPr>
          <w:rFonts w:ascii="Times New Roman" w:hAnsi="Times New Roman" w:cs="Times New Roman"/>
          <w:sz w:val="24"/>
          <w:szCs w:val="24"/>
        </w:rPr>
        <w:t>;</w:t>
      </w:r>
    </w:p>
    <w:p w:rsidR="00CC2F0D" w:rsidRPr="00012C84" w:rsidRDefault="00CC2F0D" w:rsidP="00CC2F0D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11) Нежилое помещение общей площадью 2361,7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 1,5,6,7,8,13,14,15,16,17,21. Этаж 9, кадастровый номер: 61:44:0041025:96;</w:t>
      </w:r>
    </w:p>
    <w:p w:rsidR="00CC2F0D" w:rsidRPr="00012C84" w:rsidRDefault="00CC2F0D" w:rsidP="00CC2F0D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12) Нежилое помещение общей площадью 1379,2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 1, 6. Этаж 11, кадастровый номер: 61:44:0041025:88;</w:t>
      </w:r>
    </w:p>
    <w:p w:rsidR="00CC2F0D" w:rsidRPr="00012C84" w:rsidRDefault="00CC2F0D" w:rsidP="00CC2F0D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13) Нежилое помещение общей площадью 399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 1. Этаж 2, кадастровый номер: 61:44:0041025:127;</w:t>
      </w:r>
    </w:p>
    <w:p w:rsidR="00CC2F0D" w:rsidRPr="00012C84" w:rsidRDefault="00CC2F0D" w:rsidP="00CC2F0D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14) Нежилое помещение общей площадью 90,4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 10. Этаж 2, кадастровый номер: 61:44:0041025:125;</w:t>
      </w:r>
    </w:p>
    <w:p w:rsidR="00CC2F0D" w:rsidRPr="00012C84" w:rsidRDefault="00CC2F0D" w:rsidP="00CC2F0D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15) Нежилое помещение общей площадью 311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 1с. Этаж 2, кадастровый номер: 61:44:0041025:126;</w:t>
      </w:r>
    </w:p>
    <w:p w:rsidR="00CC2F0D" w:rsidRPr="00012C84" w:rsidRDefault="00CC2F0D" w:rsidP="00CC2F0D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16) Нежилое помещение общей площадью 357,4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 13,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14,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15,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16,</w:t>
      </w:r>
      <w:r w:rsidR="00574517" w:rsidRPr="00012C84">
        <w:rPr>
          <w:rFonts w:ascii="Times New Roman" w:hAnsi="Times New Roman" w:cs="Times New Roman"/>
          <w:sz w:val="24"/>
          <w:szCs w:val="24"/>
        </w:rPr>
        <w:t xml:space="preserve"> </w:t>
      </w:r>
      <w:r w:rsidRPr="00012C84">
        <w:rPr>
          <w:rFonts w:ascii="Times New Roman" w:hAnsi="Times New Roman" w:cs="Times New Roman"/>
          <w:sz w:val="24"/>
          <w:szCs w:val="24"/>
        </w:rPr>
        <w:t>17, 1а, 1б, 1в, 1г, 1д, 1е, 1ж, 1з, 1и, 1к, 1л, 1м, 1р, 1т, 1у, 1ф, 1х, 1ц, 1ч, 1ш, 1щ,1э, 1ю, 1аг, 5, 6, 7. Этаж 2, кадастровый номер: 61:44:0041025:124.</w:t>
      </w:r>
    </w:p>
    <w:p w:rsidR="00A8779C" w:rsidRPr="00012C84" w:rsidRDefault="00A8779C" w:rsidP="00A8779C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17) Нежилое помещение общей площадью 271,4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 1ад. Этаж 2, кадастровый номер: 61:44:0041025:123;</w:t>
      </w:r>
    </w:p>
    <w:p w:rsidR="00A8779C" w:rsidRPr="00012C84" w:rsidRDefault="00A8779C" w:rsidP="00A8779C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18) Нежилое помещение общей площадью 298,2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 1о. Этаж 2, кадастровый номер: 61:44:0041025:121;</w:t>
      </w:r>
    </w:p>
    <w:p w:rsidR="00A8779C" w:rsidRPr="00012C84" w:rsidRDefault="00A8779C" w:rsidP="00A8779C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19) Нежилое помещение общей площадью 133,2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 1н. Этаж 2, кадастровый номер: 61:44:0041025:128;</w:t>
      </w:r>
    </w:p>
    <w:p w:rsidR="00A8779C" w:rsidRPr="00012C84" w:rsidRDefault="00A8779C" w:rsidP="00A8779C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20) Нежилое помещение общей площадью 60,3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 1п. Этаж 2, кадастровый номер: 61:44:0041025:119.</w:t>
      </w:r>
    </w:p>
    <w:p w:rsidR="00A8779C" w:rsidRPr="00012C84" w:rsidRDefault="00A8779C" w:rsidP="00A8779C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A8779C" w:rsidRPr="00012C84" w:rsidRDefault="00A8779C" w:rsidP="00A8779C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>Обременения помещений:</w:t>
      </w:r>
    </w:p>
    <w:p w:rsidR="00A8779C" w:rsidRPr="00012C84" w:rsidRDefault="00A8779C" w:rsidP="00A8779C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12C84">
        <w:rPr>
          <w:rFonts w:ascii="Times New Roman" w:hAnsi="Times New Roman" w:cs="Times New Roman"/>
          <w:sz w:val="24"/>
          <w:szCs w:val="24"/>
        </w:rPr>
        <w:t>-</w:t>
      </w:r>
      <w:r w:rsidR="002F4781" w:rsidRPr="00012C84">
        <w:rPr>
          <w:rFonts w:ascii="Times New Roman" w:hAnsi="Times New Roman" w:cs="Times New Roman"/>
          <w:sz w:val="24"/>
          <w:szCs w:val="24"/>
        </w:rPr>
        <w:t>помещения, указанные в пп.1-6: ипотека (залог) в пользу ООО «Сбербанк Капитал», ипотека (залог) в пользу  ООО «СБК», финансовая аренда (лизинг) с ООО «Управляющая компания «Кристина».</w:t>
      </w:r>
      <w:proofErr w:type="gramEnd"/>
    </w:p>
    <w:p w:rsidR="002F4781" w:rsidRPr="00012C84" w:rsidRDefault="002F4781" w:rsidP="002F4781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12C84">
        <w:rPr>
          <w:rFonts w:ascii="Times New Roman" w:hAnsi="Times New Roman" w:cs="Times New Roman"/>
          <w:sz w:val="24"/>
          <w:szCs w:val="24"/>
        </w:rPr>
        <w:t>-помещения, указанные в пп.7-20: ипотека (залог) в  пользу ООО «СБК», финансовая аренда (лизинг) с ООО «Управляющая компания «Кристина».</w:t>
      </w:r>
      <w:proofErr w:type="gramEnd"/>
    </w:p>
    <w:p w:rsidR="002F4781" w:rsidRPr="00012C84" w:rsidRDefault="002F4781" w:rsidP="00A8779C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66475C" w:rsidRPr="00012C84" w:rsidRDefault="00A8779C" w:rsidP="0066475C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>6</w:t>
      </w:r>
      <w:r w:rsidR="0066475C" w:rsidRPr="00012C84">
        <w:rPr>
          <w:rFonts w:ascii="Times New Roman" w:hAnsi="Times New Roman"/>
          <w:szCs w:val="24"/>
          <w:lang w:val="ru-RU"/>
        </w:rPr>
        <w:t xml:space="preserve">. </w:t>
      </w:r>
      <w:r w:rsidR="0066475C" w:rsidRPr="00012C84">
        <w:rPr>
          <w:rFonts w:ascii="Times New Roman" w:hAnsi="Times New Roman"/>
          <w:b/>
          <w:szCs w:val="24"/>
          <w:lang w:val="ru-RU"/>
        </w:rPr>
        <w:t>Баланс Общества</w:t>
      </w:r>
      <w:r w:rsidR="006F3633" w:rsidRPr="00012C84">
        <w:rPr>
          <w:rFonts w:ascii="Times New Roman" w:hAnsi="Times New Roman"/>
          <w:b/>
          <w:szCs w:val="24"/>
          <w:lang w:val="ru-RU"/>
        </w:rPr>
        <w:t xml:space="preserve"> </w:t>
      </w:r>
      <w:r w:rsidR="0066475C" w:rsidRPr="00012C84">
        <w:rPr>
          <w:rFonts w:ascii="Times New Roman" w:hAnsi="Times New Roman"/>
          <w:b/>
          <w:szCs w:val="24"/>
          <w:lang w:val="ru-RU"/>
        </w:rPr>
        <w:t>по состоянию на 31 декабря 201</w:t>
      </w:r>
      <w:r w:rsidRPr="00012C84">
        <w:rPr>
          <w:rFonts w:ascii="Times New Roman" w:hAnsi="Times New Roman"/>
          <w:b/>
          <w:szCs w:val="24"/>
          <w:lang w:val="ru-RU"/>
        </w:rPr>
        <w:t>6</w:t>
      </w:r>
      <w:r w:rsidR="0066475C" w:rsidRPr="00012C84">
        <w:rPr>
          <w:rFonts w:ascii="Times New Roman" w:hAnsi="Times New Roman"/>
          <w:b/>
          <w:szCs w:val="24"/>
          <w:lang w:val="ru-RU"/>
        </w:rPr>
        <w:t xml:space="preserve"> г. (тыс. руб.):</w:t>
      </w:r>
    </w:p>
    <w:tbl>
      <w:tblPr>
        <w:tblW w:w="7067" w:type="dxa"/>
        <w:tblLook w:val="04A0" w:firstRow="1" w:lastRow="0" w:firstColumn="1" w:lastColumn="0" w:noHBand="0" w:noVBand="1"/>
      </w:tblPr>
      <w:tblGrid>
        <w:gridCol w:w="267"/>
        <w:gridCol w:w="267"/>
        <w:gridCol w:w="421"/>
        <w:gridCol w:w="3330"/>
        <w:gridCol w:w="340"/>
        <w:gridCol w:w="101"/>
        <w:gridCol w:w="239"/>
        <w:gridCol w:w="28"/>
        <w:gridCol w:w="267"/>
        <w:gridCol w:w="267"/>
        <w:gridCol w:w="208"/>
        <w:gridCol w:w="770"/>
        <w:gridCol w:w="562"/>
      </w:tblGrid>
      <w:tr w:rsidR="004D46FB" w:rsidRPr="00012C84" w:rsidTr="00266802">
        <w:trPr>
          <w:trHeight w:val="600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012C84">
              <w:rPr>
                <w:rFonts w:ascii="Arial" w:hAnsi="Arial" w:cs="Arial"/>
                <w:sz w:val="20"/>
                <w:lang w:val="ru-RU"/>
              </w:rPr>
              <w:t>Наименование показателя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012C84">
              <w:rPr>
                <w:rFonts w:ascii="Arial" w:hAnsi="Arial" w:cs="Arial"/>
                <w:sz w:val="20"/>
                <w:lang w:val="ru-RU"/>
              </w:rPr>
              <w:t>Код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012C84">
              <w:rPr>
                <w:rFonts w:ascii="Arial" w:hAnsi="Arial" w:cs="Arial"/>
                <w:sz w:val="20"/>
                <w:lang w:val="ru-RU"/>
              </w:rPr>
              <w:t>На 31 декабря 2016 г.</w:t>
            </w:r>
          </w:p>
        </w:tc>
      </w:tr>
      <w:tr w:rsidR="004D46FB" w:rsidRPr="00012C84" w:rsidTr="00266802">
        <w:trPr>
          <w:trHeight w:val="402"/>
        </w:trPr>
        <w:tc>
          <w:tcPr>
            <w:tcW w:w="47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АКТИВ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</w:tr>
      <w:tr w:rsidR="004D46FB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I. ВНЕОБОРОТНЫЕ АКТИВЫ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</w:tr>
      <w:tr w:rsidR="004D46FB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Нематериальные активы</w:t>
            </w:r>
          </w:p>
        </w:tc>
        <w:tc>
          <w:tcPr>
            <w:tcW w:w="8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012C84">
              <w:rPr>
                <w:rFonts w:ascii="Arial" w:hAnsi="Arial" w:cs="Arial"/>
                <w:sz w:val="20"/>
                <w:lang w:val="ru-RU"/>
              </w:rPr>
              <w:t>1110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D46FB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Результаты исследований и разработок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1120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D46FB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Нематериальные поисковые активы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1130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D46FB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Материальные поисковые активы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1140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D46FB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Основные средства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1150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D46FB" w:rsidRPr="00012C84" w:rsidTr="00266802">
        <w:trPr>
          <w:trHeight w:val="49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Доходные вложения в материальные</w:t>
            </w: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br/>
              <w:t>ценности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1160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D46FB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Финансовые вложения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1170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D46FB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Отложенные налоговые активы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1180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D46FB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 xml:space="preserve">Прочие </w:t>
            </w:r>
            <w:proofErr w:type="spellStart"/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внеоборотные</w:t>
            </w:r>
            <w:proofErr w:type="spellEnd"/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 xml:space="preserve"> активы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1190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912 674</w:t>
            </w:r>
          </w:p>
        </w:tc>
      </w:tr>
      <w:tr w:rsidR="004D46FB" w:rsidRPr="00012C84" w:rsidTr="00266802">
        <w:trPr>
          <w:trHeight w:val="255"/>
        </w:trPr>
        <w:tc>
          <w:tcPr>
            <w:tcW w:w="6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</w:tr>
      <w:tr w:rsidR="004D46FB" w:rsidRPr="00012C84" w:rsidTr="00266802">
        <w:trPr>
          <w:trHeight w:val="495"/>
        </w:trPr>
        <w:tc>
          <w:tcPr>
            <w:tcW w:w="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Расходы будущих периодов со сроком списания более 12 месяцев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912 674</w:t>
            </w:r>
          </w:p>
        </w:tc>
      </w:tr>
      <w:tr w:rsidR="004D46FB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Итого по разделу I</w:t>
            </w:r>
          </w:p>
        </w:tc>
        <w:tc>
          <w:tcPr>
            <w:tcW w:w="8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1100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912 674</w:t>
            </w:r>
          </w:p>
        </w:tc>
      </w:tr>
      <w:tr w:rsidR="004D46FB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II. ОБОРОТНЫЕ АКТИВЫ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</w:tr>
      <w:tr w:rsidR="004D46FB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Запасы</w:t>
            </w:r>
          </w:p>
        </w:tc>
        <w:tc>
          <w:tcPr>
            <w:tcW w:w="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1210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D46FB" w:rsidRPr="00012C84" w:rsidTr="00266802">
        <w:trPr>
          <w:trHeight w:val="49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Налог на добавленную стоимость по приобретенным ценностям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1220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D46FB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Дебиторская задолженность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1230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1 279 640</w:t>
            </w:r>
          </w:p>
        </w:tc>
      </w:tr>
      <w:tr w:rsidR="004D46FB" w:rsidRPr="00012C84" w:rsidTr="00266802">
        <w:trPr>
          <w:trHeight w:val="255"/>
        </w:trPr>
        <w:tc>
          <w:tcPr>
            <w:tcW w:w="6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</w:tr>
      <w:tr w:rsidR="004D46FB" w:rsidRPr="00012C84" w:rsidTr="00266802">
        <w:trPr>
          <w:trHeight w:val="735"/>
        </w:trPr>
        <w:tc>
          <w:tcPr>
            <w:tcW w:w="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Дебиторская задолженность лизингополучателя со сроком погашения более 12 месяцев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1 171 062</w:t>
            </w:r>
          </w:p>
        </w:tc>
      </w:tr>
      <w:tr w:rsidR="004D46FB" w:rsidRPr="00012C84" w:rsidTr="00266802">
        <w:trPr>
          <w:trHeight w:val="735"/>
        </w:trPr>
        <w:tc>
          <w:tcPr>
            <w:tcW w:w="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Дебиторская задолженность лизингополучателя со сроком погашения менее 12 месяцев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108 578</w:t>
            </w:r>
          </w:p>
        </w:tc>
      </w:tr>
      <w:tr w:rsidR="004D46FB" w:rsidRPr="00012C84" w:rsidTr="00266802">
        <w:trPr>
          <w:trHeight w:val="255"/>
        </w:trPr>
        <w:tc>
          <w:tcPr>
            <w:tcW w:w="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Прочая дебиторская задолженность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D46FB" w:rsidRPr="00012C84" w:rsidTr="00266802">
        <w:trPr>
          <w:trHeight w:val="255"/>
        </w:trPr>
        <w:tc>
          <w:tcPr>
            <w:tcW w:w="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Расчеты с бюджетом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D46FB" w:rsidRPr="00012C84" w:rsidTr="00266802">
        <w:trPr>
          <w:trHeight w:val="49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Финансовые вложения (за исключением денежных эквивалентов)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1240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D46FB" w:rsidRPr="00012C84" w:rsidTr="00266802">
        <w:trPr>
          <w:trHeight w:val="49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Денежные средства и денежные эквиваленты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1250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1 017</w:t>
            </w:r>
          </w:p>
        </w:tc>
      </w:tr>
      <w:tr w:rsidR="004D46FB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Прочие оборотные активы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1260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49 953</w:t>
            </w:r>
          </w:p>
        </w:tc>
      </w:tr>
      <w:tr w:rsidR="004D46FB" w:rsidRPr="00012C84" w:rsidTr="00266802">
        <w:trPr>
          <w:trHeight w:val="255"/>
        </w:trPr>
        <w:tc>
          <w:tcPr>
            <w:tcW w:w="6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</w:tr>
      <w:tr w:rsidR="004D46FB" w:rsidRPr="00012C84" w:rsidTr="00266802">
        <w:trPr>
          <w:trHeight w:val="495"/>
        </w:trPr>
        <w:tc>
          <w:tcPr>
            <w:tcW w:w="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Расходы будущих периодов со сроком списания менее 12 месяцев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49 949</w:t>
            </w:r>
          </w:p>
        </w:tc>
      </w:tr>
      <w:tr w:rsidR="004D46FB" w:rsidRPr="00012C84" w:rsidTr="00266802">
        <w:trPr>
          <w:trHeight w:val="735"/>
        </w:trPr>
        <w:tc>
          <w:tcPr>
            <w:tcW w:w="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12C84">
              <w:rPr>
                <w:rFonts w:ascii="Arial" w:hAnsi="Arial" w:cs="Arial"/>
                <w:sz w:val="16"/>
                <w:szCs w:val="16"/>
                <w:lang w:val="ru-R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Неисключительные права на право использования лицензии сроком на 12 месяцев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</w:tr>
      <w:tr w:rsidR="004D46FB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Итого по разделу II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1200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1 330 610</w:t>
            </w:r>
          </w:p>
        </w:tc>
      </w:tr>
      <w:tr w:rsidR="004D46FB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FB" w:rsidRPr="00012C84" w:rsidRDefault="004D46FB" w:rsidP="00EB6F7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БАЛАНС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6FB" w:rsidRPr="00012C84" w:rsidRDefault="004D46FB" w:rsidP="00EB6F7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1600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FB" w:rsidRPr="00012C84" w:rsidRDefault="004D46FB" w:rsidP="00EB6F7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2 243 283</w:t>
            </w:r>
          </w:p>
        </w:tc>
      </w:tr>
      <w:tr w:rsidR="00266802" w:rsidRPr="00012C84" w:rsidTr="00266802">
        <w:trPr>
          <w:trHeight w:val="255"/>
        </w:trPr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На 31 декабря 2016 г.</w:t>
            </w:r>
          </w:p>
        </w:tc>
      </w:tr>
      <w:tr w:rsidR="00266802" w:rsidRPr="00012C84" w:rsidTr="00266802">
        <w:trPr>
          <w:gridAfter w:val="1"/>
          <w:wAfter w:w="567" w:type="dxa"/>
          <w:trHeight w:val="37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ПАССИВ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7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III. КАПИТАЛ И РЕЗЕРВЫ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7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</w:tr>
      <w:tr w:rsidR="00266802" w:rsidRPr="00012C84" w:rsidTr="00266802">
        <w:trPr>
          <w:gridAfter w:val="1"/>
          <w:wAfter w:w="567" w:type="dxa"/>
          <w:trHeight w:val="49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1310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10</w:t>
            </w:r>
          </w:p>
        </w:tc>
      </w:tr>
      <w:tr w:rsidR="00266802" w:rsidRPr="00012C84" w:rsidTr="00266802">
        <w:trPr>
          <w:gridAfter w:val="1"/>
          <w:wAfter w:w="567" w:type="dxa"/>
          <w:trHeight w:val="49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Собственные акции, выкупленные у акционеров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1320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Переоценка </w:t>
            </w:r>
            <w:proofErr w:type="spellStart"/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внеоборотных</w:t>
            </w:r>
            <w:proofErr w:type="spellEnd"/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 xml:space="preserve"> активов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1340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Добавочный капитал (без переоценки)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1350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Резервный капитал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1360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266802" w:rsidRPr="00012C84" w:rsidTr="00266802">
        <w:trPr>
          <w:gridAfter w:val="1"/>
          <w:wAfter w:w="567" w:type="dxa"/>
          <w:trHeight w:val="49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Нераспределенная прибыль (непокрытый убыток)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1370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1 212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Итого по разделу III</w:t>
            </w:r>
          </w:p>
        </w:tc>
        <w:tc>
          <w:tcPr>
            <w:tcW w:w="6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1300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1 222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IV. ДОЛГОСРОЧНЫЕ ОБЯЗАТЕЛЬСТВА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Заемные средства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1410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Отложенные налоговые обязательства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1420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Оценочные обязательства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1430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Прочие обязательства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1450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1 005 116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7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</w:tr>
      <w:tr w:rsidR="00266802" w:rsidRPr="00012C84" w:rsidTr="00266802">
        <w:trPr>
          <w:gridAfter w:val="1"/>
          <w:wAfter w:w="567" w:type="dxa"/>
          <w:trHeight w:val="495"/>
        </w:trPr>
        <w:tc>
          <w:tcPr>
            <w:tcW w:w="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Кредиторская задолженность со сроком погашения более 12 месяцев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1 005 116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Итого по разделу IV</w:t>
            </w:r>
          </w:p>
        </w:tc>
        <w:tc>
          <w:tcPr>
            <w:tcW w:w="6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1400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1 005 116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V. КРАТКОСРОЧНЫЕ ОБЯЗАТЕЛЬСТВА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Заемные средства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1510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Кредиторская задолженность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1520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1 767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7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Расчеты с бюджетом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1 727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Расчеты с поставщиками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40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Прочая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Доходы будущих периодов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1530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1 235 152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7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</w:tr>
      <w:tr w:rsidR="00266802" w:rsidRPr="00012C84" w:rsidTr="00266802">
        <w:trPr>
          <w:gridAfter w:val="1"/>
          <w:wAfter w:w="567" w:type="dxa"/>
          <w:trHeight w:val="735"/>
        </w:trPr>
        <w:tc>
          <w:tcPr>
            <w:tcW w:w="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Доходы, причитающиеся по договору финансовой аренды (лизинга) согласно Графику лизинговых платежей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1 235 152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Оценочные обязательства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1540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Прочие обязательства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1550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Итого по разделу V</w:t>
            </w:r>
          </w:p>
        </w:tc>
        <w:tc>
          <w:tcPr>
            <w:tcW w:w="6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1500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1 236 946</w:t>
            </w:r>
          </w:p>
        </w:tc>
      </w:tr>
      <w:tr w:rsidR="00266802" w:rsidRPr="00012C84" w:rsidTr="00266802">
        <w:trPr>
          <w:gridAfter w:val="1"/>
          <w:wAfter w:w="567" w:type="dxa"/>
          <w:trHeight w:val="25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02" w:rsidRPr="00012C84" w:rsidRDefault="00266802" w:rsidP="0026680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БАЛАНС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02" w:rsidRPr="00012C84" w:rsidRDefault="00266802" w:rsidP="0026680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1700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02" w:rsidRPr="00012C84" w:rsidRDefault="00266802" w:rsidP="0026680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12C84">
              <w:rPr>
                <w:rFonts w:ascii="Arial" w:hAnsi="Arial" w:cs="Arial"/>
                <w:sz w:val="18"/>
                <w:szCs w:val="18"/>
                <w:lang w:val="ru-RU"/>
              </w:rPr>
              <w:t>2 243 283</w:t>
            </w:r>
          </w:p>
        </w:tc>
      </w:tr>
    </w:tbl>
    <w:p w:rsidR="00A8779C" w:rsidRPr="00012C84" w:rsidRDefault="00A8779C" w:rsidP="0066475C">
      <w:pPr>
        <w:widowControl w:val="0"/>
        <w:jc w:val="both"/>
        <w:rPr>
          <w:rFonts w:ascii="Times New Roman" w:hAnsi="Times New Roman"/>
          <w:szCs w:val="24"/>
          <w:lang w:val="ru-RU"/>
        </w:rPr>
      </w:pPr>
    </w:p>
    <w:p w:rsidR="0067594B" w:rsidRPr="00012C84" w:rsidRDefault="00F52708" w:rsidP="0067594B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b/>
          <w:szCs w:val="24"/>
        </w:rPr>
        <w:t>II</w:t>
      </w:r>
      <w:r w:rsidR="008D0086" w:rsidRPr="00012C84">
        <w:rPr>
          <w:rFonts w:ascii="Times New Roman" w:hAnsi="Times New Roman"/>
          <w:b/>
          <w:szCs w:val="24"/>
          <w:lang w:val="ru-RU"/>
        </w:rPr>
        <w:t xml:space="preserve">. </w:t>
      </w:r>
      <w:r w:rsidR="0066475C" w:rsidRPr="00012C84">
        <w:rPr>
          <w:rFonts w:ascii="Times New Roman" w:hAnsi="Times New Roman"/>
          <w:szCs w:val="24"/>
          <w:lang w:val="ru-RU"/>
        </w:rPr>
        <w:t>Права (требования) ООО «</w:t>
      </w:r>
      <w:r w:rsidR="0067594B" w:rsidRPr="00012C84">
        <w:rPr>
          <w:rFonts w:ascii="Times New Roman" w:hAnsi="Times New Roman"/>
          <w:szCs w:val="24"/>
          <w:lang w:val="ru-RU"/>
        </w:rPr>
        <w:t>СБК</w:t>
      </w:r>
      <w:r w:rsidR="0066475C" w:rsidRPr="00012C84">
        <w:rPr>
          <w:rFonts w:ascii="Times New Roman" w:hAnsi="Times New Roman"/>
          <w:szCs w:val="24"/>
          <w:lang w:val="ru-RU"/>
        </w:rPr>
        <w:t xml:space="preserve">» </w:t>
      </w:r>
      <w:proofErr w:type="gramStart"/>
      <w:r w:rsidR="0066475C" w:rsidRPr="00012C84">
        <w:rPr>
          <w:rFonts w:ascii="Times New Roman" w:hAnsi="Times New Roman"/>
          <w:szCs w:val="24"/>
          <w:lang w:val="ru-RU"/>
        </w:rPr>
        <w:t xml:space="preserve">к </w:t>
      </w:r>
      <w:r w:rsidR="0067594B" w:rsidRPr="00012C84">
        <w:rPr>
          <w:rFonts w:ascii="Times New Roman" w:hAnsi="Times New Roman"/>
          <w:szCs w:val="24"/>
          <w:lang w:val="ru-RU"/>
        </w:rPr>
        <w:t xml:space="preserve"> ООО</w:t>
      </w:r>
      <w:proofErr w:type="gramEnd"/>
      <w:r w:rsidR="0067594B" w:rsidRPr="00012C84">
        <w:rPr>
          <w:rFonts w:ascii="Times New Roman" w:hAnsi="Times New Roman"/>
          <w:szCs w:val="24"/>
          <w:lang w:val="ru-RU"/>
        </w:rPr>
        <w:t xml:space="preserve"> «ЛИЗИНГ ПРОЕКТ» (ОГРН 1147746709582) в объеме, который будет существовать на дату перехода прав (требований) к победителю торгов / единственному участнику торгов, вытекающие из договора №24/л-2014 купли-продажи недвижимости от 24.11.2014 (далее – Договор), а также в соответствии со ст. 384 ГК РФ все права (требования) на основании ипотеки в силу закона, обеспечивающей исполнение обязательств ООО «ЛИЗИНГ ПРОЕКТ» по оплате стоимости имущества  (далее также – Права 1);</w:t>
      </w:r>
    </w:p>
    <w:p w:rsidR="0067594B" w:rsidRPr="00012C84" w:rsidRDefault="0067594B" w:rsidP="0066475C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</w:p>
    <w:p w:rsidR="0066475C" w:rsidRPr="00012C84" w:rsidRDefault="0066475C" w:rsidP="00871F8F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Размер уступаемых Прав 1 </w:t>
      </w:r>
      <w:r w:rsidR="00B05DE9" w:rsidRPr="00012C84">
        <w:rPr>
          <w:rFonts w:ascii="Times New Roman" w:hAnsi="Times New Roman"/>
          <w:szCs w:val="24"/>
          <w:lang w:val="ru-RU"/>
        </w:rPr>
        <w:t xml:space="preserve">на дату размещения настоящего информационного сообщения </w:t>
      </w:r>
      <w:r w:rsidRPr="00012C84">
        <w:rPr>
          <w:rFonts w:ascii="Times New Roman" w:hAnsi="Times New Roman"/>
          <w:szCs w:val="24"/>
          <w:lang w:val="ru-RU"/>
        </w:rPr>
        <w:t xml:space="preserve">составляет </w:t>
      </w:r>
      <w:r w:rsidR="00871F8F" w:rsidRPr="00012C84">
        <w:rPr>
          <w:lang w:val="ru-RU"/>
        </w:rPr>
        <w:t>1</w:t>
      </w:r>
      <w:r w:rsidR="00871F8F" w:rsidRPr="00012C84">
        <w:t> </w:t>
      </w:r>
      <w:r w:rsidR="00871F8F" w:rsidRPr="00012C84">
        <w:rPr>
          <w:lang w:val="ru-RU"/>
        </w:rPr>
        <w:t>005</w:t>
      </w:r>
      <w:r w:rsidR="00871F8F" w:rsidRPr="00012C84">
        <w:t> </w:t>
      </w:r>
      <w:r w:rsidR="00871F8F" w:rsidRPr="00012C84">
        <w:rPr>
          <w:lang w:val="ru-RU"/>
        </w:rPr>
        <w:t>115</w:t>
      </w:r>
      <w:r w:rsidR="00871F8F" w:rsidRPr="00012C84">
        <w:t> </w:t>
      </w:r>
      <w:r w:rsidR="00871F8F" w:rsidRPr="00012C84">
        <w:rPr>
          <w:lang w:val="ru-RU"/>
        </w:rPr>
        <w:t xml:space="preserve">675 </w:t>
      </w:r>
      <w:r w:rsidR="00871F8F" w:rsidRPr="00012C84">
        <w:rPr>
          <w:rFonts w:ascii="Times New Roman" w:hAnsi="Times New Roman"/>
          <w:color w:val="000000" w:themeColor="text1"/>
          <w:szCs w:val="24"/>
          <w:lang w:val="ru-RU"/>
        </w:rPr>
        <w:t xml:space="preserve">(Один миллиард пять миллионов сто пятнадцать тысяч шестьсот семьдесят пять) рублей 02 </w:t>
      </w:r>
      <w:r w:rsidR="00871F8F" w:rsidRPr="00012C84">
        <w:rPr>
          <w:rFonts w:ascii="Times New Roman" w:hAnsi="Times New Roman"/>
          <w:szCs w:val="24"/>
          <w:lang w:val="ru-RU"/>
        </w:rPr>
        <w:t>копейки</w:t>
      </w:r>
      <w:r w:rsidRPr="00012C84">
        <w:rPr>
          <w:rFonts w:ascii="Times New Roman" w:hAnsi="Times New Roman"/>
          <w:szCs w:val="24"/>
          <w:lang w:val="ru-RU"/>
        </w:rPr>
        <w:t>;</w:t>
      </w:r>
    </w:p>
    <w:p w:rsidR="0067594B" w:rsidRPr="00012C84" w:rsidRDefault="000D7B13" w:rsidP="0067594B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b/>
          <w:szCs w:val="24"/>
        </w:rPr>
        <w:t>III</w:t>
      </w:r>
      <w:r w:rsidR="0066475C" w:rsidRPr="00012C84">
        <w:rPr>
          <w:rFonts w:ascii="Times New Roman" w:hAnsi="Times New Roman"/>
          <w:b/>
          <w:szCs w:val="24"/>
          <w:lang w:val="ru-RU"/>
        </w:rPr>
        <w:t>.</w:t>
      </w:r>
      <w:r w:rsidR="0066475C" w:rsidRPr="00012C84">
        <w:rPr>
          <w:rFonts w:ascii="Times New Roman" w:hAnsi="Times New Roman"/>
          <w:szCs w:val="24"/>
          <w:lang w:val="ru-RU"/>
        </w:rPr>
        <w:t xml:space="preserve"> Права (требования) ООО «</w:t>
      </w:r>
      <w:r w:rsidR="0067594B" w:rsidRPr="00012C84">
        <w:rPr>
          <w:rFonts w:ascii="Times New Roman" w:hAnsi="Times New Roman"/>
          <w:szCs w:val="24"/>
          <w:lang w:val="ru-RU"/>
        </w:rPr>
        <w:t>СБК</w:t>
      </w:r>
      <w:r w:rsidR="0066475C" w:rsidRPr="00012C84">
        <w:rPr>
          <w:rFonts w:ascii="Times New Roman" w:hAnsi="Times New Roman"/>
          <w:szCs w:val="24"/>
          <w:lang w:val="ru-RU"/>
        </w:rPr>
        <w:t xml:space="preserve">» к </w:t>
      </w:r>
      <w:r w:rsidR="0067594B" w:rsidRPr="00012C84">
        <w:rPr>
          <w:rFonts w:ascii="Times New Roman" w:hAnsi="Times New Roman"/>
          <w:szCs w:val="24"/>
          <w:lang w:val="ru-RU"/>
        </w:rPr>
        <w:t xml:space="preserve">ООО «УК «КРИСТИНА» (ОГРН 1076150008440) в объеме, который будет существовать на дату перехода прав (требований) к победителю торгов / единственному участнику торгов, вытекающие из договора №1 купли-продажи от 24.11.2014 и договора № 2 купли-продажи от 24.11.2014, а также в соответствии со ст. 384 ГК РФ все права (требования) на основании ипотеки в силу закона, обеспечивающей исполнение обязательств ООО «УК «КРИСТИНА» по оплате стоимости имущества </w:t>
      </w:r>
      <w:proofErr w:type="gramStart"/>
      <w:r w:rsidR="0067594B" w:rsidRPr="00012C84">
        <w:rPr>
          <w:rFonts w:ascii="Times New Roman" w:hAnsi="Times New Roman"/>
          <w:szCs w:val="24"/>
          <w:lang w:val="ru-RU"/>
        </w:rPr>
        <w:t xml:space="preserve">( </w:t>
      </w:r>
      <w:proofErr w:type="gramEnd"/>
      <w:r w:rsidR="0067594B" w:rsidRPr="00012C84">
        <w:rPr>
          <w:rFonts w:ascii="Times New Roman" w:hAnsi="Times New Roman"/>
          <w:szCs w:val="24"/>
          <w:lang w:val="ru-RU"/>
        </w:rPr>
        <w:t>далее также – Права 2).</w:t>
      </w:r>
    </w:p>
    <w:p w:rsidR="0066475C" w:rsidRPr="00012C84" w:rsidRDefault="0066475C" w:rsidP="00871F8F">
      <w:pPr>
        <w:ind w:firstLine="540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012C84">
        <w:rPr>
          <w:rFonts w:ascii="Times New Roman" w:hAnsi="Times New Roman"/>
          <w:szCs w:val="24"/>
          <w:lang w:val="ru-RU"/>
        </w:rPr>
        <w:t xml:space="preserve">Размер уступаемых Прав 2 на дату </w:t>
      </w:r>
      <w:r w:rsidR="000D7B13" w:rsidRPr="00012C84">
        <w:rPr>
          <w:rFonts w:ascii="Times New Roman" w:hAnsi="Times New Roman"/>
          <w:szCs w:val="24"/>
          <w:lang w:val="ru-RU"/>
        </w:rPr>
        <w:t>размещения настоящего информационного сообщения</w:t>
      </w:r>
      <w:r w:rsidRPr="00012C84">
        <w:rPr>
          <w:rFonts w:ascii="Times New Roman" w:hAnsi="Times New Roman"/>
          <w:szCs w:val="24"/>
          <w:lang w:val="ru-RU"/>
        </w:rPr>
        <w:t xml:space="preserve"> составляет </w:t>
      </w:r>
      <w:r w:rsidR="00871F8F" w:rsidRPr="00012C84">
        <w:rPr>
          <w:lang w:val="ru-RU"/>
        </w:rPr>
        <w:t>162</w:t>
      </w:r>
      <w:r w:rsidR="00871F8F" w:rsidRPr="00012C84">
        <w:t> </w:t>
      </w:r>
      <w:r w:rsidR="00871F8F" w:rsidRPr="00012C84">
        <w:rPr>
          <w:lang w:val="ru-RU"/>
        </w:rPr>
        <w:t>471</w:t>
      </w:r>
      <w:r w:rsidR="00871F8F" w:rsidRPr="00012C84">
        <w:t> </w:t>
      </w:r>
      <w:r w:rsidR="00871F8F" w:rsidRPr="00012C84">
        <w:rPr>
          <w:lang w:val="ru-RU"/>
        </w:rPr>
        <w:t>639</w:t>
      </w:r>
      <w:r w:rsidR="00871F8F" w:rsidRPr="00012C84">
        <w:rPr>
          <w:rFonts w:ascii="Times New Roman" w:hAnsi="Times New Roman"/>
          <w:color w:val="000000" w:themeColor="text1"/>
          <w:szCs w:val="24"/>
          <w:lang w:val="ru-RU"/>
        </w:rPr>
        <w:t xml:space="preserve"> (Сто шестьдесят два миллиона четыреста семьдесят одна тысяча шестьсот тридцать </w:t>
      </w:r>
      <w:r w:rsidR="00871F8F" w:rsidRPr="00012C84">
        <w:rPr>
          <w:rFonts w:ascii="Times New Roman" w:hAnsi="Times New Roman"/>
          <w:szCs w:val="24"/>
          <w:lang w:val="ru-RU"/>
        </w:rPr>
        <w:t xml:space="preserve">девять) рублей 59 копеек, в. </w:t>
      </w:r>
      <w:proofErr w:type="spellStart"/>
      <w:r w:rsidR="00871F8F" w:rsidRPr="00012C84">
        <w:rPr>
          <w:rFonts w:ascii="Times New Roman" w:hAnsi="Times New Roman"/>
          <w:szCs w:val="24"/>
          <w:lang w:val="ru-RU"/>
        </w:rPr>
        <w:t>т.ч</w:t>
      </w:r>
      <w:proofErr w:type="spellEnd"/>
      <w:r w:rsidR="00871F8F" w:rsidRPr="00012C84">
        <w:rPr>
          <w:rFonts w:ascii="Times New Roman" w:hAnsi="Times New Roman"/>
          <w:szCs w:val="24"/>
          <w:lang w:val="ru-RU"/>
        </w:rPr>
        <w:t xml:space="preserve">. </w:t>
      </w:r>
      <w:r w:rsidR="00A2569C" w:rsidRPr="00012C84">
        <w:rPr>
          <w:rFonts w:ascii="Times New Roman" w:hAnsi="Times New Roman"/>
          <w:szCs w:val="24"/>
          <w:lang w:val="ru-RU"/>
        </w:rPr>
        <w:t>по Договору 1 - 98 137 231 (Девяносто восемь миллионов сто тридцать семь тысяч двести тридцать один) рубль 89 копеек, по Договору 2 - 64 334 407 (Шестьдесят четыре миллиона триста</w:t>
      </w:r>
      <w:proofErr w:type="gramEnd"/>
      <w:r w:rsidR="00A2569C" w:rsidRPr="00012C84">
        <w:rPr>
          <w:rFonts w:ascii="Times New Roman" w:hAnsi="Times New Roman"/>
          <w:szCs w:val="24"/>
          <w:lang w:val="ru-RU"/>
        </w:rPr>
        <w:t xml:space="preserve"> тридцать четыре тысячи четыреста семь) рублей 70 копеек.</w:t>
      </w:r>
    </w:p>
    <w:p w:rsidR="00A2569C" w:rsidRPr="00012C84" w:rsidRDefault="00A2569C" w:rsidP="00C92E44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C92E44" w:rsidRPr="00012C84" w:rsidRDefault="00D45BC7" w:rsidP="00C92E44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>Прав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012C84">
        <w:rPr>
          <w:rFonts w:ascii="Times New Roman" w:hAnsi="Times New Roman" w:cs="Times New Roman"/>
          <w:sz w:val="24"/>
          <w:szCs w:val="24"/>
        </w:rPr>
        <w:t xml:space="preserve"> «СБК» по договорам купли-продажи обеспечены залогом </w:t>
      </w:r>
      <w:r w:rsidR="00C92E44" w:rsidRPr="00012C84">
        <w:rPr>
          <w:rFonts w:ascii="Times New Roman" w:hAnsi="Times New Roman" w:cs="Times New Roman"/>
          <w:sz w:val="24"/>
          <w:szCs w:val="24"/>
        </w:rPr>
        <w:t>следующи</w:t>
      </w:r>
      <w:r w:rsidRPr="00012C84">
        <w:rPr>
          <w:rFonts w:ascii="Times New Roman" w:hAnsi="Times New Roman" w:cs="Times New Roman"/>
          <w:sz w:val="24"/>
          <w:szCs w:val="24"/>
        </w:rPr>
        <w:t>х</w:t>
      </w:r>
      <w:r w:rsidR="00C92E44" w:rsidRPr="00012C84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012C84">
        <w:rPr>
          <w:rFonts w:ascii="Times New Roman" w:hAnsi="Times New Roman" w:cs="Times New Roman"/>
          <w:sz w:val="24"/>
          <w:szCs w:val="24"/>
        </w:rPr>
        <w:t>ов</w:t>
      </w:r>
      <w:r w:rsidR="00C92E44" w:rsidRPr="00012C84">
        <w:rPr>
          <w:rFonts w:ascii="Times New Roman" w:hAnsi="Times New Roman" w:cs="Times New Roman"/>
          <w:sz w:val="24"/>
          <w:szCs w:val="24"/>
        </w:rPr>
        <w:t xml:space="preserve"> недвижимости, расположенны</w:t>
      </w:r>
      <w:r w:rsidRPr="00012C84">
        <w:rPr>
          <w:rFonts w:ascii="Times New Roman" w:hAnsi="Times New Roman" w:cs="Times New Roman"/>
          <w:sz w:val="24"/>
          <w:szCs w:val="24"/>
        </w:rPr>
        <w:t>х</w:t>
      </w:r>
      <w:r w:rsidR="00C92E44" w:rsidRPr="00012C84">
        <w:rPr>
          <w:rFonts w:ascii="Times New Roman" w:hAnsi="Times New Roman" w:cs="Times New Roman"/>
          <w:sz w:val="24"/>
          <w:szCs w:val="24"/>
        </w:rPr>
        <w:t xml:space="preserve"> по адресу: Ростовская область, город Ростов-на-Дону, Кировский район, улица </w:t>
      </w:r>
      <w:proofErr w:type="spellStart"/>
      <w:r w:rsidR="00C92E44" w:rsidRPr="00012C84">
        <w:rPr>
          <w:rFonts w:ascii="Times New Roman" w:hAnsi="Times New Roman" w:cs="Times New Roman"/>
          <w:sz w:val="24"/>
          <w:szCs w:val="24"/>
        </w:rPr>
        <w:t>Нижнебульварная</w:t>
      </w:r>
      <w:proofErr w:type="spellEnd"/>
      <w:r w:rsidR="00C92E44" w:rsidRPr="00012C84">
        <w:rPr>
          <w:rFonts w:ascii="Times New Roman" w:hAnsi="Times New Roman" w:cs="Times New Roman"/>
          <w:sz w:val="24"/>
          <w:szCs w:val="24"/>
        </w:rPr>
        <w:t>, дом 6:</w:t>
      </w:r>
    </w:p>
    <w:p w:rsidR="00C92E44" w:rsidRPr="00012C84" w:rsidRDefault="00C92E44" w:rsidP="00C92E44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 1) 59/183 доли в праве общей долевой собственности на нежилое помещение общей площадью 7886,7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 1,1,1,1. Этаж: Подвал №4, №3, №2, Цокольный этаж №1, кадастровый номер: 61:44:0041025:86.</w:t>
      </w:r>
    </w:p>
    <w:p w:rsidR="00C92E44" w:rsidRPr="00012C84" w:rsidRDefault="00C92E44" w:rsidP="00C92E44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012C84">
        <w:rPr>
          <w:rFonts w:ascii="Times New Roman" w:hAnsi="Times New Roman" w:cs="Times New Roman"/>
          <w:sz w:val="24"/>
          <w:szCs w:val="24"/>
        </w:rPr>
        <w:t xml:space="preserve">2) 90/183 доли в праве общей долевой собственности на нежилое помещение общей площадью 7886,7 </w:t>
      </w:r>
      <w:proofErr w:type="spellStart"/>
      <w:r w:rsidRPr="00012C8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12C8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12C84">
        <w:rPr>
          <w:rFonts w:ascii="Times New Roman" w:hAnsi="Times New Roman" w:cs="Times New Roman"/>
          <w:sz w:val="24"/>
          <w:szCs w:val="24"/>
        </w:rPr>
        <w:t>, номера на поэтажном плане: 1,1,1,1. Этаж: Подвал №4, №3, №2, Цокольный этаж №1, кадастровый номер: 61:44:0041025:86.</w:t>
      </w:r>
    </w:p>
    <w:p w:rsidR="008D72FE" w:rsidRPr="00012C84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:rsidR="00AD6441" w:rsidRPr="00012C84" w:rsidRDefault="000C046D" w:rsidP="0067594B">
      <w:pPr>
        <w:ind w:right="-57"/>
        <w:jc w:val="center"/>
        <w:rPr>
          <w:rFonts w:ascii="Times New Roman" w:hAnsi="Times New Roman"/>
          <w:b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>Начальная цена продажи</w:t>
      </w:r>
      <w:r w:rsidR="00BE164F" w:rsidRPr="00012C84">
        <w:rPr>
          <w:rFonts w:ascii="Times New Roman" w:hAnsi="Times New Roman"/>
          <w:b/>
          <w:szCs w:val="24"/>
          <w:lang w:val="ru-RU"/>
        </w:rPr>
        <w:t xml:space="preserve"> </w:t>
      </w:r>
      <w:r w:rsidR="00B444B8" w:rsidRPr="00012C84">
        <w:rPr>
          <w:rFonts w:ascii="Times New Roman" w:hAnsi="Times New Roman"/>
          <w:b/>
          <w:szCs w:val="24"/>
          <w:lang w:val="ru-RU"/>
        </w:rPr>
        <w:t>Лота</w:t>
      </w:r>
      <w:r w:rsidRPr="00012C84">
        <w:rPr>
          <w:rFonts w:ascii="Times New Roman" w:hAnsi="Times New Roman"/>
          <w:b/>
          <w:szCs w:val="24"/>
          <w:lang w:val="ru-RU"/>
        </w:rPr>
        <w:t xml:space="preserve"> – </w:t>
      </w:r>
      <w:r w:rsidR="00EA4C16" w:rsidRPr="00012C84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700 010 000 (Семьсот миллионов десять тысяч) рублей 00 копеек </w:t>
      </w:r>
      <w:r w:rsidR="00AD6441" w:rsidRPr="00012C84">
        <w:rPr>
          <w:rFonts w:ascii="Times New Roman" w:hAnsi="Times New Roman"/>
          <w:b/>
          <w:szCs w:val="24"/>
          <w:lang w:val="ru-RU"/>
        </w:rPr>
        <w:t>и включает в себя:</w:t>
      </w:r>
    </w:p>
    <w:p w:rsidR="0067594B" w:rsidRPr="00012C84" w:rsidRDefault="0067594B" w:rsidP="0067594B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012C84">
        <w:rPr>
          <w:rFonts w:ascii="Times New Roman" w:hAnsi="Times New Roman"/>
          <w:color w:val="000000" w:themeColor="text1"/>
          <w:szCs w:val="24"/>
          <w:lang w:val="ru-RU"/>
        </w:rPr>
        <w:t>начальную цену продажи Прав 1</w:t>
      </w:r>
      <w:r w:rsidR="00C4520E" w:rsidRPr="00012C8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012C84">
        <w:rPr>
          <w:rFonts w:ascii="Times New Roman" w:hAnsi="Times New Roman"/>
          <w:color w:val="000000" w:themeColor="text1"/>
          <w:szCs w:val="24"/>
          <w:lang w:val="ru-RU"/>
        </w:rPr>
        <w:t xml:space="preserve">в размере </w:t>
      </w:r>
      <w:r w:rsidR="00EA4C16" w:rsidRPr="00012C84">
        <w:rPr>
          <w:lang w:val="ru-RU"/>
        </w:rPr>
        <w:t xml:space="preserve">602 593 882 (Шестьсот два миллиона пятьсот девяносто три тысячи восемьсот восемьдесят два) рубля 00 копеек </w:t>
      </w:r>
      <w:r w:rsidRPr="00012C84">
        <w:rPr>
          <w:rFonts w:ascii="Times New Roman" w:hAnsi="Times New Roman"/>
          <w:color w:val="000000" w:themeColor="text1"/>
          <w:szCs w:val="24"/>
          <w:lang w:val="ru-RU"/>
        </w:rPr>
        <w:t>(НДС не облагается);</w:t>
      </w:r>
    </w:p>
    <w:p w:rsidR="0067594B" w:rsidRPr="00012C84" w:rsidRDefault="0067594B" w:rsidP="0067594B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012C84">
        <w:rPr>
          <w:rFonts w:ascii="Times New Roman" w:hAnsi="Times New Roman"/>
          <w:color w:val="000000" w:themeColor="text1"/>
          <w:szCs w:val="24"/>
          <w:lang w:val="ru-RU"/>
        </w:rPr>
        <w:t xml:space="preserve">начальную цену продажи Прав 2 в размере </w:t>
      </w:r>
      <w:r w:rsidR="00EA4C16" w:rsidRPr="00012C84">
        <w:rPr>
          <w:lang w:val="ru-RU"/>
        </w:rPr>
        <w:t xml:space="preserve">97 406 118 (Девяносто семь миллионов четыреста шесть тысяч сто восемнадцать) рублей 00 копеек </w:t>
      </w:r>
      <w:r w:rsidRPr="00012C84">
        <w:rPr>
          <w:rFonts w:ascii="Times New Roman" w:hAnsi="Times New Roman"/>
          <w:color w:val="000000" w:themeColor="text1"/>
          <w:szCs w:val="24"/>
          <w:lang w:val="ru-RU"/>
        </w:rPr>
        <w:t xml:space="preserve">(НДС не облагается); </w:t>
      </w:r>
    </w:p>
    <w:p w:rsidR="0067594B" w:rsidRPr="00012C84" w:rsidRDefault="0067594B" w:rsidP="0067594B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012C84">
        <w:rPr>
          <w:rFonts w:ascii="Times New Roman" w:hAnsi="Times New Roman"/>
          <w:color w:val="000000" w:themeColor="text1"/>
          <w:szCs w:val="24"/>
          <w:lang w:val="ru-RU"/>
        </w:rPr>
        <w:t>начальную цену продажи Доли</w:t>
      </w:r>
      <w:r w:rsidR="00C32485" w:rsidRPr="00012C8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012C84">
        <w:rPr>
          <w:rFonts w:ascii="Times New Roman" w:hAnsi="Times New Roman"/>
          <w:color w:val="000000" w:themeColor="text1"/>
          <w:szCs w:val="24"/>
          <w:lang w:val="ru-RU"/>
        </w:rPr>
        <w:t xml:space="preserve">в размере </w:t>
      </w:r>
      <w:r w:rsidRPr="00012C84">
        <w:rPr>
          <w:rFonts w:ascii="Times New Roman" w:hAnsi="Times New Roman"/>
          <w:color w:val="000000"/>
          <w:szCs w:val="24"/>
          <w:lang w:val="ru-RU"/>
        </w:rPr>
        <w:t>10 000 (Десять тысяч) рублей</w:t>
      </w:r>
      <w:r w:rsidRPr="00012C84">
        <w:rPr>
          <w:rFonts w:ascii="Times New Roman" w:hAnsi="Times New Roman"/>
          <w:color w:val="000000" w:themeColor="text1"/>
          <w:szCs w:val="24"/>
          <w:lang w:val="ru-RU"/>
        </w:rPr>
        <w:t xml:space="preserve"> (НДС не облагается).</w:t>
      </w:r>
    </w:p>
    <w:p w:rsidR="0067594B" w:rsidRPr="00012C84" w:rsidRDefault="0067594B" w:rsidP="0067594B">
      <w:pPr>
        <w:ind w:right="-57" w:firstLine="540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67594B" w:rsidRPr="00012C84" w:rsidRDefault="0067594B" w:rsidP="0067594B">
      <w:pPr>
        <w:ind w:right="-57" w:firstLine="54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b/>
          <w:color w:val="000000"/>
          <w:szCs w:val="24"/>
          <w:lang w:val="ru-RU"/>
        </w:rPr>
        <w:t>Минимальная цена продажи Лота («цена отсечения»)</w:t>
      </w:r>
      <w:r w:rsidRPr="00012C84">
        <w:rPr>
          <w:rFonts w:ascii="Times New Roman" w:hAnsi="Times New Roman"/>
          <w:color w:val="000000"/>
          <w:szCs w:val="24"/>
          <w:lang w:val="ru-RU"/>
        </w:rPr>
        <w:t xml:space="preserve"> - </w:t>
      </w:r>
      <w:r w:rsidR="00EA4C16" w:rsidRPr="00012C84">
        <w:rPr>
          <w:b/>
          <w:lang w:val="ru-RU"/>
        </w:rPr>
        <w:t>500 010 000 (П</w:t>
      </w:r>
      <w:r w:rsidR="00EA4C16" w:rsidRPr="00012C84">
        <w:rPr>
          <w:rFonts w:hint="eastAsia"/>
          <w:b/>
          <w:lang w:val="ru-RU"/>
        </w:rPr>
        <w:t>ятьсот</w:t>
      </w:r>
      <w:r w:rsidR="00EA4C16" w:rsidRPr="00012C84">
        <w:rPr>
          <w:b/>
          <w:lang w:val="ru-RU"/>
        </w:rPr>
        <w:t xml:space="preserve"> </w:t>
      </w:r>
      <w:r w:rsidR="00EA4C16" w:rsidRPr="00012C84">
        <w:rPr>
          <w:rFonts w:hint="eastAsia"/>
          <w:b/>
          <w:lang w:val="ru-RU"/>
        </w:rPr>
        <w:t>миллионов</w:t>
      </w:r>
      <w:r w:rsidR="00EA4C16" w:rsidRPr="00012C84">
        <w:rPr>
          <w:b/>
          <w:lang w:val="ru-RU"/>
        </w:rPr>
        <w:t xml:space="preserve"> </w:t>
      </w:r>
      <w:r w:rsidR="00EA4C16" w:rsidRPr="00012C84">
        <w:rPr>
          <w:rFonts w:hint="eastAsia"/>
          <w:b/>
          <w:lang w:val="ru-RU"/>
        </w:rPr>
        <w:t>десять</w:t>
      </w:r>
      <w:r w:rsidR="00EA4C16" w:rsidRPr="00012C84">
        <w:rPr>
          <w:b/>
          <w:lang w:val="ru-RU"/>
        </w:rPr>
        <w:t xml:space="preserve"> </w:t>
      </w:r>
      <w:r w:rsidR="00EA4C16" w:rsidRPr="00012C84">
        <w:rPr>
          <w:rFonts w:hint="eastAsia"/>
          <w:b/>
          <w:lang w:val="ru-RU"/>
        </w:rPr>
        <w:t>тысяч</w:t>
      </w:r>
      <w:r w:rsidR="00EA4C16" w:rsidRPr="00012C84">
        <w:rPr>
          <w:b/>
          <w:lang w:val="ru-RU"/>
        </w:rPr>
        <w:t xml:space="preserve">) </w:t>
      </w:r>
      <w:r w:rsidR="00EA4C16" w:rsidRPr="00012C84">
        <w:rPr>
          <w:rFonts w:hint="eastAsia"/>
          <w:b/>
          <w:lang w:val="ru-RU"/>
        </w:rPr>
        <w:t>рублей</w:t>
      </w:r>
      <w:r w:rsidR="00EA4C16" w:rsidRPr="00012C84">
        <w:rPr>
          <w:b/>
          <w:lang w:val="ru-RU"/>
        </w:rPr>
        <w:t xml:space="preserve"> 00 </w:t>
      </w:r>
      <w:r w:rsidR="00EA4C16" w:rsidRPr="00012C84">
        <w:rPr>
          <w:rFonts w:hint="eastAsia"/>
          <w:b/>
          <w:lang w:val="ru-RU"/>
        </w:rPr>
        <w:t>копе</w:t>
      </w:r>
      <w:r w:rsidRPr="00012C84">
        <w:rPr>
          <w:rFonts w:ascii="Times New Roman" w:hAnsi="Times New Roman"/>
          <w:b/>
          <w:color w:val="000000"/>
          <w:szCs w:val="24"/>
          <w:lang w:val="ru-RU"/>
        </w:rPr>
        <w:t>йка</w:t>
      </w:r>
      <w:r w:rsidRPr="00012C84">
        <w:rPr>
          <w:rFonts w:ascii="Times New Roman" w:hAnsi="Times New Roman"/>
          <w:color w:val="000000"/>
          <w:szCs w:val="24"/>
          <w:lang w:val="ru-RU"/>
        </w:rPr>
        <w:t xml:space="preserve"> (НДС не облагается) и включает в себя:</w:t>
      </w:r>
    </w:p>
    <w:p w:rsidR="0067594B" w:rsidRPr="00012C84" w:rsidRDefault="0067594B" w:rsidP="0067594B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t xml:space="preserve">минимальную цену продажи Прав 1 в размере </w:t>
      </w:r>
      <w:r w:rsidR="00EA4C16" w:rsidRPr="00012C84">
        <w:rPr>
          <w:lang w:val="ru-RU"/>
        </w:rPr>
        <w:t xml:space="preserve">430 424 201 (Четыреста тридцать миллионов четыреста двадцать четыре тысячи двести один) рубль 00 копеек </w:t>
      </w:r>
      <w:r w:rsidRPr="00012C84">
        <w:rPr>
          <w:rFonts w:ascii="Times New Roman" w:hAnsi="Times New Roman"/>
          <w:color w:val="000000"/>
          <w:szCs w:val="24"/>
          <w:lang w:val="ru-RU"/>
        </w:rPr>
        <w:t xml:space="preserve">(НДС не облагается); </w:t>
      </w:r>
    </w:p>
    <w:p w:rsidR="0067594B" w:rsidRPr="00012C84" w:rsidRDefault="0067594B" w:rsidP="0067594B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t xml:space="preserve">минимальную цену продажи Прав 2 в размере </w:t>
      </w:r>
      <w:r w:rsidR="00EA4C16" w:rsidRPr="00012C84">
        <w:rPr>
          <w:lang w:val="ru-RU"/>
        </w:rPr>
        <w:t xml:space="preserve">69 575 799 (Шестьдесят девять миллионов пятьсот семьдесят пять тысяч семьсот девяносто девять) рублей 00 копеек </w:t>
      </w:r>
      <w:r w:rsidRPr="00012C84">
        <w:rPr>
          <w:rFonts w:ascii="Times New Roman" w:hAnsi="Times New Roman"/>
          <w:color w:val="000000"/>
          <w:szCs w:val="24"/>
          <w:lang w:val="ru-RU"/>
        </w:rPr>
        <w:t>(НДС не облагается);</w:t>
      </w:r>
    </w:p>
    <w:p w:rsidR="0067594B" w:rsidRPr="00012C84" w:rsidRDefault="0067594B" w:rsidP="0067594B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 w:themeColor="text1"/>
          <w:szCs w:val="24"/>
          <w:lang w:val="ru-RU"/>
        </w:rPr>
        <w:t xml:space="preserve">минимальную цену продажи Доли в размере </w:t>
      </w:r>
      <w:r w:rsidRPr="00012C84">
        <w:rPr>
          <w:rFonts w:ascii="Times New Roman" w:hAnsi="Times New Roman"/>
          <w:color w:val="000000"/>
          <w:szCs w:val="24"/>
          <w:lang w:val="ru-RU"/>
        </w:rPr>
        <w:t>10 000 (Десять тысяч) рублей (НДС не облагается).</w:t>
      </w:r>
    </w:p>
    <w:p w:rsidR="0067594B" w:rsidRPr="00012C84" w:rsidRDefault="0067594B" w:rsidP="00E250D6">
      <w:pPr>
        <w:ind w:right="-57"/>
        <w:rPr>
          <w:rFonts w:ascii="Times New Roman" w:hAnsi="Times New Roman"/>
          <w:b/>
          <w:szCs w:val="24"/>
          <w:lang w:val="ru-RU"/>
        </w:rPr>
      </w:pPr>
    </w:p>
    <w:p w:rsidR="00BA2F1B" w:rsidRPr="00012C84" w:rsidRDefault="00BA2F1B" w:rsidP="00DF37B1">
      <w:pPr>
        <w:ind w:right="-57" w:firstLine="540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b/>
          <w:color w:val="000000"/>
          <w:szCs w:val="24"/>
          <w:lang w:val="ru-RU"/>
        </w:rPr>
        <w:t>Сумма задатка</w:t>
      </w:r>
      <w:r w:rsidRPr="00012C84">
        <w:rPr>
          <w:rFonts w:ascii="Times New Roman" w:hAnsi="Times New Roman"/>
          <w:color w:val="000000"/>
          <w:szCs w:val="24"/>
          <w:lang w:val="ru-RU"/>
        </w:rPr>
        <w:t xml:space="preserve"> - </w:t>
      </w:r>
      <w:r w:rsidR="00EA4C16" w:rsidRPr="00012C84">
        <w:rPr>
          <w:rFonts w:ascii="Times New Roman" w:hAnsi="Times New Roman"/>
          <w:color w:val="000000"/>
          <w:szCs w:val="24"/>
          <w:lang w:val="ru-RU"/>
        </w:rPr>
        <w:t>3</w:t>
      </w:r>
      <w:r w:rsidRPr="00012C84">
        <w:rPr>
          <w:rFonts w:ascii="Times New Roman" w:hAnsi="Times New Roman"/>
          <w:color w:val="000000"/>
          <w:szCs w:val="24"/>
          <w:lang w:val="ru-RU"/>
        </w:rPr>
        <w:t>0 000 000 (</w:t>
      </w:r>
      <w:r w:rsidR="00EA4C16" w:rsidRPr="00012C84">
        <w:rPr>
          <w:rFonts w:ascii="Times New Roman" w:hAnsi="Times New Roman"/>
          <w:color w:val="000000"/>
          <w:szCs w:val="24"/>
          <w:lang w:val="ru-RU"/>
        </w:rPr>
        <w:t>тридцать</w:t>
      </w:r>
      <w:r w:rsidRPr="00012C84">
        <w:rPr>
          <w:rFonts w:ascii="Times New Roman" w:hAnsi="Times New Roman"/>
          <w:color w:val="000000"/>
          <w:szCs w:val="24"/>
          <w:lang w:val="ru-RU"/>
        </w:rPr>
        <w:t xml:space="preserve"> миллионов) рублей.</w:t>
      </w:r>
    </w:p>
    <w:p w:rsidR="00BA2F1B" w:rsidRPr="00012C84" w:rsidRDefault="00BA2F1B" w:rsidP="00DF37B1">
      <w:pPr>
        <w:ind w:right="-57" w:firstLine="540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b/>
          <w:color w:val="000000"/>
          <w:szCs w:val="24"/>
          <w:lang w:val="ru-RU"/>
        </w:rPr>
        <w:t>Шаг аукциона на повышение</w:t>
      </w:r>
      <w:r w:rsidRPr="00012C84">
        <w:rPr>
          <w:rFonts w:ascii="Times New Roman" w:hAnsi="Times New Roman"/>
          <w:color w:val="000000"/>
          <w:szCs w:val="24"/>
          <w:lang w:val="ru-RU"/>
        </w:rPr>
        <w:t xml:space="preserve"> -  </w:t>
      </w:r>
      <w:r w:rsidR="00361305" w:rsidRPr="00012C84">
        <w:rPr>
          <w:rFonts w:ascii="Times New Roman" w:hAnsi="Times New Roman"/>
          <w:color w:val="000000"/>
          <w:szCs w:val="24"/>
          <w:lang w:val="ru-RU"/>
        </w:rPr>
        <w:t>5</w:t>
      </w:r>
      <w:r w:rsidRPr="00012C84">
        <w:rPr>
          <w:rFonts w:ascii="Times New Roman" w:hAnsi="Times New Roman"/>
          <w:color w:val="000000"/>
          <w:szCs w:val="24"/>
          <w:lang w:val="ru-RU"/>
        </w:rPr>
        <w:t> 000 000 (</w:t>
      </w:r>
      <w:r w:rsidR="00361305" w:rsidRPr="00012C84">
        <w:rPr>
          <w:rFonts w:ascii="Times New Roman" w:hAnsi="Times New Roman"/>
          <w:color w:val="000000"/>
          <w:szCs w:val="24"/>
          <w:lang w:val="ru-RU"/>
        </w:rPr>
        <w:t>пять</w:t>
      </w:r>
      <w:r w:rsidRPr="00012C84">
        <w:rPr>
          <w:rFonts w:ascii="Times New Roman" w:hAnsi="Times New Roman"/>
          <w:color w:val="000000"/>
          <w:szCs w:val="24"/>
          <w:lang w:val="ru-RU"/>
        </w:rPr>
        <w:t xml:space="preserve"> миллионов) рублей.</w:t>
      </w:r>
    </w:p>
    <w:p w:rsidR="00BA2F1B" w:rsidRPr="00012C84" w:rsidRDefault="00BA2F1B" w:rsidP="00DF37B1">
      <w:pPr>
        <w:ind w:right="-57" w:firstLine="540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b/>
          <w:color w:val="000000"/>
          <w:szCs w:val="24"/>
          <w:lang w:val="ru-RU"/>
        </w:rPr>
        <w:lastRenderedPageBreak/>
        <w:t>Шаг аукциона на понижение</w:t>
      </w:r>
      <w:r w:rsidRPr="00012C84">
        <w:rPr>
          <w:rFonts w:ascii="Times New Roman" w:hAnsi="Times New Roman"/>
          <w:color w:val="000000"/>
          <w:szCs w:val="24"/>
          <w:lang w:val="ru-RU"/>
        </w:rPr>
        <w:t xml:space="preserve"> -  </w:t>
      </w:r>
      <w:r w:rsidR="00361305" w:rsidRPr="00012C84">
        <w:rPr>
          <w:rFonts w:ascii="Times New Roman" w:hAnsi="Times New Roman"/>
          <w:color w:val="000000"/>
          <w:szCs w:val="24"/>
          <w:lang w:val="ru-RU"/>
        </w:rPr>
        <w:t>2</w:t>
      </w:r>
      <w:r w:rsidRPr="00012C84">
        <w:rPr>
          <w:rFonts w:ascii="Times New Roman" w:hAnsi="Times New Roman"/>
          <w:color w:val="000000"/>
          <w:szCs w:val="24"/>
          <w:lang w:val="ru-RU"/>
        </w:rPr>
        <w:t>0 000 000 (</w:t>
      </w:r>
      <w:r w:rsidR="00361305" w:rsidRPr="00012C84">
        <w:rPr>
          <w:rFonts w:ascii="Times New Roman" w:hAnsi="Times New Roman"/>
          <w:color w:val="000000"/>
          <w:szCs w:val="24"/>
          <w:lang w:val="ru-RU"/>
        </w:rPr>
        <w:t>двадцать</w:t>
      </w:r>
      <w:r w:rsidRPr="00012C84">
        <w:rPr>
          <w:rFonts w:ascii="Times New Roman" w:hAnsi="Times New Roman"/>
          <w:color w:val="000000"/>
          <w:szCs w:val="24"/>
          <w:lang w:val="ru-RU"/>
        </w:rPr>
        <w:t xml:space="preserve"> миллионов) рублей.</w:t>
      </w:r>
    </w:p>
    <w:p w:rsidR="00BA2F1B" w:rsidRPr="00012C84" w:rsidRDefault="00BA2F1B" w:rsidP="00BA2F1B">
      <w:pPr>
        <w:ind w:right="-57" w:firstLine="540"/>
        <w:jc w:val="center"/>
        <w:rPr>
          <w:rFonts w:ascii="Times New Roman" w:hAnsi="Times New Roman"/>
          <w:color w:val="000000"/>
          <w:szCs w:val="24"/>
          <w:lang w:val="ru-RU"/>
        </w:rPr>
      </w:pPr>
    </w:p>
    <w:p w:rsidR="00B444B8" w:rsidRPr="00012C84" w:rsidRDefault="00BA2F1B" w:rsidP="00BA2F1B">
      <w:pPr>
        <w:ind w:firstLine="720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**Цена продажи Доли остается в ходе торгов неизменной.</w:t>
      </w:r>
    </w:p>
    <w:p w:rsidR="00A01F1B" w:rsidRPr="00012C84" w:rsidRDefault="00A01F1B" w:rsidP="00BA2F1B">
      <w:pPr>
        <w:ind w:firstLine="720"/>
        <w:rPr>
          <w:rFonts w:ascii="Times New Roman" w:hAnsi="Times New Roman"/>
          <w:szCs w:val="24"/>
          <w:lang w:val="ru-RU"/>
        </w:rPr>
      </w:pPr>
    </w:p>
    <w:p w:rsidR="00A01F1B" w:rsidRPr="00012C84" w:rsidRDefault="00A01F1B" w:rsidP="00A01F1B">
      <w:pPr>
        <w:numPr>
          <w:ilvl w:val="12"/>
          <w:numId w:val="0"/>
        </w:numPr>
        <w:ind w:firstLine="540"/>
        <w:jc w:val="both"/>
        <w:rPr>
          <w:rFonts w:ascii="Times New Roman" w:hAnsi="Times New Roman"/>
          <w:lang w:val="ru-RU"/>
        </w:rPr>
      </w:pPr>
      <w:proofErr w:type="gramStart"/>
      <w:r w:rsidRPr="00012C84">
        <w:rPr>
          <w:rFonts w:ascii="Times New Roman" w:hAnsi="Times New Roman"/>
          <w:lang w:val="ru-RU"/>
        </w:rPr>
        <w:t xml:space="preserve">Доверитель обязуется в течение 15 (Пятнадцати) рабочих дней с даты оплаты Покупателем (Победителем торгов, Единственным участником торгов) цены продажи Лота обеспечить осуществление всех действий, необходимых для погашения ипотеки в пользу общества с ограниченной ответственностью «Сбербанк Капитал» (ИНН 7736581290) в отношении следующих объектов недвижимости: нежилое помещение общей площадью 167,1 </w:t>
      </w:r>
      <w:proofErr w:type="spellStart"/>
      <w:r w:rsidRPr="00012C84">
        <w:rPr>
          <w:rFonts w:ascii="Times New Roman" w:hAnsi="Times New Roman"/>
          <w:lang w:val="ru-RU"/>
        </w:rPr>
        <w:t>кв.м</w:t>
      </w:r>
      <w:proofErr w:type="spellEnd"/>
      <w:r w:rsidRPr="00012C84">
        <w:rPr>
          <w:rFonts w:ascii="Times New Roman" w:hAnsi="Times New Roman"/>
          <w:lang w:val="ru-RU"/>
        </w:rPr>
        <w:t>. с кадастровым (или условным) номером 61:44:0041025:92, нежилое</w:t>
      </w:r>
      <w:proofErr w:type="gramEnd"/>
      <w:r w:rsidRPr="00012C84">
        <w:rPr>
          <w:rFonts w:ascii="Times New Roman" w:hAnsi="Times New Roman"/>
          <w:lang w:val="ru-RU"/>
        </w:rPr>
        <w:t xml:space="preserve"> </w:t>
      </w:r>
      <w:proofErr w:type="gramStart"/>
      <w:r w:rsidRPr="00012C84">
        <w:rPr>
          <w:rFonts w:ascii="Times New Roman" w:hAnsi="Times New Roman"/>
          <w:lang w:val="ru-RU"/>
        </w:rPr>
        <w:t xml:space="preserve">помещение общей площадью 210,1 </w:t>
      </w:r>
      <w:proofErr w:type="spellStart"/>
      <w:r w:rsidRPr="00012C84">
        <w:rPr>
          <w:rFonts w:ascii="Times New Roman" w:hAnsi="Times New Roman"/>
          <w:lang w:val="ru-RU"/>
        </w:rPr>
        <w:t>кв.м</w:t>
      </w:r>
      <w:proofErr w:type="spellEnd"/>
      <w:r w:rsidRPr="00012C84">
        <w:rPr>
          <w:rFonts w:ascii="Times New Roman" w:hAnsi="Times New Roman"/>
          <w:lang w:val="ru-RU"/>
        </w:rPr>
        <w:t xml:space="preserve">. с кадастровым (или условным) номером 61:44:0041025:94, нежилое помещение общей площадью 2005,1 </w:t>
      </w:r>
      <w:proofErr w:type="spellStart"/>
      <w:r w:rsidRPr="00012C84">
        <w:rPr>
          <w:rFonts w:ascii="Times New Roman" w:hAnsi="Times New Roman"/>
          <w:lang w:val="ru-RU"/>
        </w:rPr>
        <w:t>кв.м</w:t>
      </w:r>
      <w:proofErr w:type="spellEnd"/>
      <w:r w:rsidRPr="00012C84">
        <w:rPr>
          <w:rFonts w:ascii="Times New Roman" w:hAnsi="Times New Roman"/>
          <w:lang w:val="ru-RU"/>
        </w:rPr>
        <w:t xml:space="preserve">. с кадастровым (или условным) номером 61:44:0041025:93, нежилое помещение общей площадью 2007,6 </w:t>
      </w:r>
      <w:proofErr w:type="spellStart"/>
      <w:r w:rsidRPr="00012C84">
        <w:rPr>
          <w:rFonts w:ascii="Times New Roman" w:hAnsi="Times New Roman"/>
          <w:lang w:val="ru-RU"/>
        </w:rPr>
        <w:t>кв.м</w:t>
      </w:r>
      <w:proofErr w:type="spellEnd"/>
      <w:r w:rsidRPr="00012C84">
        <w:rPr>
          <w:rFonts w:ascii="Times New Roman" w:hAnsi="Times New Roman"/>
          <w:lang w:val="ru-RU"/>
        </w:rPr>
        <w:t xml:space="preserve">. с кадастровым (или условным) номером 61:44:0041025:97, нежилое помещение общей площадью 2024,5 </w:t>
      </w:r>
      <w:proofErr w:type="spellStart"/>
      <w:r w:rsidRPr="00012C84">
        <w:rPr>
          <w:rFonts w:ascii="Times New Roman" w:hAnsi="Times New Roman"/>
          <w:lang w:val="ru-RU"/>
        </w:rPr>
        <w:t>кв.м</w:t>
      </w:r>
      <w:proofErr w:type="spellEnd"/>
      <w:r w:rsidRPr="00012C84">
        <w:rPr>
          <w:rFonts w:ascii="Times New Roman" w:hAnsi="Times New Roman"/>
          <w:lang w:val="ru-RU"/>
        </w:rPr>
        <w:t>. с кадастровым (или условным) номером 61</w:t>
      </w:r>
      <w:proofErr w:type="gramEnd"/>
      <w:r w:rsidRPr="00012C84">
        <w:rPr>
          <w:rFonts w:ascii="Times New Roman" w:hAnsi="Times New Roman"/>
          <w:lang w:val="ru-RU"/>
        </w:rPr>
        <w:t xml:space="preserve">:44:0041025:89, нежилое помещение общей площадью </w:t>
      </w:r>
      <w:r w:rsidRPr="00012C84">
        <w:rPr>
          <w:rFonts w:ascii="Times New Roman" w:hAnsi="Times New Roman"/>
        </w:rPr>
        <w:t xml:space="preserve">2093,5 </w:t>
      </w:r>
      <w:proofErr w:type="spellStart"/>
      <w:r w:rsidRPr="00012C84">
        <w:rPr>
          <w:rFonts w:ascii="Times New Roman" w:hAnsi="Times New Roman"/>
        </w:rPr>
        <w:t>кв.м</w:t>
      </w:r>
      <w:proofErr w:type="spellEnd"/>
      <w:r w:rsidRPr="00012C84">
        <w:rPr>
          <w:rFonts w:ascii="Times New Roman" w:hAnsi="Times New Roman"/>
        </w:rPr>
        <w:t xml:space="preserve">. с </w:t>
      </w:r>
      <w:proofErr w:type="spellStart"/>
      <w:r w:rsidRPr="00012C84">
        <w:rPr>
          <w:rFonts w:ascii="Times New Roman" w:hAnsi="Times New Roman"/>
        </w:rPr>
        <w:t>кадастровым</w:t>
      </w:r>
      <w:proofErr w:type="spellEnd"/>
      <w:r w:rsidRPr="00012C84">
        <w:rPr>
          <w:rFonts w:ascii="Times New Roman" w:hAnsi="Times New Roman"/>
        </w:rPr>
        <w:t xml:space="preserve"> (</w:t>
      </w:r>
      <w:proofErr w:type="spellStart"/>
      <w:r w:rsidRPr="00012C84">
        <w:rPr>
          <w:rFonts w:ascii="Times New Roman" w:hAnsi="Times New Roman"/>
        </w:rPr>
        <w:t>или</w:t>
      </w:r>
      <w:proofErr w:type="spellEnd"/>
      <w:r w:rsidRPr="00012C84">
        <w:rPr>
          <w:rFonts w:ascii="Times New Roman" w:hAnsi="Times New Roman"/>
        </w:rPr>
        <w:t xml:space="preserve"> </w:t>
      </w:r>
      <w:proofErr w:type="spellStart"/>
      <w:r w:rsidRPr="00012C84">
        <w:rPr>
          <w:rFonts w:ascii="Times New Roman" w:hAnsi="Times New Roman"/>
        </w:rPr>
        <w:t>условным</w:t>
      </w:r>
      <w:proofErr w:type="spellEnd"/>
      <w:r w:rsidRPr="00012C84">
        <w:rPr>
          <w:rFonts w:ascii="Times New Roman" w:hAnsi="Times New Roman"/>
        </w:rPr>
        <w:t xml:space="preserve">) </w:t>
      </w:r>
      <w:proofErr w:type="spellStart"/>
      <w:r w:rsidRPr="00012C84">
        <w:rPr>
          <w:rFonts w:ascii="Times New Roman" w:hAnsi="Times New Roman"/>
        </w:rPr>
        <w:t>номером</w:t>
      </w:r>
      <w:proofErr w:type="spellEnd"/>
      <w:r w:rsidRPr="00012C84">
        <w:rPr>
          <w:rFonts w:ascii="Times New Roman" w:hAnsi="Times New Roman"/>
        </w:rPr>
        <w:t xml:space="preserve"> 61:44:0041025:91.</w:t>
      </w:r>
    </w:p>
    <w:p w:rsidR="00A01F1B" w:rsidRPr="00012C84" w:rsidRDefault="00A01F1B" w:rsidP="00A01F1B">
      <w:pPr>
        <w:rPr>
          <w:rFonts w:ascii="Calibri" w:hAnsi="Calibri"/>
          <w:sz w:val="22"/>
          <w:szCs w:val="22"/>
          <w:lang w:eastAsia="en-US"/>
        </w:rPr>
      </w:pPr>
    </w:p>
    <w:p w:rsidR="00A01F1B" w:rsidRPr="00012C84" w:rsidRDefault="00A01F1B" w:rsidP="00BA2F1B">
      <w:pPr>
        <w:ind w:firstLine="720"/>
        <w:rPr>
          <w:rFonts w:ascii="Times New Roman" w:hAnsi="Times New Roman"/>
          <w:color w:val="000000"/>
          <w:szCs w:val="24"/>
          <w:lang w:val="ru-RU"/>
        </w:rPr>
      </w:pPr>
    </w:p>
    <w:p w:rsidR="00BA2F1B" w:rsidRPr="00012C84" w:rsidRDefault="00BA2F1B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A30D68" w:rsidRPr="00012C84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012C84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012C84" w:rsidRDefault="00A30D68" w:rsidP="00A30D68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012C84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10" w:history="1">
        <w:proofErr w:type="gramEnd"/>
        <w:r w:rsidRPr="00012C84">
          <w:rPr>
            <w:rStyle w:val="af1"/>
            <w:rFonts w:ascii="Times New Roman" w:hAnsi="Times New Roman"/>
            <w:bCs/>
            <w:szCs w:val="24"/>
          </w:rPr>
          <w:t>www</w:t>
        </w:r>
        <w:r w:rsidRPr="00012C84">
          <w:rPr>
            <w:rStyle w:val="af1"/>
            <w:rFonts w:ascii="Times New Roman" w:hAnsi="Times New Roman"/>
            <w:bCs/>
            <w:szCs w:val="24"/>
            <w:lang w:val="ru-RU"/>
          </w:rPr>
          <w:t>.</w:t>
        </w:r>
        <w:r w:rsidRPr="00012C84">
          <w:rPr>
            <w:rStyle w:val="af1"/>
            <w:rFonts w:ascii="Times New Roman" w:hAnsi="Times New Roman"/>
            <w:bCs/>
            <w:szCs w:val="24"/>
          </w:rPr>
          <w:t>lot</w:t>
        </w:r>
        <w:r w:rsidRPr="00012C84">
          <w:rPr>
            <w:rStyle w:val="af1"/>
            <w:rFonts w:ascii="Times New Roman" w:hAnsi="Times New Roman"/>
            <w:bCs/>
            <w:szCs w:val="24"/>
            <w:lang w:val="ru-RU"/>
          </w:rPr>
          <w:t>-</w:t>
        </w:r>
        <w:r w:rsidRPr="00012C84">
          <w:rPr>
            <w:rStyle w:val="af1"/>
            <w:rFonts w:ascii="Times New Roman" w:hAnsi="Times New Roman"/>
            <w:bCs/>
            <w:szCs w:val="24"/>
          </w:rPr>
          <w:t>online</w:t>
        </w:r>
        <w:r w:rsidRPr="00012C84">
          <w:rPr>
            <w:rStyle w:val="af1"/>
            <w:rFonts w:ascii="Times New Roman" w:hAnsi="Times New Roman"/>
            <w:bCs/>
            <w:szCs w:val="24"/>
            <w:lang w:val="ru-RU"/>
          </w:rPr>
          <w:t>.</w:t>
        </w:r>
        <w:proofErr w:type="gramStart"/>
        <w:r w:rsidRPr="00012C84">
          <w:rPr>
            <w:rStyle w:val="af1"/>
            <w:rFonts w:ascii="Times New Roman" w:hAnsi="Times New Roman"/>
            <w:bCs/>
            <w:szCs w:val="24"/>
          </w:rPr>
          <w:t>ru</w:t>
        </w:r>
      </w:hyperlink>
      <w:r w:rsidRPr="00012C84">
        <w:rPr>
          <w:rFonts w:ascii="Times New Roman" w:hAnsi="Times New Roman"/>
          <w:bCs/>
          <w:szCs w:val="24"/>
          <w:lang w:val="ru-RU"/>
        </w:rPr>
        <w:t>.</w:t>
      </w:r>
      <w:proofErr w:type="gramEnd"/>
    </w:p>
    <w:p w:rsidR="00A30D68" w:rsidRPr="00012C84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012C84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012C84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012C84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012C84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30D68" w:rsidRPr="00012C84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A30D68" w:rsidRPr="00012C84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012C84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012C84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A30D68" w:rsidRPr="00012C84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012C84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012C84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lastRenderedPageBreak/>
        <w:t xml:space="preserve">2.1. Физические лица – копии всех листов документа, удостоверяющего личность;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2.2. Юридические лица: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- Учредительные документы;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лиц;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012C84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012C84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012C84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012C84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t xml:space="preserve">2.3. Индивидуальные предприниматели: </w:t>
      </w:r>
    </w:p>
    <w:p w:rsidR="00A30D68" w:rsidRPr="00012C84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t>- Копии всех листов документа, удостоверяющего личность;</w:t>
      </w:r>
    </w:p>
    <w:p w:rsidR="00A30D68" w:rsidRPr="00012C84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A30D68" w:rsidRPr="00012C84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012C84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012C84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012C84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012C84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012C84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="00A30D68" w:rsidRPr="00012C84">
        <w:rPr>
          <w:rFonts w:ascii="Times New Roman" w:hAnsi="Times New Roman"/>
          <w:szCs w:val="24"/>
          <w:lang w:val="ru-RU"/>
        </w:rPr>
        <w:t>ии ау</w:t>
      </w:r>
      <w:proofErr w:type="gramEnd"/>
      <w:r w:rsidR="00A30D68" w:rsidRPr="00012C84">
        <w:rPr>
          <w:rFonts w:ascii="Times New Roman" w:hAnsi="Times New Roman"/>
          <w:szCs w:val="24"/>
          <w:lang w:val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уступки прав (требований).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2" w:history="1">
        <w:r w:rsidRPr="00012C84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012C84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012C84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012C84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012C84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012C84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012C84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012C84">
        <w:rPr>
          <w:rFonts w:ascii="Times New Roman" w:hAnsi="Times New Roman"/>
          <w:szCs w:val="24"/>
          <w:lang w:val="ru-RU"/>
        </w:rPr>
        <w:t>, путем перечисления денежных средств на один из расчетных счетов Организатора торгов (ИНН 7838430413, КПП 783801001):</w:t>
      </w:r>
    </w:p>
    <w:p w:rsidR="00A30D68" w:rsidRPr="00012C84" w:rsidRDefault="00A30D68" w:rsidP="00A30D68">
      <w:pPr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 xml:space="preserve">№ 40702810855230001547 в Северо-Западном банке ПАО Сбербанк г. Санкт-Петербург, </w:t>
      </w:r>
      <w:proofErr w:type="gramStart"/>
      <w:r w:rsidRPr="00012C84">
        <w:rPr>
          <w:rFonts w:ascii="Times New Roman" w:hAnsi="Times New Roman"/>
          <w:b/>
          <w:szCs w:val="24"/>
          <w:lang w:val="ru-RU"/>
        </w:rPr>
        <w:t>к</w:t>
      </w:r>
      <w:proofErr w:type="gramEnd"/>
      <w:r w:rsidRPr="00012C84">
        <w:rPr>
          <w:rFonts w:ascii="Times New Roman" w:hAnsi="Times New Roman"/>
          <w:b/>
          <w:szCs w:val="24"/>
          <w:lang w:val="ru-RU"/>
        </w:rPr>
        <w:t>/с 30101810500000000653, БИК 044030653;</w:t>
      </w:r>
    </w:p>
    <w:p w:rsidR="00A30D68" w:rsidRPr="00012C84" w:rsidRDefault="00A30D68" w:rsidP="00A30D68">
      <w:pPr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 xml:space="preserve"> № 40702810935000014048 в ПАО «Банк Санкт-Петербург», </w:t>
      </w:r>
      <w:proofErr w:type="gramStart"/>
      <w:r w:rsidRPr="00012C84">
        <w:rPr>
          <w:rFonts w:ascii="Times New Roman" w:hAnsi="Times New Roman"/>
          <w:b/>
          <w:szCs w:val="24"/>
          <w:lang w:val="ru-RU"/>
        </w:rPr>
        <w:t>к</w:t>
      </w:r>
      <w:proofErr w:type="gramEnd"/>
      <w:r w:rsidRPr="00012C84">
        <w:rPr>
          <w:rFonts w:ascii="Times New Roman" w:hAnsi="Times New Roman"/>
          <w:b/>
          <w:szCs w:val="24"/>
          <w:lang w:val="ru-RU"/>
        </w:rPr>
        <w:t>/с 30101810900000000790, БИК 044030790;</w:t>
      </w:r>
    </w:p>
    <w:p w:rsidR="00A30D68" w:rsidRPr="00012C84" w:rsidRDefault="00A30D68" w:rsidP="00A30D68">
      <w:pPr>
        <w:pStyle w:val="a9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 xml:space="preserve">№ 40702810100050002133 в Филиал С-Петербург ПАО Банка «ФК Открытие», </w:t>
      </w:r>
      <w:proofErr w:type="gramStart"/>
      <w:r w:rsidRPr="00012C84">
        <w:rPr>
          <w:rFonts w:ascii="Times New Roman" w:hAnsi="Times New Roman"/>
          <w:b/>
          <w:szCs w:val="24"/>
          <w:lang w:val="ru-RU"/>
        </w:rPr>
        <w:t>к</w:t>
      </w:r>
      <w:proofErr w:type="gramEnd"/>
      <w:r w:rsidRPr="00012C84">
        <w:rPr>
          <w:rFonts w:ascii="Times New Roman" w:hAnsi="Times New Roman"/>
          <w:b/>
          <w:szCs w:val="24"/>
          <w:lang w:val="ru-RU"/>
        </w:rPr>
        <w:t>/с 30101810200000000720, БИК 044030720.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A30D68" w:rsidRPr="00012C84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012C84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012C84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012C84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012C84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012C84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012C84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012C84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012C84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012C84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012C84">
        <w:rPr>
          <w:rFonts w:ascii="Times New Roman" w:hAnsi="Times New Roman"/>
          <w:szCs w:val="24"/>
          <w:lang w:val="ru-RU"/>
        </w:rPr>
        <w:t>ии ау</w:t>
      </w:r>
      <w:proofErr w:type="gramEnd"/>
      <w:r w:rsidRPr="00012C84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lastRenderedPageBreak/>
        <w:t>Задаток служит обеспечением исполнения обязательства победителя аукциона по заключению договор</w:t>
      </w:r>
      <w:r w:rsidR="006F5D6C" w:rsidRPr="00012C84">
        <w:rPr>
          <w:rFonts w:ascii="Times New Roman" w:hAnsi="Times New Roman"/>
          <w:szCs w:val="24"/>
          <w:lang w:val="ru-RU"/>
        </w:rPr>
        <w:t>ов</w:t>
      </w:r>
      <w:r w:rsidRPr="00012C84">
        <w:rPr>
          <w:rFonts w:ascii="Times New Roman" w:hAnsi="Times New Roman"/>
          <w:szCs w:val="24"/>
          <w:lang w:val="ru-RU"/>
        </w:rPr>
        <w:t xml:space="preserve"> уступки </w:t>
      </w:r>
      <w:r w:rsidR="006F5D6C" w:rsidRPr="00012C84">
        <w:rPr>
          <w:rFonts w:ascii="Times New Roman" w:hAnsi="Times New Roman"/>
          <w:szCs w:val="24"/>
          <w:lang w:val="ru-RU"/>
        </w:rPr>
        <w:t>П</w:t>
      </w:r>
      <w:r w:rsidRPr="00012C84">
        <w:rPr>
          <w:rFonts w:ascii="Times New Roman" w:hAnsi="Times New Roman"/>
          <w:szCs w:val="24"/>
          <w:lang w:val="ru-RU"/>
        </w:rPr>
        <w:t xml:space="preserve">рав </w:t>
      </w:r>
      <w:r w:rsidR="006F5D6C" w:rsidRPr="00012C84">
        <w:rPr>
          <w:rFonts w:ascii="Times New Roman" w:hAnsi="Times New Roman"/>
          <w:szCs w:val="24"/>
          <w:lang w:val="ru-RU"/>
        </w:rPr>
        <w:t>и договоров купли-продажи Долей</w:t>
      </w:r>
      <w:r w:rsidRPr="00012C84">
        <w:rPr>
          <w:rFonts w:ascii="Times New Roman" w:hAnsi="Times New Roman"/>
          <w:szCs w:val="24"/>
          <w:lang w:val="ru-RU"/>
        </w:rPr>
        <w:t xml:space="preserve"> и оплате приобретенных на аукционе </w:t>
      </w:r>
      <w:r w:rsidR="006F5D6C" w:rsidRPr="00012C84">
        <w:rPr>
          <w:rFonts w:ascii="Times New Roman" w:hAnsi="Times New Roman"/>
          <w:szCs w:val="24"/>
          <w:lang w:val="ru-RU"/>
        </w:rPr>
        <w:t>П</w:t>
      </w:r>
      <w:r w:rsidRPr="00012C84">
        <w:rPr>
          <w:rFonts w:ascii="Times New Roman" w:hAnsi="Times New Roman"/>
          <w:szCs w:val="24"/>
          <w:lang w:val="ru-RU"/>
        </w:rPr>
        <w:t>рав</w:t>
      </w:r>
      <w:r w:rsidR="006F5D6C" w:rsidRPr="00012C84">
        <w:rPr>
          <w:rFonts w:ascii="Times New Roman" w:hAnsi="Times New Roman"/>
          <w:szCs w:val="24"/>
          <w:lang w:val="ru-RU"/>
        </w:rPr>
        <w:t xml:space="preserve"> и Долей</w:t>
      </w:r>
      <w:r w:rsidRPr="00012C84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</w:t>
      </w:r>
      <w:proofErr w:type="gramStart"/>
      <w:r w:rsidRPr="00012C84">
        <w:rPr>
          <w:rFonts w:ascii="Times New Roman" w:hAnsi="Times New Roman"/>
          <w:szCs w:val="24"/>
          <w:lang w:val="ru-RU"/>
        </w:rPr>
        <w:t>с даты подведения</w:t>
      </w:r>
      <w:proofErr w:type="gramEnd"/>
      <w:r w:rsidRPr="00012C84">
        <w:rPr>
          <w:rFonts w:ascii="Times New Roman" w:hAnsi="Times New Roman"/>
          <w:szCs w:val="24"/>
          <w:lang w:val="ru-RU"/>
        </w:rPr>
        <w:t xml:space="preserve"> итогов аукциона. Задаток, перечисленный победителем торгов, засчитывается в сумму платежа по договор</w:t>
      </w:r>
      <w:r w:rsidR="006F5D6C" w:rsidRPr="00012C84">
        <w:rPr>
          <w:rFonts w:ascii="Times New Roman" w:hAnsi="Times New Roman"/>
          <w:szCs w:val="24"/>
          <w:lang w:val="ru-RU"/>
        </w:rPr>
        <w:t>ам</w:t>
      </w:r>
      <w:r w:rsidRPr="00012C84">
        <w:rPr>
          <w:rFonts w:ascii="Times New Roman" w:hAnsi="Times New Roman"/>
          <w:szCs w:val="24"/>
          <w:lang w:val="ru-RU"/>
        </w:rPr>
        <w:t xml:space="preserve"> уступки </w:t>
      </w:r>
      <w:r w:rsidR="006F5D6C" w:rsidRPr="00012C84">
        <w:rPr>
          <w:rFonts w:ascii="Times New Roman" w:hAnsi="Times New Roman"/>
          <w:szCs w:val="24"/>
          <w:lang w:val="ru-RU"/>
        </w:rPr>
        <w:t>П</w:t>
      </w:r>
      <w:r w:rsidRPr="00012C84">
        <w:rPr>
          <w:rFonts w:ascii="Times New Roman" w:hAnsi="Times New Roman"/>
          <w:szCs w:val="24"/>
          <w:lang w:val="ru-RU"/>
        </w:rPr>
        <w:t xml:space="preserve">рав.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Фактом внесения денежных сре</w:t>
      </w:r>
      <w:proofErr w:type="gramStart"/>
      <w:r w:rsidRPr="00012C84">
        <w:rPr>
          <w:rFonts w:ascii="Times New Roman" w:hAnsi="Times New Roman"/>
          <w:szCs w:val="24"/>
          <w:lang w:val="ru-RU"/>
        </w:rPr>
        <w:t>дств в к</w:t>
      </w:r>
      <w:proofErr w:type="gramEnd"/>
      <w:r w:rsidRPr="00012C84">
        <w:rPr>
          <w:rFonts w:ascii="Times New Roman" w:hAnsi="Times New Roman"/>
          <w:szCs w:val="24"/>
          <w:lang w:val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Pr="00012C84">
        <w:rPr>
          <w:rFonts w:ascii="Times New Roman" w:hAnsi="Times New Roman"/>
          <w:szCs w:val="24"/>
          <w:lang w:val="ru-RU"/>
        </w:rPr>
        <w:t>ии ау</w:t>
      </w:r>
      <w:proofErr w:type="gramEnd"/>
      <w:r w:rsidRPr="00012C84">
        <w:rPr>
          <w:rFonts w:ascii="Times New Roman" w:hAnsi="Times New Roman"/>
          <w:szCs w:val="24"/>
          <w:lang w:val="ru-RU"/>
        </w:rPr>
        <w:t>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012C84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012C84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012C84">
        <w:rPr>
          <w:rFonts w:ascii="Times New Roman" w:hAnsi="Times New Roman"/>
          <w:szCs w:val="24"/>
          <w:lang w:val="ru-RU"/>
        </w:rPr>
        <w:t>перечислившие задаток в</w:t>
      </w:r>
      <w:r w:rsidRPr="00012C84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012C84">
        <w:rPr>
          <w:rFonts w:ascii="Times New Roman" w:hAnsi="Times New Roman"/>
          <w:szCs w:val="24"/>
          <w:lang w:val="ru-RU"/>
        </w:rPr>
        <w:t>размере, указанном в</w:t>
      </w:r>
      <w:r w:rsidRPr="00012C84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</w:t>
      </w:r>
      <w:proofErr w:type="gramStart"/>
      <w:r w:rsidRPr="00012C84">
        <w:rPr>
          <w:rFonts w:ascii="Times New Roman" w:hAnsi="Times New Roman"/>
          <w:szCs w:val="24"/>
          <w:lang w:val="ru-RU"/>
        </w:rPr>
        <w:t>с даты принятия</w:t>
      </w:r>
      <w:proofErr w:type="gramEnd"/>
      <w:r w:rsidRPr="00012C84">
        <w:rPr>
          <w:rFonts w:ascii="Times New Roman" w:hAnsi="Times New Roman"/>
          <w:szCs w:val="24"/>
          <w:lang w:val="ru-RU"/>
        </w:rPr>
        <w:t xml:space="preserve"> решения об отмене торгов.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:rsidR="00A30D68" w:rsidRPr="00012C84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012C84">
        <w:rPr>
          <w:rFonts w:ascii="Times New Roman" w:hAnsi="Times New Roman"/>
          <w:szCs w:val="24"/>
          <w:lang w:val="ru-RU"/>
        </w:rPr>
        <w:t xml:space="preserve">повышение </w:t>
      </w:r>
      <w:r w:rsidRPr="00012C84">
        <w:rPr>
          <w:rFonts w:ascii="Times New Roman" w:hAnsi="Times New Roman"/>
          <w:szCs w:val="24"/>
          <w:lang w:val="ru-RU"/>
        </w:rPr>
        <w:t>(</w:t>
      </w:r>
      <w:r w:rsidR="00FA247C" w:rsidRPr="00012C84">
        <w:rPr>
          <w:rFonts w:ascii="Times New Roman" w:hAnsi="Times New Roman"/>
          <w:szCs w:val="24"/>
          <w:lang w:val="ru-RU"/>
        </w:rPr>
        <w:t xml:space="preserve">голландский </w:t>
      </w:r>
      <w:r w:rsidRPr="00012C84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012C84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012C84">
        <w:rPr>
          <w:rFonts w:ascii="Times New Roman" w:hAnsi="Times New Roman"/>
          <w:szCs w:val="24"/>
          <w:lang w:val="ru-RU"/>
        </w:rPr>
        <w:t xml:space="preserve">АО «Российский аукционный дом» при проведении электронных торгов по продаже имущества частных собственников </w:t>
      </w:r>
      <w:r w:rsidRPr="00012C84">
        <w:rPr>
          <w:rFonts w:ascii="Times New Roman" w:hAnsi="Times New Roman"/>
          <w:bCs/>
          <w:szCs w:val="24"/>
          <w:lang w:val="ru-RU"/>
        </w:rPr>
        <w:t>(при совпадении оператора электронной торговой площадки и организатора торгов в одном лице)</w:t>
      </w:r>
      <w:r w:rsidRPr="00012C84">
        <w:rPr>
          <w:rFonts w:ascii="Times New Roman" w:hAnsi="Times New Roman"/>
          <w:szCs w:val="24"/>
          <w:lang w:val="ru-RU"/>
        </w:rPr>
        <w:t>,</w:t>
      </w:r>
      <w:r w:rsidRPr="00012C84">
        <w:rPr>
          <w:rFonts w:ascii="Times New Roman" w:hAnsi="Times New Roman"/>
          <w:bCs/>
          <w:szCs w:val="24"/>
          <w:lang w:val="ru-RU"/>
        </w:rPr>
        <w:t xml:space="preserve"> размещенном на </w:t>
      </w:r>
      <w:r w:rsidRPr="00012C84">
        <w:rPr>
          <w:rFonts w:ascii="Times New Roman" w:hAnsi="Times New Roman"/>
          <w:szCs w:val="24"/>
          <w:lang w:val="ru-RU"/>
        </w:rPr>
        <w:t xml:space="preserve">сайте </w:t>
      </w:r>
      <w:hyperlink r:id="rId14" w:history="1">
        <w:r w:rsidRPr="00012C84">
          <w:rPr>
            <w:rStyle w:val="af1"/>
            <w:rFonts w:ascii="Times New Roman" w:hAnsi="Times New Roman"/>
            <w:szCs w:val="24"/>
          </w:rPr>
          <w:t>www</w:t>
        </w:r>
        <w:r w:rsidRPr="00012C84">
          <w:rPr>
            <w:rStyle w:val="af1"/>
            <w:rFonts w:ascii="Times New Roman" w:hAnsi="Times New Roman"/>
            <w:szCs w:val="24"/>
            <w:lang w:val="ru-RU"/>
          </w:rPr>
          <w:t>.</w:t>
        </w:r>
        <w:r w:rsidRPr="00012C84">
          <w:rPr>
            <w:rStyle w:val="af1"/>
            <w:rFonts w:ascii="Times New Roman" w:hAnsi="Times New Roman"/>
            <w:szCs w:val="24"/>
          </w:rPr>
          <w:t>lot</w:t>
        </w:r>
        <w:r w:rsidRPr="00012C84">
          <w:rPr>
            <w:rStyle w:val="af1"/>
            <w:rFonts w:ascii="Times New Roman" w:hAnsi="Times New Roman"/>
            <w:szCs w:val="24"/>
            <w:lang w:val="ru-RU"/>
          </w:rPr>
          <w:t>-</w:t>
        </w:r>
        <w:r w:rsidRPr="00012C84">
          <w:rPr>
            <w:rStyle w:val="af1"/>
            <w:rFonts w:ascii="Times New Roman" w:hAnsi="Times New Roman"/>
            <w:szCs w:val="24"/>
          </w:rPr>
          <w:t>online</w:t>
        </w:r>
        <w:r w:rsidRPr="00012C84">
          <w:rPr>
            <w:rStyle w:val="af1"/>
            <w:rFonts w:ascii="Times New Roman" w:hAnsi="Times New Roman"/>
            <w:szCs w:val="24"/>
            <w:lang w:val="ru-RU"/>
          </w:rPr>
          <w:t>.</w:t>
        </w:r>
        <w:proofErr w:type="spellStart"/>
        <w:r w:rsidRPr="00012C84">
          <w:rPr>
            <w:rStyle w:val="af1"/>
            <w:rFonts w:ascii="Times New Roman" w:hAnsi="Times New Roman"/>
            <w:szCs w:val="24"/>
          </w:rPr>
          <w:t>ru</w:t>
        </w:r>
        <w:proofErr w:type="spellEnd"/>
      </w:hyperlink>
      <w:r w:rsidRPr="00012C84">
        <w:rPr>
          <w:rFonts w:ascii="Times New Roman" w:hAnsi="Times New Roman"/>
          <w:szCs w:val="24"/>
          <w:lang w:val="ru-RU"/>
        </w:rPr>
        <w:t>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012C84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lastRenderedPageBreak/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012C84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D61559" w:rsidRPr="00012C84" w:rsidRDefault="00D61559" w:rsidP="00D6155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012C84">
        <w:rPr>
          <w:rFonts w:ascii="Times New Roman" w:hAnsi="Times New Roman"/>
          <w:b/>
          <w:color w:val="000000"/>
          <w:szCs w:val="24"/>
          <w:lang w:val="ru-RU"/>
        </w:rPr>
        <w:t>Порядок и сроки заключения договоров купли-продажи Долей и договоров уступки Прав (далее совместно также – Договоры):</w:t>
      </w:r>
    </w:p>
    <w:p w:rsidR="00FE0CE7" w:rsidRPr="00012C84" w:rsidRDefault="00FE0CE7" w:rsidP="00FE0CE7">
      <w:pPr>
        <w:ind w:right="-57" w:firstLine="54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t>Договор купли-продажи Доли заключается межд</w:t>
      </w:r>
      <w:proofErr w:type="gramStart"/>
      <w:r w:rsidRPr="00012C84">
        <w:rPr>
          <w:rFonts w:ascii="Times New Roman" w:hAnsi="Times New Roman"/>
          <w:color w:val="000000"/>
          <w:szCs w:val="24"/>
          <w:lang w:val="ru-RU"/>
        </w:rPr>
        <w:t>у ООО</w:t>
      </w:r>
      <w:proofErr w:type="gramEnd"/>
      <w:r w:rsidRPr="00012C84">
        <w:rPr>
          <w:rFonts w:ascii="Times New Roman" w:hAnsi="Times New Roman"/>
          <w:color w:val="000000"/>
          <w:szCs w:val="24"/>
          <w:lang w:val="ru-RU"/>
        </w:rPr>
        <w:t xml:space="preserve"> «СБК» и Победителем торгов (Покупателем) в нотариальной форме в течение 10 (десяти) рабочих дней с даты подведения итогов торгов (подписания Протокола о результатах торгов) в соответствии с формой договора купли-продажи доли, размещенн</w:t>
      </w:r>
      <w:r w:rsidR="00F26674" w:rsidRPr="00012C84">
        <w:rPr>
          <w:rFonts w:ascii="Times New Roman" w:hAnsi="Times New Roman"/>
          <w:color w:val="000000"/>
          <w:szCs w:val="24"/>
          <w:lang w:val="ru-RU"/>
        </w:rPr>
        <w:t>ой</w:t>
      </w:r>
      <w:r w:rsidRPr="00012C84">
        <w:rPr>
          <w:rFonts w:ascii="Times New Roman" w:hAnsi="Times New Roman"/>
          <w:color w:val="000000"/>
          <w:szCs w:val="24"/>
          <w:lang w:val="ru-RU"/>
        </w:rPr>
        <w:t xml:space="preserve"> на сайте www.lot-online.ru.</w:t>
      </w:r>
    </w:p>
    <w:p w:rsidR="00F26674" w:rsidRPr="00012C84" w:rsidRDefault="00FE0CE7" w:rsidP="00F26674">
      <w:pPr>
        <w:ind w:right="-57" w:firstLine="54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t>Договор</w:t>
      </w:r>
      <w:r w:rsidR="00F26674" w:rsidRPr="00012C84">
        <w:rPr>
          <w:rFonts w:ascii="Times New Roman" w:hAnsi="Times New Roman"/>
          <w:color w:val="000000"/>
          <w:szCs w:val="24"/>
          <w:lang w:val="ru-RU"/>
        </w:rPr>
        <w:t>ы</w:t>
      </w:r>
      <w:r w:rsidRPr="00012C84">
        <w:rPr>
          <w:rFonts w:ascii="Times New Roman" w:hAnsi="Times New Roman"/>
          <w:color w:val="000000"/>
          <w:szCs w:val="24"/>
          <w:lang w:val="ru-RU"/>
        </w:rPr>
        <w:t xml:space="preserve"> уступки Прав заключаются </w:t>
      </w:r>
      <w:r w:rsidR="00F26674" w:rsidRPr="00012C84">
        <w:rPr>
          <w:rFonts w:ascii="Times New Roman" w:hAnsi="Times New Roman"/>
          <w:color w:val="000000"/>
          <w:szCs w:val="24"/>
          <w:lang w:val="ru-RU"/>
        </w:rPr>
        <w:t>межд</w:t>
      </w:r>
      <w:proofErr w:type="gramStart"/>
      <w:r w:rsidR="00F26674" w:rsidRPr="00012C84">
        <w:rPr>
          <w:rFonts w:ascii="Times New Roman" w:hAnsi="Times New Roman"/>
          <w:color w:val="000000"/>
          <w:szCs w:val="24"/>
          <w:lang w:val="ru-RU"/>
        </w:rPr>
        <w:t>у ООО</w:t>
      </w:r>
      <w:proofErr w:type="gramEnd"/>
      <w:r w:rsidR="00F26674" w:rsidRPr="00012C84">
        <w:rPr>
          <w:rFonts w:ascii="Times New Roman" w:hAnsi="Times New Roman"/>
          <w:color w:val="000000"/>
          <w:szCs w:val="24"/>
          <w:lang w:val="ru-RU"/>
        </w:rPr>
        <w:t xml:space="preserve"> «СБК» и </w:t>
      </w:r>
      <w:r w:rsidRPr="00012C84">
        <w:rPr>
          <w:rFonts w:ascii="Times New Roman" w:hAnsi="Times New Roman"/>
          <w:color w:val="000000"/>
          <w:szCs w:val="24"/>
          <w:lang w:val="ru-RU"/>
        </w:rPr>
        <w:t xml:space="preserve"> Победителем торгов (Покупателем) в течение 10 (десяти) рабочих дней с даты подведения итогов торгов (подписания Протокола о результатах торгов) в соответствии с формой договора уступки прав (требований), </w:t>
      </w:r>
      <w:r w:rsidR="00F26674" w:rsidRPr="00012C84">
        <w:rPr>
          <w:rFonts w:ascii="Times New Roman" w:hAnsi="Times New Roman"/>
          <w:color w:val="000000"/>
          <w:szCs w:val="24"/>
          <w:lang w:val="ru-RU"/>
        </w:rPr>
        <w:t>размещенной на сайте www.lot-online.ru.</w:t>
      </w:r>
    </w:p>
    <w:p w:rsidR="00F26674" w:rsidRPr="00012C84" w:rsidRDefault="00F26674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012C84">
        <w:rPr>
          <w:rFonts w:ascii="Times New Roman" w:hAnsi="Times New Roman"/>
          <w:b/>
          <w:color w:val="000000"/>
          <w:szCs w:val="24"/>
          <w:lang w:val="ru-RU"/>
        </w:rPr>
        <w:t>Для заключения Договоров Победитель торгов</w:t>
      </w:r>
      <w:r w:rsidRPr="00012C84">
        <w:rPr>
          <w:rFonts w:ascii="Times New Roman" w:hAnsi="Times New Roman"/>
          <w:b/>
          <w:lang w:val="ru-RU"/>
        </w:rPr>
        <w:t xml:space="preserve"> </w:t>
      </w:r>
      <w:r w:rsidRPr="00012C84">
        <w:rPr>
          <w:rFonts w:ascii="Times New Roman" w:hAnsi="Times New Roman"/>
          <w:b/>
          <w:color w:val="000000"/>
          <w:szCs w:val="24"/>
          <w:lang w:val="ru-RU"/>
        </w:rPr>
        <w:t xml:space="preserve">должен в течение 10 (десяти) рабочих дней </w:t>
      </w:r>
      <w:proofErr w:type="gramStart"/>
      <w:r w:rsidRPr="00012C84">
        <w:rPr>
          <w:rFonts w:ascii="Times New Roman" w:hAnsi="Times New Roman"/>
          <w:b/>
          <w:color w:val="000000"/>
          <w:szCs w:val="24"/>
          <w:lang w:val="ru-RU"/>
        </w:rPr>
        <w:t>с даты подведения</w:t>
      </w:r>
      <w:proofErr w:type="gramEnd"/>
      <w:r w:rsidRPr="00012C84">
        <w:rPr>
          <w:rFonts w:ascii="Times New Roman" w:hAnsi="Times New Roman"/>
          <w:b/>
          <w:color w:val="000000"/>
          <w:szCs w:val="24"/>
          <w:lang w:val="ru-RU"/>
        </w:rPr>
        <w:t xml:space="preserve"> итогов торгов (подписания Протокола о результатах торгов) явиться в ООО «СБК» по адресу: 125167 город Москва, Ленинградский проспект д. 37А, корпус 4, Бизнес-центр «ARCUS 3», 14 этаж.</w:t>
      </w:r>
    </w:p>
    <w:p w:rsidR="005457F0" w:rsidRPr="00012C84" w:rsidRDefault="00D61559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012C84">
        <w:rPr>
          <w:rFonts w:ascii="Times New Roman" w:hAnsi="Times New Roman"/>
          <w:b/>
          <w:color w:val="000000"/>
          <w:szCs w:val="24"/>
          <w:lang w:val="ru-RU"/>
        </w:rPr>
        <w:t xml:space="preserve">Оплата цены продажи Лота производится Покупателем (Победителем торгов, Единственным участником торгов) путем безналичного перечисления денежных средств на счета, указанные в Договорах, </w:t>
      </w:r>
      <w:r w:rsidR="00F26674" w:rsidRPr="00012C84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084007">
        <w:rPr>
          <w:rFonts w:ascii="Times New Roman" w:hAnsi="Times New Roman"/>
          <w:b/>
          <w:color w:val="000000"/>
          <w:szCs w:val="24"/>
          <w:lang w:val="ru-RU"/>
        </w:rPr>
        <w:t xml:space="preserve"> в течение 5 (пяти) дней с даты </w:t>
      </w:r>
      <w:r w:rsidR="00921106" w:rsidRPr="00012C84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proofErr w:type="gramStart"/>
      <w:r w:rsidR="00921106" w:rsidRPr="00012C84">
        <w:rPr>
          <w:rFonts w:ascii="Times New Roman" w:hAnsi="Times New Roman"/>
          <w:b/>
          <w:color w:val="000000"/>
          <w:szCs w:val="24"/>
          <w:lang w:val="ru-RU"/>
        </w:rPr>
        <w:t>заключения</w:t>
      </w:r>
      <w:r w:rsidR="00F26674" w:rsidRPr="00012C84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012C84">
        <w:rPr>
          <w:rFonts w:ascii="Times New Roman" w:hAnsi="Times New Roman"/>
          <w:b/>
          <w:color w:val="000000"/>
          <w:szCs w:val="24"/>
          <w:lang w:val="ru-RU"/>
        </w:rPr>
        <w:t>договора купли-продажи доли / уступки</w:t>
      </w:r>
      <w:proofErr w:type="gramEnd"/>
      <w:r w:rsidRPr="00012C84">
        <w:rPr>
          <w:rFonts w:ascii="Times New Roman" w:hAnsi="Times New Roman"/>
          <w:b/>
          <w:color w:val="000000"/>
          <w:szCs w:val="24"/>
          <w:lang w:val="ru-RU"/>
        </w:rPr>
        <w:t xml:space="preserve"> прав (требований).</w:t>
      </w:r>
      <w:r w:rsidR="00662D85" w:rsidRPr="00012C84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</w:p>
    <w:p w:rsidR="00A30D68" w:rsidRPr="00012C84" w:rsidRDefault="00662D85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012C84">
        <w:rPr>
          <w:rFonts w:ascii="Times New Roman" w:hAnsi="Times New Roman"/>
          <w:b/>
          <w:color w:val="000000"/>
          <w:szCs w:val="24"/>
          <w:lang w:val="ru-RU"/>
        </w:rPr>
        <w:t xml:space="preserve">Цена </w:t>
      </w:r>
      <w:r w:rsidR="005457F0" w:rsidRPr="00012C84">
        <w:rPr>
          <w:rFonts w:ascii="Times New Roman" w:hAnsi="Times New Roman"/>
          <w:b/>
          <w:color w:val="000000"/>
          <w:szCs w:val="24"/>
          <w:lang w:val="ru-RU"/>
        </w:rPr>
        <w:t xml:space="preserve">продажи </w:t>
      </w:r>
      <w:r w:rsidRPr="00012C84">
        <w:rPr>
          <w:rFonts w:ascii="Times New Roman" w:hAnsi="Times New Roman"/>
          <w:b/>
          <w:color w:val="000000"/>
          <w:szCs w:val="24"/>
          <w:lang w:val="ru-RU"/>
        </w:rPr>
        <w:t>каждого из объектов</w:t>
      </w:r>
      <w:r w:rsidR="005457F0" w:rsidRPr="00012C84">
        <w:rPr>
          <w:rFonts w:ascii="Times New Roman" w:hAnsi="Times New Roman"/>
          <w:b/>
          <w:color w:val="000000"/>
          <w:szCs w:val="24"/>
          <w:lang w:val="ru-RU"/>
        </w:rPr>
        <w:t xml:space="preserve"> в составе </w:t>
      </w:r>
      <w:r w:rsidRPr="00012C84">
        <w:rPr>
          <w:rFonts w:ascii="Times New Roman" w:hAnsi="Times New Roman"/>
          <w:b/>
          <w:color w:val="000000"/>
          <w:szCs w:val="24"/>
          <w:lang w:val="ru-RU"/>
        </w:rPr>
        <w:t>един</w:t>
      </w:r>
      <w:r w:rsidR="005457F0" w:rsidRPr="00012C84">
        <w:rPr>
          <w:rFonts w:ascii="Times New Roman" w:hAnsi="Times New Roman"/>
          <w:b/>
          <w:color w:val="000000"/>
          <w:szCs w:val="24"/>
          <w:lang w:val="ru-RU"/>
        </w:rPr>
        <w:t xml:space="preserve">ого </w:t>
      </w:r>
      <w:r w:rsidRPr="00012C84">
        <w:rPr>
          <w:rFonts w:ascii="Times New Roman" w:hAnsi="Times New Roman"/>
          <w:b/>
          <w:color w:val="000000"/>
          <w:szCs w:val="24"/>
          <w:lang w:val="ru-RU"/>
        </w:rPr>
        <w:t>Лот</w:t>
      </w:r>
      <w:r w:rsidR="005457F0" w:rsidRPr="00012C84">
        <w:rPr>
          <w:rFonts w:ascii="Times New Roman" w:hAnsi="Times New Roman"/>
          <w:b/>
          <w:color w:val="000000"/>
          <w:szCs w:val="24"/>
          <w:lang w:val="ru-RU"/>
        </w:rPr>
        <w:t>а</w:t>
      </w:r>
      <w:r w:rsidRPr="00012C84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5457F0" w:rsidRPr="00012C84">
        <w:rPr>
          <w:rFonts w:ascii="Times New Roman" w:hAnsi="Times New Roman"/>
          <w:b/>
          <w:color w:val="000000"/>
          <w:szCs w:val="24"/>
          <w:lang w:val="ru-RU"/>
        </w:rPr>
        <w:t>по итогам торгов определяется пропорционально начальной цене соответствующего объекта в составе единого Лота.</w:t>
      </w:r>
      <w:r w:rsidRPr="00012C84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</w:p>
    <w:p w:rsidR="00A30D68" w:rsidRPr="00012C84" w:rsidRDefault="0000466B" w:rsidP="00A30D68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 xml:space="preserve">  </w:t>
      </w:r>
      <w:proofErr w:type="gramStart"/>
      <w:r w:rsidR="00A30D68" w:rsidRPr="00012C84">
        <w:rPr>
          <w:rFonts w:ascii="Times New Roman" w:hAnsi="Times New Roman"/>
          <w:b/>
          <w:bCs/>
          <w:szCs w:val="24"/>
          <w:lang w:val="ru-RU"/>
        </w:rPr>
        <w:t xml:space="preserve">В случае признания </w:t>
      </w:r>
      <w:r w:rsidR="00407F4F" w:rsidRPr="00012C84">
        <w:rPr>
          <w:rFonts w:ascii="Times New Roman" w:hAnsi="Times New Roman"/>
          <w:b/>
          <w:bCs/>
          <w:szCs w:val="24"/>
          <w:lang w:val="ru-RU"/>
        </w:rPr>
        <w:t xml:space="preserve">торгов </w:t>
      </w:r>
      <w:r w:rsidR="00A30D68" w:rsidRPr="00012C84">
        <w:rPr>
          <w:rFonts w:ascii="Times New Roman" w:hAnsi="Times New Roman"/>
          <w:b/>
          <w:bCs/>
          <w:szCs w:val="24"/>
          <w:lang w:val="ru-RU"/>
        </w:rPr>
        <w:t>в электронной форме несостоявшим</w:t>
      </w:r>
      <w:r w:rsidR="00407F4F" w:rsidRPr="00012C84">
        <w:rPr>
          <w:rFonts w:ascii="Times New Roman" w:hAnsi="Times New Roman"/>
          <w:b/>
          <w:bCs/>
          <w:szCs w:val="24"/>
          <w:lang w:val="ru-RU"/>
        </w:rPr>
        <w:t>и</w:t>
      </w:r>
      <w:r w:rsidR="00A30D68" w:rsidRPr="00012C84">
        <w:rPr>
          <w:rFonts w:ascii="Times New Roman" w:hAnsi="Times New Roman"/>
          <w:b/>
          <w:bCs/>
          <w:szCs w:val="24"/>
          <w:lang w:val="ru-RU"/>
        </w:rPr>
        <w:t>ся по причине допуска к участию только одного Участника</w:t>
      </w:r>
      <w:r w:rsidR="00407F4F" w:rsidRPr="00012C84">
        <w:rPr>
          <w:rFonts w:ascii="Times New Roman" w:hAnsi="Times New Roman"/>
          <w:b/>
          <w:bCs/>
          <w:szCs w:val="24"/>
          <w:lang w:val="ru-RU"/>
        </w:rPr>
        <w:t>,</w:t>
      </w:r>
      <w:r w:rsidR="00A30D68" w:rsidRPr="00012C8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30D68" w:rsidRPr="00012C84">
        <w:rPr>
          <w:rFonts w:ascii="Times New Roman" w:hAnsi="Times New Roman"/>
          <w:b/>
          <w:szCs w:val="24"/>
          <w:lang w:val="ru-RU"/>
        </w:rPr>
        <w:t>Договор</w:t>
      </w:r>
      <w:r w:rsidR="00E13B43" w:rsidRPr="00012C84">
        <w:rPr>
          <w:rFonts w:ascii="Times New Roman" w:hAnsi="Times New Roman"/>
          <w:b/>
          <w:szCs w:val="24"/>
          <w:lang w:val="ru-RU"/>
        </w:rPr>
        <w:t>ы могут</w:t>
      </w:r>
      <w:r w:rsidR="00A30D68" w:rsidRPr="00012C84">
        <w:rPr>
          <w:rFonts w:ascii="Times New Roman" w:hAnsi="Times New Roman"/>
          <w:b/>
          <w:szCs w:val="24"/>
          <w:lang w:val="ru-RU"/>
        </w:rPr>
        <w:t xml:space="preserve"> быть заключен</w:t>
      </w:r>
      <w:r w:rsidR="00E13B43" w:rsidRPr="00012C84">
        <w:rPr>
          <w:rFonts w:ascii="Times New Roman" w:hAnsi="Times New Roman"/>
          <w:b/>
          <w:szCs w:val="24"/>
          <w:lang w:val="ru-RU"/>
        </w:rPr>
        <w:t>ы</w:t>
      </w:r>
      <w:r w:rsidR="00A30D68" w:rsidRPr="00012C84">
        <w:rPr>
          <w:rFonts w:ascii="Times New Roman" w:hAnsi="Times New Roman"/>
          <w:b/>
          <w:szCs w:val="24"/>
          <w:lang w:val="ru-RU"/>
        </w:rPr>
        <w:t xml:space="preserve"> между ООО «</w:t>
      </w:r>
      <w:r w:rsidR="006A32C4" w:rsidRPr="00012C84">
        <w:rPr>
          <w:rFonts w:ascii="Times New Roman" w:hAnsi="Times New Roman"/>
          <w:b/>
          <w:szCs w:val="24"/>
          <w:lang w:val="ru-RU"/>
        </w:rPr>
        <w:t>СБ</w:t>
      </w:r>
      <w:r w:rsidR="00F26674" w:rsidRPr="00012C84">
        <w:rPr>
          <w:rFonts w:ascii="Times New Roman" w:hAnsi="Times New Roman"/>
          <w:b/>
          <w:szCs w:val="24"/>
          <w:lang w:val="ru-RU"/>
        </w:rPr>
        <w:t>К</w:t>
      </w:r>
      <w:r w:rsidR="00A30D68" w:rsidRPr="00012C84">
        <w:rPr>
          <w:rFonts w:ascii="Times New Roman" w:hAnsi="Times New Roman"/>
          <w:b/>
          <w:szCs w:val="24"/>
          <w:lang w:val="ru-RU"/>
        </w:rPr>
        <w:t>»</w:t>
      </w:r>
      <w:r w:rsidR="00407F4F" w:rsidRPr="00012C84">
        <w:rPr>
          <w:rFonts w:ascii="Times New Roman" w:hAnsi="Times New Roman"/>
          <w:b/>
          <w:szCs w:val="24"/>
          <w:lang w:val="ru-RU"/>
        </w:rPr>
        <w:t xml:space="preserve"> и </w:t>
      </w:r>
      <w:r w:rsidR="006A32C4" w:rsidRPr="00012C84">
        <w:rPr>
          <w:rFonts w:ascii="Times New Roman" w:hAnsi="Times New Roman"/>
          <w:b/>
          <w:szCs w:val="24"/>
          <w:lang w:val="ru-RU"/>
        </w:rPr>
        <w:t xml:space="preserve"> </w:t>
      </w:r>
      <w:r w:rsidR="00A30D68" w:rsidRPr="00012C84">
        <w:rPr>
          <w:rFonts w:ascii="Times New Roman" w:hAnsi="Times New Roman"/>
          <w:b/>
          <w:szCs w:val="24"/>
          <w:lang w:val="ru-RU"/>
        </w:rPr>
        <w:t xml:space="preserve">единственным участником </w:t>
      </w:r>
      <w:r w:rsidR="00407F4F" w:rsidRPr="00012C84">
        <w:rPr>
          <w:rFonts w:ascii="Times New Roman" w:hAnsi="Times New Roman"/>
          <w:b/>
          <w:szCs w:val="24"/>
          <w:lang w:val="ru-RU"/>
        </w:rPr>
        <w:t xml:space="preserve">торгов </w:t>
      </w:r>
      <w:r w:rsidR="00A30D68" w:rsidRPr="00012C84">
        <w:rPr>
          <w:rFonts w:ascii="Times New Roman" w:hAnsi="Times New Roman"/>
          <w:b/>
          <w:szCs w:val="24"/>
          <w:lang w:val="ru-RU"/>
        </w:rPr>
        <w:t xml:space="preserve">по </w:t>
      </w:r>
      <w:r w:rsidR="006A32C4" w:rsidRPr="00012C84">
        <w:rPr>
          <w:rFonts w:ascii="Times New Roman" w:hAnsi="Times New Roman"/>
          <w:b/>
          <w:szCs w:val="24"/>
          <w:lang w:val="ru-RU"/>
        </w:rPr>
        <w:t xml:space="preserve"> предложенной им цене, но не ниже</w:t>
      </w:r>
      <w:bookmarkStart w:id="0" w:name="_GoBack"/>
      <w:bookmarkEnd w:id="0"/>
      <w:r w:rsidR="006A32C4" w:rsidRPr="00012C84">
        <w:rPr>
          <w:rFonts w:ascii="Times New Roman" w:hAnsi="Times New Roman"/>
          <w:b/>
          <w:szCs w:val="24"/>
          <w:lang w:val="ru-RU"/>
        </w:rPr>
        <w:t xml:space="preserve"> начальной цены</w:t>
      </w:r>
      <w:r w:rsidR="00A30D68" w:rsidRPr="00012C84">
        <w:rPr>
          <w:rFonts w:ascii="Times New Roman" w:hAnsi="Times New Roman"/>
          <w:b/>
          <w:szCs w:val="24"/>
          <w:lang w:val="ru-RU"/>
        </w:rPr>
        <w:t xml:space="preserve"> в течение </w:t>
      </w:r>
      <w:r w:rsidR="00F26674" w:rsidRPr="00012C84">
        <w:rPr>
          <w:rFonts w:ascii="Times New Roman" w:hAnsi="Times New Roman"/>
          <w:b/>
          <w:szCs w:val="24"/>
          <w:lang w:val="ru-RU"/>
        </w:rPr>
        <w:t>10</w:t>
      </w:r>
      <w:r w:rsidR="00A30D68" w:rsidRPr="00012C84">
        <w:rPr>
          <w:rFonts w:ascii="Times New Roman" w:hAnsi="Times New Roman"/>
          <w:b/>
          <w:szCs w:val="24"/>
          <w:lang w:val="ru-RU"/>
        </w:rPr>
        <w:t xml:space="preserve"> (</w:t>
      </w:r>
      <w:r w:rsidR="00F26674" w:rsidRPr="00012C84">
        <w:rPr>
          <w:rFonts w:ascii="Times New Roman" w:hAnsi="Times New Roman"/>
          <w:b/>
          <w:szCs w:val="24"/>
          <w:lang w:val="ru-RU"/>
        </w:rPr>
        <w:t>десяти</w:t>
      </w:r>
      <w:r w:rsidR="00A30D68" w:rsidRPr="00012C84">
        <w:rPr>
          <w:rFonts w:ascii="Times New Roman" w:hAnsi="Times New Roman"/>
          <w:b/>
          <w:szCs w:val="24"/>
          <w:lang w:val="ru-RU"/>
        </w:rPr>
        <w:t xml:space="preserve">) </w:t>
      </w:r>
      <w:r w:rsidR="00F26674" w:rsidRPr="00012C84">
        <w:rPr>
          <w:rFonts w:ascii="Times New Roman" w:hAnsi="Times New Roman"/>
          <w:b/>
          <w:szCs w:val="24"/>
          <w:lang w:val="ru-RU"/>
        </w:rPr>
        <w:t xml:space="preserve">рабочих </w:t>
      </w:r>
      <w:r w:rsidR="00A30D68" w:rsidRPr="00012C84">
        <w:rPr>
          <w:rFonts w:ascii="Times New Roman" w:hAnsi="Times New Roman"/>
          <w:b/>
          <w:szCs w:val="24"/>
          <w:lang w:val="ru-RU"/>
        </w:rPr>
        <w:t xml:space="preserve">дней с даты </w:t>
      </w:r>
      <w:r w:rsidR="00407F4F" w:rsidRPr="00012C84">
        <w:rPr>
          <w:rFonts w:ascii="Times New Roman" w:hAnsi="Times New Roman"/>
          <w:b/>
          <w:szCs w:val="24"/>
          <w:lang w:val="ru-RU"/>
        </w:rPr>
        <w:t>подведения итогов торгов (</w:t>
      </w:r>
      <w:r w:rsidR="00E13B43" w:rsidRPr="00012C84">
        <w:rPr>
          <w:rFonts w:ascii="Times New Roman" w:hAnsi="Times New Roman"/>
          <w:b/>
          <w:szCs w:val="24"/>
          <w:lang w:val="ru-RU"/>
        </w:rPr>
        <w:t xml:space="preserve">подписании </w:t>
      </w:r>
      <w:r w:rsidR="00407F4F" w:rsidRPr="00012C84">
        <w:rPr>
          <w:rFonts w:ascii="Times New Roman" w:hAnsi="Times New Roman"/>
          <w:b/>
          <w:szCs w:val="24"/>
          <w:lang w:val="ru-RU"/>
        </w:rPr>
        <w:t>П</w:t>
      </w:r>
      <w:r w:rsidR="00E13B43" w:rsidRPr="00012C84">
        <w:rPr>
          <w:rFonts w:ascii="Times New Roman" w:hAnsi="Times New Roman"/>
          <w:b/>
          <w:szCs w:val="24"/>
          <w:lang w:val="ru-RU"/>
        </w:rPr>
        <w:t xml:space="preserve">ротокола </w:t>
      </w:r>
      <w:r w:rsidR="00407F4F" w:rsidRPr="00012C84">
        <w:rPr>
          <w:rFonts w:ascii="Times New Roman" w:hAnsi="Times New Roman"/>
          <w:b/>
          <w:szCs w:val="24"/>
          <w:lang w:val="ru-RU"/>
        </w:rPr>
        <w:t xml:space="preserve">о </w:t>
      </w:r>
      <w:r w:rsidR="00E13B43" w:rsidRPr="00012C84">
        <w:rPr>
          <w:rFonts w:ascii="Times New Roman" w:hAnsi="Times New Roman"/>
          <w:b/>
          <w:szCs w:val="24"/>
          <w:lang w:val="ru-RU"/>
        </w:rPr>
        <w:t>признани</w:t>
      </w:r>
      <w:r w:rsidR="00407F4F" w:rsidRPr="00012C84">
        <w:rPr>
          <w:rFonts w:ascii="Times New Roman" w:hAnsi="Times New Roman"/>
          <w:b/>
          <w:szCs w:val="24"/>
          <w:lang w:val="ru-RU"/>
        </w:rPr>
        <w:t>и</w:t>
      </w:r>
      <w:r w:rsidR="00E13B43" w:rsidRPr="00012C84">
        <w:rPr>
          <w:rFonts w:ascii="Times New Roman" w:hAnsi="Times New Roman"/>
          <w:b/>
          <w:szCs w:val="24"/>
          <w:lang w:val="ru-RU"/>
        </w:rPr>
        <w:t xml:space="preserve"> </w:t>
      </w:r>
      <w:r w:rsidR="00407F4F" w:rsidRPr="00012C84">
        <w:rPr>
          <w:rFonts w:ascii="Times New Roman" w:hAnsi="Times New Roman"/>
          <w:b/>
          <w:szCs w:val="24"/>
          <w:lang w:val="ru-RU"/>
        </w:rPr>
        <w:t xml:space="preserve">торгов </w:t>
      </w:r>
      <w:r w:rsidR="00E13B43" w:rsidRPr="00012C84">
        <w:rPr>
          <w:rFonts w:ascii="Times New Roman" w:hAnsi="Times New Roman"/>
          <w:b/>
          <w:szCs w:val="24"/>
          <w:lang w:val="ru-RU"/>
        </w:rPr>
        <w:t>несостоявшим</w:t>
      </w:r>
      <w:r w:rsidR="00407F4F" w:rsidRPr="00012C84">
        <w:rPr>
          <w:rFonts w:ascii="Times New Roman" w:hAnsi="Times New Roman"/>
          <w:b/>
          <w:szCs w:val="24"/>
          <w:lang w:val="ru-RU"/>
        </w:rPr>
        <w:t>и</w:t>
      </w:r>
      <w:r w:rsidR="00E13B43" w:rsidRPr="00012C84">
        <w:rPr>
          <w:rFonts w:ascii="Times New Roman" w:hAnsi="Times New Roman"/>
          <w:b/>
          <w:szCs w:val="24"/>
          <w:lang w:val="ru-RU"/>
        </w:rPr>
        <w:t>ся</w:t>
      </w:r>
      <w:r w:rsidR="00407F4F" w:rsidRPr="00012C84">
        <w:rPr>
          <w:rFonts w:ascii="Times New Roman" w:hAnsi="Times New Roman"/>
          <w:b/>
          <w:szCs w:val="24"/>
          <w:lang w:val="ru-RU"/>
        </w:rPr>
        <w:t xml:space="preserve">) в соответствии с формами договоров, </w:t>
      </w:r>
      <w:r w:rsidR="00407F4F" w:rsidRPr="00012C84">
        <w:rPr>
          <w:rFonts w:ascii="Times New Roman" w:hAnsi="Times New Roman" w:hint="eastAsia"/>
          <w:b/>
          <w:szCs w:val="24"/>
          <w:lang w:val="ru-RU"/>
        </w:rPr>
        <w:t>размещенными</w:t>
      </w:r>
      <w:r w:rsidR="00407F4F" w:rsidRPr="00012C84">
        <w:rPr>
          <w:rFonts w:ascii="Times New Roman" w:hAnsi="Times New Roman"/>
          <w:b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b/>
          <w:szCs w:val="24"/>
          <w:lang w:val="ru-RU"/>
        </w:rPr>
        <w:t>на</w:t>
      </w:r>
      <w:proofErr w:type="gramEnd"/>
      <w:r w:rsidR="00407F4F" w:rsidRPr="00012C84">
        <w:rPr>
          <w:rFonts w:ascii="Times New Roman" w:hAnsi="Times New Roman"/>
          <w:b/>
          <w:szCs w:val="24"/>
          <w:lang w:val="ru-RU"/>
        </w:rPr>
        <w:t xml:space="preserve"> </w:t>
      </w:r>
      <w:proofErr w:type="gramStart"/>
      <w:r w:rsidR="00407F4F" w:rsidRPr="00012C84">
        <w:rPr>
          <w:rFonts w:ascii="Times New Roman" w:hAnsi="Times New Roman" w:hint="eastAsia"/>
          <w:b/>
          <w:szCs w:val="24"/>
          <w:lang w:val="ru-RU"/>
        </w:rPr>
        <w:t>сайте</w:t>
      </w:r>
      <w:proofErr w:type="gramEnd"/>
      <w:r w:rsidR="00407F4F" w:rsidRPr="00012C84">
        <w:rPr>
          <w:rFonts w:ascii="Times New Roman" w:hAnsi="Times New Roman"/>
          <w:b/>
          <w:szCs w:val="24"/>
          <w:lang w:val="ru-RU"/>
        </w:rPr>
        <w:t xml:space="preserve"> www.lot-online.ru</w:t>
      </w:r>
      <w:r w:rsidR="00A30D68" w:rsidRPr="00012C84">
        <w:rPr>
          <w:rFonts w:ascii="Times New Roman" w:hAnsi="Times New Roman"/>
          <w:b/>
          <w:szCs w:val="24"/>
          <w:lang w:val="ru-RU"/>
        </w:rPr>
        <w:t xml:space="preserve">.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При уклонении (отказе) победителя аукциона от заключения в установленный срок Д</w:t>
      </w:r>
      <w:r w:rsidR="00E13B43" w:rsidRPr="00012C84">
        <w:rPr>
          <w:rFonts w:ascii="Times New Roman" w:hAnsi="Times New Roman"/>
          <w:szCs w:val="24"/>
          <w:lang w:val="ru-RU"/>
        </w:rPr>
        <w:t>оговоров</w:t>
      </w:r>
      <w:r w:rsidRPr="00012C84">
        <w:rPr>
          <w:rFonts w:ascii="Times New Roman" w:hAnsi="Times New Roman"/>
          <w:szCs w:val="24"/>
          <w:lang w:val="ru-RU"/>
        </w:rPr>
        <w:t xml:space="preserve"> задаток ему не возвращается, и он утрачивает право на заключение </w:t>
      </w:r>
      <w:r w:rsidR="00407F4F" w:rsidRPr="00012C84">
        <w:rPr>
          <w:rFonts w:ascii="Times New Roman" w:hAnsi="Times New Roman"/>
          <w:szCs w:val="24"/>
          <w:lang w:val="ru-RU"/>
        </w:rPr>
        <w:t>Договоров</w:t>
      </w:r>
      <w:r w:rsidRPr="00012C84">
        <w:rPr>
          <w:rFonts w:ascii="Times New Roman" w:hAnsi="Times New Roman"/>
          <w:szCs w:val="24"/>
          <w:lang w:val="ru-RU"/>
        </w:rPr>
        <w:t>.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Задаток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также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не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возвращается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победителю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аукциона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в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случае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нарушения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победителем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аукциона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срока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оплаты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цены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продажи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Лота</w:t>
      </w:r>
      <w:r w:rsidR="00407F4F" w:rsidRPr="00012C84">
        <w:rPr>
          <w:rFonts w:ascii="Times New Roman" w:hAnsi="Times New Roman"/>
          <w:szCs w:val="24"/>
          <w:lang w:val="ru-RU"/>
        </w:rPr>
        <w:t xml:space="preserve">, </w:t>
      </w:r>
      <w:r w:rsidR="00407F4F" w:rsidRPr="00012C84">
        <w:rPr>
          <w:rFonts w:ascii="Times New Roman" w:hAnsi="Times New Roman" w:hint="eastAsia"/>
          <w:szCs w:val="24"/>
          <w:lang w:val="ru-RU"/>
        </w:rPr>
        <w:t>определенной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по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итогам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аукциона</w:t>
      </w:r>
      <w:r w:rsidR="00407F4F" w:rsidRPr="00012C84">
        <w:rPr>
          <w:rFonts w:ascii="Times New Roman" w:hAnsi="Times New Roman"/>
          <w:szCs w:val="24"/>
          <w:lang w:val="ru-RU"/>
        </w:rPr>
        <w:t xml:space="preserve">, </w:t>
      </w:r>
      <w:r w:rsidR="00407F4F" w:rsidRPr="00012C84">
        <w:rPr>
          <w:rFonts w:ascii="Times New Roman" w:hAnsi="Times New Roman" w:hint="eastAsia"/>
          <w:szCs w:val="24"/>
          <w:lang w:val="ru-RU"/>
        </w:rPr>
        <w:t>за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вычетом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стоимости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ранее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внесенного</w:t>
      </w:r>
      <w:r w:rsidR="00407F4F" w:rsidRPr="00012C84">
        <w:rPr>
          <w:rFonts w:ascii="Times New Roman" w:hAnsi="Times New Roman"/>
          <w:szCs w:val="24"/>
          <w:lang w:val="ru-RU"/>
        </w:rPr>
        <w:t xml:space="preserve"> </w:t>
      </w:r>
      <w:r w:rsidR="00407F4F" w:rsidRPr="00012C84">
        <w:rPr>
          <w:rFonts w:ascii="Times New Roman" w:hAnsi="Times New Roman" w:hint="eastAsia"/>
          <w:szCs w:val="24"/>
          <w:lang w:val="ru-RU"/>
        </w:rPr>
        <w:t>задатка</w:t>
      </w:r>
      <w:r w:rsidR="00407F4F" w:rsidRPr="00012C84">
        <w:rPr>
          <w:rFonts w:ascii="Times New Roman" w:hAnsi="Times New Roman"/>
          <w:szCs w:val="24"/>
          <w:lang w:val="ru-RU"/>
        </w:rPr>
        <w:t>.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A30D68" w:rsidRPr="00012C84" w:rsidRDefault="00A30D68" w:rsidP="00A30D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Cs w:val="24"/>
        </w:rPr>
      </w:pPr>
      <w:proofErr w:type="spellStart"/>
      <w:r w:rsidRPr="00012C84">
        <w:rPr>
          <w:rFonts w:ascii="Times New Roman" w:hAnsi="Times New Roman"/>
          <w:b/>
          <w:color w:val="000000"/>
          <w:szCs w:val="24"/>
        </w:rPr>
        <w:t>Аукцион</w:t>
      </w:r>
      <w:proofErr w:type="spellEnd"/>
      <w:r w:rsidRPr="00012C84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012C84">
        <w:rPr>
          <w:rFonts w:ascii="Times New Roman" w:hAnsi="Times New Roman"/>
          <w:b/>
          <w:color w:val="000000"/>
          <w:szCs w:val="24"/>
        </w:rPr>
        <w:t>признается</w:t>
      </w:r>
      <w:proofErr w:type="spellEnd"/>
      <w:r w:rsidRPr="00012C84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012C84">
        <w:rPr>
          <w:rFonts w:ascii="Times New Roman" w:hAnsi="Times New Roman"/>
          <w:b/>
          <w:color w:val="000000"/>
          <w:szCs w:val="24"/>
        </w:rPr>
        <w:t>несостоявшимся</w:t>
      </w:r>
      <w:proofErr w:type="spellEnd"/>
      <w:r w:rsidRPr="00012C84">
        <w:rPr>
          <w:rFonts w:ascii="Times New Roman" w:hAnsi="Times New Roman"/>
          <w:b/>
          <w:color w:val="000000"/>
          <w:szCs w:val="24"/>
        </w:rPr>
        <w:t xml:space="preserve">, </w:t>
      </w:r>
      <w:proofErr w:type="spellStart"/>
      <w:r w:rsidRPr="00012C84">
        <w:rPr>
          <w:rFonts w:ascii="Times New Roman" w:hAnsi="Times New Roman"/>
          <w:b/>
          <w:color w:val="000000"/>
          <w:szCs w:val="24"/>
        </w:rPr>
        <w:t>если</w:t>
      </w:r>
      <w:proofErr w:type="spellEnd"/>
      <w:r w:rsidRPr="00012C84">
        <w:rPr>
          <w:rFonts w:ascii="Times New Roman" w:hAnsi="Times New Roman"/>
          <w:b/>
          <w:color w:val="000000"/>
          <w:szCs w:val="24"/>
        </w:rPr>
        <w:t>:</w:t>
      </w:r>
    </w:p>
    <w:p w:rsidR="00A30D68" w:rsidRPr="00012C84" w:rsidRDefault="00A30D68" w:rsidP="00A30D6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>для участия в аукционе подано менее двух заявок;</w:t>
      </w:r>
    </w:p>
    <w:p w:rsidR="00A30D68" w:rsidRPr="00297CDC" w:rsidRDefault="00A30D68" w:rsidP="00A30D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 xml:space="preserve">2) </w:t>
      </w:r>
      <w:r w:rsidR="00E13B43" w:rsidRPr="00012C84">
        <w:rPr>
          <w:rFonts w:ascii="Times New Roman" w:hAnsi="Times New Roman"/>
          <w:b/>
          <w:szCs w:val="24"/>
          <w:lang w:val="ru-RU"/>
        </w:rPr>
        <w:t xml:space="preserve"> </w:t>
      </w:r>
      <w:r w:rsidRPr="00012C84">
        <w:rPr>
          <w:rFonts w:ascii="Times New Roman" w:hAnsi="Times New Roman"/>
          <w:b/>
          <w:szCs w:val="24"/>
          <w:lang w:val="ru-RU"/>
        </w:rPr>
        <w:t>ни один из Участников не представил предложение по цене.</w:t>
      </w:r>
    </w:p>
    <w:p w:rsidR="009C2190" w:rsidRPr="00297CDC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sectPr w:rsidR="009C2190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F0" w:rsidRDefault="00DF2DF0" w:rsidP="00B1684D">
      <w:r>
        <w:separator/>
      </w:r>
    </w:p>
  </w:endnote>
  <w:endnote w:type="continuationSeparator" w:id="0">
    <w:p w:rsidR="00DF2DF0" w:rsidRDefault="00DF2DF0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F0" w:rsidRDefault="00DF2DF0" w:rsidP="00B1684D">
      <w:r>
        <w:separator/>
      </w:r>
    </w:p>
  </w:footnote>
  <w:footnote w:type="continuationSeparator" w:id="0">
    <w:p w:rsidR="00DF2DF0" w:rsidRDefault="00DF2DF0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0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36E6"/>
    <w:rsid w:val="0000466B"/>
    <w:rsid w:val="00012C84"/>
    <w:rsid w:val="00014F75"/>
    <w:rsid w:val="0002031B"/>
    <w:rsid w:val="00022A3D"/>
    <w:rsid w:val="00044AA7"/>
    <w:rsid w:val="00046462"/>
    <w:rsid w:val="000515E2"/>
    <w:rsid w:val="000534C5"/>
    <w:rsid w:val="0005566A"/>
    <w:rsid w:val="00060DCD"/>
    <w:rsid w:val="00061D83"/>
    <w:rsid w:val="00063998"/>
    <w:rsid w:val="00065D0F"/>
    <w:rsid w:val="00072565"/>
    <w:rsid w:val="000737DE"/>
    <w:rsid w:val="00074DFB"/>
    <w:rsid w:val="000755A0"/>
    <w:rsid w:val="000760B9"/>
    <w:rsid w:val="00084007"/>
    <w:rsid w:val="00085974"/>
    <w:rsid w:val="00090949"/>
    <w:rsid w:val="00095024"/>
    <w:rsid w:val="000A150D"/>
    <w:rsid w:val="000A1D02"/>
    <w:rsid w:val="000A208C"/>
    <w:rsid w:val="000A558B"/>
    <w:rsid w:val="000B0C44"/>
    <w:rsid w:val="000B153B"/>
    <w:rsid w:val="000B3D20"/>
    <w:rsid w:val="000B795D"/>
    <w:rsid w:val="000C046D"/>
    <w:rsid w:val="000C36F8"/>
    <w:rsid w:val="000C4135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1ED5"/>
    <w:rsid w:val="00103A88"/>
    <w:rsid w:val="00106AA5"/>
    <w:rsid w:val="00117E62"/>
    <w:rsid w:val="001226AD"/>
    <w:rsid w:val="00123564"/>
    <w:rsid w:val="001303CE"/>
    <w:rsid w:val="00137764"/>
    <w:rsid w:val="001419F5"/>
    <w:rsid w:val="00145553"/>
    <w:rsid w:val="001474E7"/>
    <w:rsid w:val="00152F1D"/>
    <w:rsid w:val="00156644"/>
    <w:rsid w:val="00165605"/>
    <w:rsid w:val="00171EC8"/>
    <w:rsid w:val="00172DAA"/>
    <w:rsid w:val="001746C6"/>
    <w:rsid w:val="00175FF1"/>
    <w:rsid w:val="00177A5E"/>
    <w:rsid w:val="0018487B"/>
    <w:rsid w:val="00185293"/>
    <w:rsid w:val="0018737A"/>
    <w:rsid w:val="0018740D"/>
    <w:rsid w:val="00196AC8"/>
    <w:rsid w:val="0019775A"/>
    <w:rsid w:val="001A0428"/>
    <w:rsid w:val="001A5366"/>
    <w:rsid w:val="001A6D80"/>
    <w:rsid w:val="001B2E22"/>
    <w:rsid w:val="001B376F"/>
    <w:rsid w:val="001B43C3"/>
    <w:rsid w:val="001B60E9"/>
    <w:rsid w:val="001B7D58"/>
    <w:rsid w:val="001C027F"/>
    <w:rsid w:val="001C1C34"/>
    <w:rsid w:val="001C497B"/>
    <w:rsid w:val="001C4AFF"/>
    <w:rsid w:val="001C628D"/>
    <w:rsid w:val="001C6F12"/>
    <w:rsid w:val="001C77F4"/>
    <w:rsid w:val="001C7F0D"/>
    <w:rsid w:val="001D0A81"/>
    <w:rsid w:val="001D0CA9"/>
    <w:rsid w:val="001D51AC"/>
    <w:rsid w:val="001D576C"/>
    <w:rsid w:val="001F68BB"/>
    <w:rsid w:val="001F72A8"/>
    <w:rsid w:val="0020170B"/>
    <w:rsid w:val="002019B7"/>
    <w:rsid w:val="00202CFC"/>
    <w:rsid w:val="00206433"/>
    <w:rsid w:val="002076FB"/>
    <w:rsid w:val="00207FA3"/>
    <w:rsid w:val="002302D8"/>
    <w:rsid w:val="00231B6B"/>
    <w:rsid w:val="00235752"/>
    <w:rsid w:val="00240246"/>
    <w:rsid w:val="00242E68"/>
    <w:rsid w:val="00245445"/>
    <w:rsid w:val="00245F5E"/>
    <w:rsid w:val="002605DB"/>
    <w:rsid w:val="00261852"/>
    <w:rsid w:val="00266802"/>
    <w:rsid w:val="002819BB"/>
    <w:rsid w:val="00290682"/>
    <w:rsid w:val="00296469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6C79"/>
    <w:rsid w:val="002D7F92"/>
    <w:rsid w:val="002E0B97"/>
    <w:rsid w:val="002E10A1"/>
    <w:rsid w:val="002E55C3"/>
    <w:rsid w:val="002E76AE"/>
    <w:rsid w:val="002F1D61"/>
    <w:rsid w:val="002F3EE2"/>
    <w:rsid w:val="002F4781"/>
    <w:rsid w:val="002F5966"/>
    <w:rsid w:val="00302986"/>
    <w:rsid w:val="00306520"/>
    <w:rsid w:val="00310CC0"/>
    <w:rsid w:val="00320540"/>
    <w:rsid w:val="00324158"/>
    <w:rsid w:val="00324197"/>
    <w:rsid w:val="00330FDC"/>
    <w:rsid w:val="0034652B"/>
    <w:rsid w:val="00346636"/>
    <w:rsid w:val="00356CA9"/>
    <w:rsid w:val="00361305"/>
    <w:rsid w:val="00364A2C"/>
    <w:rsid w:val="00365F6C"/>
    <w:rsid w:val="003662C6"/>
    <w:rsid w:val="0037248B"/>
    <w:rsid w:val="00373FA7"/>
    <w:rsid w:val="003741D6"/>
    <w:rsid w:val="00383D39"/>
    <w:rsid w:val="00392440"/>
    <w:rsid w:val="003B1F99"/>
    <w:rsid w:val="003B6567"/>
    <w:rsid w:val="003C6309"/>
    <w:rsid w:val="003D41A7"/>
    <w:rsid w:val="003D4E51"/>
    <w:rsid w:val="003D6383"/>
    <w:rsid w:val="003D7246"/>
    <w:rsid w:val="003E0430"/>
    <w:rsid w:val="003E528E"/>
    <w:rsid w:val="003F0251"/>
    <w:rsid w:val="003F0ED8"/>
    <w:rsid w:val="003F2875"/>
    <w:rsid w:val="003F5E6F"/>
    <w:rsid w:val="00405DC8"/>
    <w:rsid w:val="00406CAB"/>
    <w:rsid w:val="00407F4F"/>
    <w:rsid w:val="00414405"/>
    <w:rsid w:val="00423A50"/>
    <w:rsid w:val="00430B46"/>
    <w:rsid w:val="00440A19"/>
    <w:rsid w:val="00445075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3DAB"/>
    <w:rsid w:val="00496EC9"/>
    <w:rsid w:val="004A156B"/>
    <w:rsid w:val="004A467C"/>
    <w:rsid w:val="004B3CF9"/>
    <w:rsid w:val="004B5BAB"/>
    <w:rsid w:val="004B719B"/>
    <w:rsid w:val="004C0A2A"/>
    <w:rsid w:val="004C4FAC"/>
    <w:rsid w:val="004D3B2B"/>
    <w:rsid w:val="004D46FB"/>
    <w:rsid w:val="004D4740"/>
    <w:rsid w:val="004D57E7"/>
    <w:rsid w:val="004D6C36"/>
    <w:rsid w:val="004E3A34"/>
    <w:rsid w:val="004E5249"/>
    <w:rsid w:val="004E7783"/>
    <w:rsid w:val="004F283B"/>
    <w:rsid w:val="004F2B1F"/>
    <w:rsid w:val="004F6371"/>
    <w:rsid w:val="00501011"/>
    <w:rsid w:val="00501085"/>
    <w:rsid w:val="005037A1"/>
    <w:rsid w:val="00511A04"/>
    <w:rsid w:val="00530EFC"/>
    <w:rsid w:val="0053398D"/>
    <w:rsid w:val="00534714"/>
    <w:rsid w:val="0054190B"/>
    <w:rsid w:val="00541E35"/>
    <w:rsid w:val="00542111"/>
    <w:rsid w:val="005457F0"/>
    <w:rsid w:val="00550598"/>
    <w:rsid w:val="005515C5"/>
    <w:rsid w:val="00551FC8"/>
    <w:rsid w:val="00555C15"/>
    <w:rsid w:val="0055760A"/>
    <w:rsid w:val="005616C0"/>
    <w:rsid w:val="0056384E"/>
    <w:rsid w:val="0057055E"/>
    <w:rsid w:val="00573E0B"/>
    <w:rsid w:val="00574517"/>
    <w:rsid w:val="00575E7C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D0D6F"/>
    <w:rsid w:val="005D611E"/>
    <w:rsid w:val="005E1E87"/>
    <w:rsid w:val="005E4FFD"/>
    <w:rsid w:val="005E6C8D"/>
    <w:rsid w:val="005F7E25"/>
    <w:rsid w:val="00604600"/>
    <w:rsid w:val="0060554A"/>
    <w:rsid w:val="00605ACC"/>
    <w:rsid w:val="00606278"/>
    <w:rsid w:val="006105E4"/>
    <w:rsid w:val="0061686C"/>
    <w:rsid w:val="00620AFD"/>
    <w:rsid w:val="0063034F"/>
    <w:rsid w:val="0063489B"/>
    <w:rsid w:val="00635154"/>
    <w:rsid w:val="006454C0"/>
    <w:rsid w:val="00645F75"/>
    <w:rsid w:val="00647937"/>
    <w:rsid w:val="00651E50"/>
    <w:rsid w:val="00652D1C"/>
    <w:rsid w:val="00652E8D"/>
    <w:rsid w:val="0065730A"/>
    <w:rsid w:val="00657DDD"/>
    <w:rsid w:val="00662D85"/>
    <w:rsid w:val="0066475C"/>
    <w:rsid w:val="00667DD9"/>
    <w:rsid w:val="00670568"/>
    <w:rsid w:val="0067520D"/>
    <w:rsid w:val="0067594B"/>
    <w:rsid w:val="00680DAA"/>
    <w:rsid w:val="0068262C"/>
    <w:rsid w:val="00684188"/>
    <w:rsid w:val="00684B29"/>
    <w:rsid w:val="00684D1A"/>
    <w:rsid w:val="006A147C"/>
    <w:rsid w:val="006A32C4"/>
    <w:rsid w:val="006A6756"/>
    <w:rsid w:val="006A6EC6"/>
    <w:rsid w:val="006A7241"/>
    <w:rsid w:val="006B17BA"/>
    <w:rsid w:val="006B4B2F"/>
    <w:rsid w:val="006C6D5D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6E88"/>
    <w:rsid w:val="00717EF6"/>
    <w:rsid w:val="00722699"/>
    <w:rsid w:val="00725C77"/>
    <w:rsid w:val="0072605E"/>
    <w:rsid w:val="007307BE"/>
    <w:rsid w:val="00730B31"/>
    <w:rsid w:val="00731898"/>
    <w:rsid w:val="00732609"/>
    <w:rsid w:val="00757565"/>
    <w:rsid w:val="00760296"/>
    <w:rsid w:val="007606FF"/>
    <w:rsid w:val="00775804"/>
    <w:rsid w:val="00777993"/>
    <w:rsid w:val="00784AAE"/>
    <w:rsid w:val="0079139C"/>
    <w:rsid w:val="00792325"/>
    <w:rsid w:val="0079781D"/>
    <w:rsid w:val="007A77F1"/>
    <w:rsid w:val="007A7DFC"/>
    <w:rsid w:val="007B1675"/>
    <w:rsid w:val="007B19E0"/>
    <w:rsid w:val="007C001F"/>
    <w:rsid w:val="007C7D50"/>
    <w:rsid w:val="007D5B5F"/>
    <w:rsid w:val="007E429F"/>
    <w:rsid w:val="007E4D11"/>
    <w:rsid w:val="007F48D9"/>
    <w:rsid w:val="007F6428"/>
    <w:rsid w:val="00807E38"/>
    <w:rsid w:val="008132B4"/>
    <w:rsid w:val="00827B96"/>
    <w:rsid w:val="00836DF8"/>
    <w:rsid w:val="00841425"/>
    <w:rsid w:val="0084412E"/>
    <w:rsid w:val="008475A0"/>
    <w:rsid w:val="00862212"/>
    <w:rsid w:val="0086484D"/>
    <w:rsid w:val="0087166B"/>
    <w:rsid w:val="00871F8F"/>
    <w:rsid w:val="0087512D"/>
    <w:rsid w:val="008819C6"/>
    <w:rsid w:val="0089220E"/>
    <w:rsid w:val="00893269"/>
    <w:rsid w:val="00895EA7"/>
    <w:rsid w:val="008B06AB"/>
    <w:rsid w:val="008B1361"/>
    <w:rsid w:val="008B5A34"/>
    <w:rsid w:val="008C01A0"/>
    <w:rsid w:val="008C0218"/>
    <w:rsid w:val="008D0086"/>
    <w:rsid w:val="008D27BF"/>
    <w:rsid w:val="008D69A2"/>
    <w:rsid w:val="008D72FE"/>
    <w:rsid w:val="008E07FD"/>
    <w:rsid w:val="008E4181"/>
    <w:rsid w:val="008F5721"/>
    <w:rsid w:val="008F5AA7"/>
    <w:rsid w:val="008F6DE5"/>
    <w:rsid w:val="00910AFD"/>
    <w:rsid w:val="00911C1B"/>
    <w:rsid w:val="00913449"/>
    <w:rsid w:val="0092025F"/>
    <w:rsid w:val="00921106"/>
    <w:rsid w:val="00924B68"/>
    <w:rsid w:val="009323C9"/>
    <w:rsid w:val="00936246"/>
    <w:rsid w:val="00937D51"/>
    <w:rsid w:val="00946839"/>
    <w:rsid w:val="009512B7"/>
    <w:rsid w:val="00952074"/>
    <w:rsid w:val="0095616F"/>
    <w:rsid w:val="0096090C"/>
    <w:rsid w:val="009636ED"/>
    <w:rsid w:val="00965894"/>
    <w:rsid w:val="00970E02"/>
    <w:rsid w:val="009827F2"/>
    <w:rsid w:val="00992235"/>
    <w:rsid w:val="00992C12"/>
    <w:rsid w:val="009954BC"/>
    <w:rsid w:val="00996255"/>
    <w:rsid w:val="009A41B1"/>
    <w:rsid w:val="009B0D30"/>
    <w:rsid w:val="009C02F0"/>
    <w:rsid w:val="009C2190"/>
    <w:rsid w:val="009C26ED"/>
    <w:rsid w:val="009C4F24"/>
    <w:rsid w:val="009C70FC"/>
    <w:rsid w:val="009D4152"/>
    <w:rsid w:val="009D4446"/>
    <w:rsid w:val="009D6152"/>
    <w:rsid w:val="009E2606"/>
    <w:rsid w:val="009E4B42"/>
    <w:rsid w:val="00A01F1B"/>
    <w:rsid w:val="00A03397"/>
    <w:rsid w:val="00A074D2"/>
    <w:rsid w:val="00A1523A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435B1"/>
    <w:rsid w:val="00A4500D"/>
    <w:rsid w:val="00A521A6"/>
    <w:rsid w:val="00A5738C"/>
    <w:rsid w:val="00A64A44"/>
    <w:rsid w:val="00A743DA"/>
    <w:rsid w:val="00A8779C"/>
    <w:rsid w:val="00A87A69"/>
    <w:rsid w:val="00A920A4"/>
    <w:rsid w:val="00A9445E"/>
    <w:rsid w:val="00A94FF4"/>
    <w:rsid w:val="00AA0769"/>
    <w:rsid w:val="00AA266A"/>
    <w:rsid w:val="00AA2F4B"/>
    <w:rsid w:val="00AA4262"/>
    <w:rsid w:val="00AA4364"/>
    <w:rsid w:val="00AB0E23"/>
    <w:rsid w:val="00AB18D3"/>
    <w:rsid w:val="00AB1A5C"/>
    <w:rsid w:val="00AB7FA5"/>
    <w:rsid w:val="00AC1F1A"/>
    <w:rsid w:val="00AC4685"/>
    <w:rsid w:val="00AD1111"/>
    <w:rsid w:val="00AD63A5"/>
    <w:rsid w:val="00AD6441"/>
    <w:rsid w:val="00AE26B9"/>
    <w:rsid w:val="00AF1479"/>
    <w:rsid w:val="00AF5049"/>
    <w:rsid w:val="00AF52C0"/>
    <w:rsid w:val="00B01B54"/>
    <w:rsid w:val="00B05DE9"/>
    <w:rsid w:val="00B06C29"/>
    <w:rsid w:val="00B129D5"/>
    <w:rsid w:val="00B1684D"/>
    <w:rsid w:val="00B23B26"/>
    <w:rsid w:val="00B250D5"/>
    <w:rsid w:val="00B32CF8"/>
    <w:rsid w:val="00B37E9F"/>
    <w:rsid w:val="00B444B8"/>
    <w:rsid w:val="00B44CE5"/>
    <w:rsid w:val="00B51F57"/>
    <w:rsid w:val="00B5588E"/>
    <w:rsid w:val="00B562BB"/>
    <w:rsid w:val="00B82403"/>
    <w:rsid w:val="00B8259B"/>
    <w:rsid w:val="00B8575D"/>
    <w:rsid w:val="00B864C8"/>
    <w:rsid w:val="00B91B0A"/>
    <w:rsid w:val="00B95AA8"/>
    <w:rsid w:val="00BA2F1B"/>
    <w:rsid w:val="00BA5BEF"/>
    <w:rsid w:val="00BB1743"/>
    <w:rsid w:val="00BB4B5B"/>
    <w:rsid w:val="00BB5C7D"/>
    <w:rsid w:val="00BC3057"/>
    <w:rsid w:val="00BC3DA5"/>
    <w:rsid w:val="00BC752A"/>
    <w:rsid w:val="00BD6CBF"/>
    <w:rsid w:val="00BD7E34"/>
    <w:rsid w:val="00BE164F"/>
    <w:rsid w:val="00BE197F"/>
    <w:rsid w:val="00BE3DB8"/>
    <w:rsid w:val="00BE635E"/>
    <w:rsid w:val="00BF2DB9"/>
    <w:rsid w:val="00BF4DE9"/>
    <w:rsid w:val="00C03A56"/>
    <w:rsid w:val="00C1430A"/>
    <w:rsid w:val="00C17BC6"/>
    <w:rsid w:val="00C23831"/>
    <w:rsid w:val="00C23A4A"/>
    <w:rsid w:val="00C256F5"/>
    <w:rsid w:val="00C26732"/>
    <w:rsid w:val="00C32485"/>
    <w:rsid w:val="00C4520E"/>
    <w:rsid w:val="00C47794"/>
    <w:rsid w:val="00C50ED6"/>
    <w:rsid w:val="00C51EA9"/>
    <w:rsid w:val="00C53151"/>
    <w:rsid w:val="00C53861"/>
    <w:rsid w:val="00C63D8E"/>
    <w:rsid w:val="00C6676D"/>
    <w:rsid w:val="00C7787F"/>
    <w:rsid w:val="00C8568B"/>
    <w:rsid w:val="00C92E44"/>
    <w:rsid w:val="00C93D11"/>
    <w:rsid w:val="00C95048"/>
    <w:rsid w:val="00CA7FC5"/>
    <w:rsid w:val="00CB5238"/>
    <w:rsid w:val="00CC2F0D"/>
    <w:rsid w:val="00CC3592"/>
    <w:rsid w:val="00CC7FF7"/>
    <w:rsid w:val="00CD61A0"/>
    <w:rsid w:val="00CE196D"/>
    <w:rsid w:val="00CE5ABF"/>
    <w:rsid w:val="00CF1A0A"/>
    <w:rsid w:val="00CF6399"/>
    <w:rsid w:val="00D05EE1"/>
    <w:rsid w:val="00D15219"/>
    <w:rsid w:val="00D15C1D"/>
    <w:rsid w:val="00D1626F"/>
    <w:rsid w:val="00D169AB"/>
    <w:rsid w:val="00D22C79"/>
    <w:rsid w:val="00D24B28"/>
    <w:rsid w:val="00D3677D"/>
    <w:rsid w:val="00D453CE"/>
    <w:rsid w:val="00D45BC7"/>
    <w:rsid w:val="00D535CA"/>
    <w:rsid w:val="00D54474"/>
    <w:rsid w:val="00D55491"/>
    <w:rsid w:val="00D555A6"/>
    <w:rsid w:val="00D603ED"/>
    <w:rsid w:val="00D61559"/>
    <w:rsid w:val="00D6222D"/>
    <w:rsid w:val="00D7128E"/>
    <w:rsid w:val="00D72D8A"/>
    <w:rsid w:val="00D72ECB"/>
    <w:rsid w:val="00D72FA6"/>
    <w:rsid w:val="00D75536"/>
    <w:rsid w:val="00DA0CD3"/>
    <w:rsid w:val="00DA2B8C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F1099"/>
    <w:rsid w:val="00DF2DF0"/>
    <w:rsid w:val="00DF37B1"/>
    <w:rsid w:val="00DF69E6"/>
    <w:rsid w:val="00DF7B64"/>
    <w:rsid w:val="00E0276D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2A62"/>
    <w:rsid w:val="00E5174A"/>
    <w:rsid w:val="00E57752"/>
    <w:rsid w:val="00E601A5"/>
    <w:rsid w:val="00E6064B"/>
    <w:rsid w:val="00E62A2F"/>
    <w:rsid w:val="00E6680A"/>
    <w:rsid w:val="00E671E7"/>
    <w:rsid w:val="00E70571"/>
    <w:rsid w:val="00E73109"/>
    <w:rsid w:val="00E74AD7"/>
    <w:rsid w:val="00E77306"/>
    <w:rsid w:val="00E8229A"/>
    <w:rsid w:val="00E850D4"/>
    <w:rsid w:val="00E91BC5"/>
    <w:rsid w:val="00EA4C16"/>
    <w:rsid w:val="00EA57DD"/>
    <w:rsid w:val="00EB6F7C"/>
    <w:rsid w:val="00EC10EA"/>
    <w:rsid w:val="00EC14B5"/>
    <w:rsid w:val="00EC444A"/>
    <w:rsid w:val="00EC4A13"/>
    <w:rsid w:val="00EC5C17"/>
    <w:rsid w:val="00EE64FF"/>
    <w:rsid w:val="00EF6859"/>
    <w:rsid w:val="00F03461"/>
    <w:rsid w:val="00F038D9"/>
    <w:rsid w:val="00F1358E"/>
    <w:rsid w:val="00F14021"/>
    <w:rsid w:val="00F149DB"/>
    <w:rsid w:val="00F23628"/>
    <w:rsid w:val="00F246F5"/>
    <w:rsid w:val="00F26374"/>
    <w:rsid w:val="00F26674"/>
    <w:rsid w:val="00F3118A"/>
    <w:rsid w:val="00F318FE"/>
    <w:rsid w:val="00F31F3B"/>
    <w:rsid w:val="00F367AA"/>
    <w:rsid w:val="00F473CD"/>
    <w:rsid w:val="00F52708"/>
    <w:rsid w:val="00F54E19"/>
    <w:rsid w:val="00F6484D"/>
    <w:rsid w:val="00F711D1"/>
    <w:rsid w:val="00F72E93"/>
    <w:rsid w:val="00F72F10"/>
    <w:rsid w:val="00F76B58"/>
    <w:rsid w:val="00F83601"/>
    <w:rsid w:val="00F9002E"/>
    <w:rsid w:val="00F91BAE"/>
    <w:rsid w:val="00F95D6C"/>
    <w:rsid w:val="00F95E39"/>
    <w:rsid w:val="00FA00D7"/>
    <w:rsid w:val="00FA2425"/>
    <w:rsid w:val="00FA247C"/>
    <w:rsid w:val="00FA2F20"/>
    <w:rsid w:val="00FA455C"/>
    <w:rsid w:val="00FA6D0E"/>
    <w:rsid w:val="00FB3A5D"/>
    <w:rsid w:val="00FB4182"/>
    <w:rsid w:val="00FC0672"/>
    <w:rsid w:val="00FC0E72"/>
    <w:rsid w:val="00FC2F34"/>
    <w:rsid w:val="00FC4F83"/>
    <w:rsid w:val="00FC6A9D"/>
    <w:rsid w:val="00FC7892"/>
    <w:rsid w:val="00FD0050"/>
    <w:rsid w:val="00FD41F9"/>
    <w:rsid w:val="00FD6544"/>
    <w:rsid w:val="00FE0CE7"/>
    <w:rsid w:val="00FE1406"/>
    <w:rsid w:val="00FE2127"/>
    <w:rsid w:val="00FE56CF"/>
    <w:rsid w:val="00FE70EB"/>
    <w:rsid w:val="00FE7408"/>
    <w:rsid w:val="00FE7FFA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6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D6222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b">
    <w:name w:val="annotation text"/>
    <w:basedOn w:val="a"/>
    <w:link w:val="ac"/>
    <w:unhideWhenUsed/>
    <w:rsid w:val="00EC444A"/>
    <w:rPr>
      <w:sz w:val="20"/>
    </w:rPr>
  </w:style>
  <w:style w:type="character" w:customStyle="1" w:styleId="ac">
    <w:name w:val="Текст примечания Знак"/>
    <w:basedOn w:val="a0"/>
    <w:link w:val="ab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44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0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1684D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4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5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6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D6222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b">
    <w:name w:val="annotation text"/>
    <w:basedOn w:val="a"/>
    <w:link w:val="ac"/>
    <w:unhideWhenUsed/>
    <w:rsid w:val="00EC444A"/>
    <w:rPr>
      <w:sz w:val="20"/>
    </w:rPr>
  </w:style>
  <w:style w:type="character" w:customStyle="1" w:styleId="ac">
    <w:name w:val="Текст примечания Знак"/>
    <w:basedOn w:val="a0"/>
    <w:link w:val="ab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44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0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1684D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4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5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05B0-4BBE-4175-872F-3538BDC2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3888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Олейник Антон</cp:lastModifiedBy>
  <cp:revision>4</cp:revision>
  <cp:lastPrinted>2017-02-21T14:47:00Z</cp:lastPrinted>
  <dcterms:created xsi:type="dcterms:W3CDTF">2017-04-03T11:56:00Z</dcterms:created>
  <dcterms:modified xsi:type="dcterms:W3CDTF">2017-04-04T08:05:00Z</dcterms:modified>
</cp:coreProperties>
</file>