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E5" w:rsidRPr="009F1EFB" w:rsidRDefault="001843E5" w:rsidP="001843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F1EFB">
        <w:rPr>
          <w:rFonts w:ascii="Times New Roman" w:hAnsi="Times New Roman"/>
          <w:b/>
          <w:sz w:val="24"/>
          <w:szCs w:val="24"/>
          <w:lang w:eastAsia="ru-RU"/>
        </w:rPr>
        <w:t xml:space="preserve">Договор о задатке </w:t>
      </w:r>
    </w:p>
    <w:p w:rsidR="001843E5" w:rsidRPr="009F1EFB" w:rsidRDefault="001843E5" w:rsidP="001843E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9F1EFB">
        <w:rPr>
          <w:rFonts w:ascii="Times New Roman" w:hAnsi="Times New Roman"/>
          <w:sz w:val="24"/>
          <w:szCs w:val="24"/>
          <w:lang w:eastAsia="ru-RU"/>
        </w:rPr>
        <w:t xml:space="preserve">г. Ижевск                                                                                                дата____ </w:t>
      </w:r>
    </w:p>
    <w:p w:rsidR="001843E5" w:rsidRPr="009F1EFB" w:rsidRDefault="001843E5" w:rsidP="001843E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1843E5" w:rsidRPr="009F1EFB" w:rsidRDefault="00D877C2" w:rsidP="001843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F1EFB">
        <w:rPr>
          <w:rFonts w:ascii="Times New Roman" w:hAnsi="Times New Roman"/>
          <w:sz w:val="24"/>
          <w:szCs w:val="24"/>
          <w:lang w:eastAsia="ru-RU"/>
        </w:rPr>
        <w:t>Открытое акционерное общество «</w:t>
      </w:r>
      <w:proofErr w:type="spellStart"/>
      <w:r w:rsidRPr="009F1EFB">
        <w:rPr>
          <w:rFonts w:ascii="Times New Roman" w:hAnsi="Times New Roman"/>
          <w:sz w:val="24"/>
          <w:szCs w:val="24"/>
          <w:lang w:eastAsia="ru-RU"/>
        </w:rPr>
        <w:t>Медавтотранс</w:t>
      </w:r>
      <w:proofErr w:type="spellEnd"/>
      <w:r w:rsidRPr="009F1EFB">
        <w:rPr>
          <w:rFonts w:ascii="Times New Roman" w:hAnsi="Times New Roman"/>
          <w:sz w:val="24"/>
          <w:szCs w:val="24"/>
          <w:lang w:eastAsia="ru-RU"/>
        </w:rPr>
        <w:t>» в лице Председателя ликвидационной комиссии АО «</w:t>
      </w:r>
      <w:proofErr w:type="spellStart"/>
      <w:r w:rsidRPr="009F1EFB">
        <w:rPr>
          <w:rFonts w:ascii="Times New Roman" w:hAnsi="Times New Roman"/>
          <w:sz w:val="24"/>
          <w:szCs w:val="24"/>
          <w:lang w:eastAsia="ru-RU"/>
        </w:rPr>
        <w:t>Медавтотранс</w:t>
      </w:r>
      <w:proofErr w:type="spellEnd"/>
      <w:r w:rsidRPr="009F1EFB">
        <w:rPr>
          <w:rFonts w:ascii="Times New Roman" w:hAnsi="Times New Roman"/>
          <w:sz w:val="24"/>
          <w:szCs w:val="24"/>
          <w:lang w:eastAsia="ru-RU"/>
        </w:rPr>
        <w:t xml:space="preserve">» </w:t>
      </w:r>
      <w:proofErr w:type="spellStart"/>
      <w:r w:rsidRPr="009F1EFB">
        <w:rPr>
          <w:rFonts w:ascii="Times New Roman" w:hAnsi="Times New Roman"/>
          <w:sz w:val="24"/>
          <w:szCs w:val="24"/>
          <w:lang w:eastAsia="ru-RU"/>
        </w:rPr>
        <w:t>Гибадуллина</w:t>
      </w:r>
      <w:proofErr w:type="spellEnd"/>
      <w:r w:rsidRPr="009F1EF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F1EFB">
        <w:rPr>
          <w:rFonts w:ascii="Times New Roman" w:hAnsi="Times New Roman"/>
          <w:sz w:val="24"/>
          <w:szCs w:val="24"/>
          <w:lang w:eastAsia="ru-RU"/>
        </w:rPr>
        <w:t>Рамиля</w:t>
      </w:r>
      <w:proofErr w:type="spellEnd"/>
      <w:r w:rsidRPr="009F1EF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F1EFB">
        <w:rPr>
          <w:rFonts w:ascii="Times New Roman" w:hAnsi="Times New Roman"/>
          <w:sz w:val="24"/>
          <w:szCs w:val="24"/>
          <w:lang w:eastAsia="ru-RU"/>
        </w:rPr>
        <w:t>Илдусовича</w:t>
      </w:r>
      <w:proofErr w:type="spellEnd"/>
      <w:r w:rsidR="001843E5" w:rsidRPr="009F1EFB">
        <w:rPr>
          <w:rFonts w:ascii="Times New Roman" w:hAnsi="Times New Roman"/>
          <w:sz w:val="24"/>
          <w:szCs w:val="24"/>
          <w:lang w:eastAsia="ru-RU"/>
        </w:rPr>
        <w:t xml:space="preserve">, действующий на основании </w:t>
      </w:r>
      <w:r w:rsidRPr="009F1EFB">
        <w:rPr>
          <w:rFonts w:ascii="Times New Roman" w:hAnsi="Times New Roman"/>
          <w:sz w:val="24"/>
          <w:szCs w:val="24"/>
          <w:lang w:eastAsia="ru-RU"/>
        </w:rPr>
        <w:t>Распоряжения Министерства имущественных отношений Удмуртской Республики от 08.06.2017 №1012-р, именуемое</w:t>
      </w:r>
      <w:r w:rsidR="001843E5" w:rsidRPr="009F1EFB">
        <w:rPr>
          <w:rFonts w:ascii="Times New Roman" w:hAnsi="Times New Roman"/>
          <w:sz w:val="24"/>
          <w:szCs w:val="24"/>
          <w:lang w:eastAsia="ru-RU"/>
        </w:rPr>
        <w:t xml:space="preserve"> в дальнейшем «</w:t>
      </w:r>
      <w:r w:rsidR="009F1EFB" w:rsidRPr="009F1EFB">
        <w:rPr>
          <w:rFonts w:ascii="Times New Roman" w:hAnsi="Times New Roman"/>
          <w:sz w:val="24"/>
          <w:szCs w:val="24"/>
          <w:lang w:eastAsia="ru-RU"/>
        </w:rPr>
        <w:t>Организатор торгов</w:t>
      </w:r>
      <w:r w:rsidR="001843E5" w:rsidRPr="009F1EFB">
        <w:rPr>
          <w:rFonts w:ascii="Times New Roman" w:hAnsi="Times New Roman"/>
          <w:sz w:val="24"/>
          <w:szCs w:val="24"/>
          <w:lang w:eastAsia="ru-RU"/>
        </w:rPr>
        <w:t xml:space="preserve">», с одной стороны и ___________, именуемый в дальнейшем «Заявитель», с другой стороны, совместно именуемые «Стороны», заключили настоящий Договор о нижеследующем: </w:t>
      </w:r>
      <w:proofErr w:type="gramEnd"/>
    </w:p>
    <w:p w:rsidR="001843E5" w:rsidRPr="009F1EFB" w:rsidRDefault="001843E5" w:rsidP="001843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43E5" w:rsidRPr="009F1EFB" w:rsidRDefault="001843E5" w:rsidP="001843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F1EFB">
        <w:rPr>
          <w:rFonts w:ascii="Times New Roman" w:hAnsi="Times New Roman"/>
          <w:sz w:val="24"/>
          <w:szCs w:val="24"/>
          <w:lang w:eastAsia="ru-RU"/>
        </w:rPr>
        <w:t>I. Предмет договора.</w:t>
      </w:r>
    </w:p>
    <w:p w:rsidR="001843E5" w:rsidRPr="009F1EFB" w:rsidRDefault="001843E5" w:rsidP="001843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1EFB">
        <w:rPr>
          <w:rFonts w:ascii="Times New Roman" w:hAnsi="Times New Roman"/>
          <w:sz w:val="24"/>
          <w:szCs w:val="24"/>
          <w:lang w:eastAsia="ru-RU"/>
        </w:rPr>
        <w:t xml:space="preserve">1.1. Заявитель для участия в торгах по продаже </w:t>
      </w:r>
      <w:r w:rsidR="00D877C2" w:rsidRPr="009F1EFB">
        <w:rPr>
          <w:rFonts w:ascii="Times New Roman" w:hAnsi="Times New Roman"/>
          <w:sz w:val="24"/>
          <w:szCs w:val="24"/>
          <w:lang w:eastAsia="ru-RU"/>
        </w:rPr>
        <w:t xml:space="preserve">имущества </w:t>
      </w:r>
      <w:r w:rsidRPr="009F1EFB">
        <w:rPr>
          <w:rFonts w:ascii="Times New Roman" w:hAnsi="Times New Roman"/>
          <w:sz w:val="24"/>
          <w:szCs w:val="24"/>
          <w:lang w:eastAsia="ru-RU"/>
        </w:rPr>
        <w:t>АО «</w:t>
      </w:r>
      <w:proofErr w:type="spellStart"/>
      <w:r w:rsidR="00D877C2" w:rsidRPr="009F1EFB">
        <w:rPr>
          <w:rFonts w:ascii="Times New Roman" w:hAnsi="Times New Roman"/>
          <w:sz w:val="24"/>
          <w:szCs w:val="24"/>
          <w:lang w:eastAsia="ru-RU"/>
        </w:rPr>
        <w:t>Медавтотранс</w:t>
      </w:r>
      <w:proofErr w:type="spellEnd"/>
      <w:r w:rsidRPr="009F1EFB">
        <w:rPr>
          <w:rFonts w:ascii="Times New Roman" w:hAnsi="Times New Roman"/>
          <w:sz w:val="24"/>
          <w:szCs w:val="24"/>
          <w:lang w:eastAsia="ru-RU"/>
        </w:rPr>
        <w:t>» (далее - «Имущество»), перечисляет денежные средства в размере, соответствующем ____% от цены лота, что составляет</w:t>
      </w:r>
      <w:proofErr w:type="gramStart"/>
      <w:r w:rsidRPr="009F1EFB">
        <w:rPr>
          <w:rFonts w:ascii="Times New Roman" w:hAnsi="Times New Roman"/>
          <w:sz w:val="24"/>
          <w:szCs w:val="24"/>
          <w:lang w:eastAsia="ru-RU"/>
        </w:rPr>
        <w:t xml:space="preserve"> _______</w:t>
      </w:r>
      <w:r w:rsidRPr="009F1EFB">
        <w:rPr>
          <w:rFonts w:ascii="Times New Roman" w:hAnsi="Times New Roman"/>
          <w:sz w:val="24"/>
          <w:szCs w:val="24"/>
        </w:rPr>
        <w:t xml:space="preserve"> (__________) </w:t>
      </w:r>
      <w:proofErr w:type="gramEnd"/>
      <w:r w:rsidRPr="009F1EFB">
        <w:rPr>
          <w:rFonts w:ascii="Times New Roman" w:hAnsi="Times New Roman"/>
          <w:sz w:val="24"/>
          <w:szCs w:val="24"/>
        </w:rPr>
        <w:t>рублей</w:t>
      </w:r>
      <w:r w:rsidRPr="009F1EFB">
        <w:rPr>
          <w:rFonts w:ascii="Times New Roman" w:hAnsi="Times New Roman"/>
          <w:sz w:val="24"/>
          <w:szCs w:val="24"/>
          <w:lang w:eastAsia="ru-RU"/>
        </w:rPr>
        <w:t xml:space="preserve"> (далее - «Задаток»). </w:t>
      </w:r>
    </w:p>
    <w:p w:rsidR="001843E5" w:rsidRPr="009F1EFB" w:rsidRDefault="001843E5" w:rsidP="001843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1EFB">
        <w:rPr>
          <w:rFonts w:ascii="Times New Roman" w:hAnsi="Times New Roman"/>
          <w:sz w:val="24"/>
          <w:szCs w:val="24"/>
          <w:lang w:eastAsia="ru-RU"/>
        </w:rPr>
        <w:t>1.2. Задаток вносится Заявителем в счет обеспечения исполнения обязательств, по оплате реализуемого на торгах Имущества.</w:t>
      </w:r>
    </w:p>
    <w:p w:rsidR="001843E5" w:rsidRPr="009F1EFB" w:rsidRDefault="001843E5" w:rsidP="001843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43E5" w:rsidRPr="009F1EFB" w:rsidRDefault="001843E5" w:rsidP="001843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F1EFB">
        <w:rPr>
          <w:rFonts w:ascii="Times New Roman" w:hAnsi="Times New Roman"/>
          <w:sz w:val="24"/>
          <w:szCs w:val="24"/>
          <w:lang w:eastAsia="ru-RU"/>
        </w:rPr>
        <w:t>II. Порядок внесения задатка.</w:t>
      </w:r>
    </w:p>
    <w:p w:rsidR="001843E5" w:rsidRPr="009F1EFB" w:rsidRDefault="001843E5" w:rsidP="00184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1EFB">
        <w:rPr>
          <w:rFonts w:ascii="Times New Roman" w:hAnsi="Times New Roman"/>
          <w:sz w:val="24"/>
          <w:szCs w:val="24"/>
          <w:lang w:eastAsia="ru-RU"/>
        </w:rPr>
        <w:t xml:space="preserve">2.1. Задаток перечисляется Заявителем на расчетный счет </w:t>
      </w:r>
      <w:r w:rsidR="00D877C2" w:rsidRPr="009F1EFB">
        <w:rPr>
          <w:rFonts w:ascii="Times New Roman" w:hAnsi="Times New Roman"/>
          <w:sz w:val="24"/>
          <w:szCs w:val="24"/>
          <w:lang w:eastAsia="ru-RU"/>
        </w:rPr>
        <w:t>АО «</w:t>
      </w:r>
      <w:proofErr w:type="spellStart"/>
      <w:r w:rsidR="00D877C2" w:rsidRPr="009F1EFB">
        <w:rPr>
          <w:rFonts w:ascii="Times New Roman" w:hAnsi="Times New Roman"/>
          <w:sz w:val="24"/>
          <w:szCs w:val="24"/>
          <w:lang w:eastAsia="ru-RU"/>
        </w:rPr>
        <w:t>Медавтотранс</w:t>
      </w:r>
      <w:proofErr w:type="spellEnd"/>
      <w:r w:rsidR="00D877C2" w:rsidRPr="009F1EFB">
        <w:rPr>
          <w:rFonts w:ascii="Times New Roman" w:hAnsi="Times New Roman"/>
          <w:sz w:val="24"/>
          <w:szCs w:val="24"/>
          <w:lang w:eastAsia="ru-RU"/>
        </w:rPr>
        <w:t>»</w:t>
      </w:r>
      <w:r w:rsidRPr="009F1EFB">
        <w:rPr>
          <w:rFonts w:ascii="Times New Roman" w:hAnsi="Times New Roman"/>
          <w:sz w:val="24"/>
          <w:szCs w:val="24"/>
          <w:lang w:eastAsia="ru-RU"/>
        </w:rPr>
        <w:t xml:space="preserve"> в течение срока приема заявок на участие в торгах по продаже Имущества. В назначении платежа указывается – задаток за участие в торгах №_____, по лоту №__</w:t>
      </w:r>
      <w:proofErr w:type="gramStart"/>
      <w:r w:rsidRPr="009F1EFB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1843E5" w:rsidRPr="009F1EFB" w:rsidRDefault="001843E5" w:rsidP="001843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1EFB">
        <w:rPr>
          <w:rFonts w:ascii="Times New Roman" w:hAnsi="Times New Roman"/>
          <w:sz w:val="24"/>
          <w:szCs w:val="24"/>
          <w:lang w:eastAsia="ru-RU"/>
        </w:rPr>
        <w:t>Задаток перечисляется по следующим реквизитам:</w:t>
      </w:r>
    </w:p>
    <w:p w:rsidR="001843E5" w:rsidRPr="009F1EFB" w:rsidRDefault="001843E5" w:rsidP="00D877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1EFB">
        <w:rPr>
          <w:rFonts w:ascii="Times New Roman" w:hAnsi="Times New Roman"/>
          <w:sz w:val="24"/>
          <w:szCs w:val="24"/>
          <w:lang w:eastAsia="ru-RU"/>
        </w:rPr>
        <w:t xml:space="preserve">Получатель: </w:t>
      </w:r>
      <w:r w:rsidR="00D877C2" w:rsidRPr="009F1EFB">
        <w:rPr>
          <w:rFonts w:ascii="Times New Roman" w:hAnsi="Times New Roman"/>
          <w:sz w:val="24"/>
          <w:szCs w:val="24"/>
          <w:lang w:eastAsia="ru-RU"/>
        </w:rPr>
        <w:t xml:space="preserve">АО </w:t>
      </w:r>
      <w:r w:rsidRPr="009F1EFB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D877C2" w:rsidRPr="009F1EFB">
        <w:rPr>
          <w:rFonts w:ascii="Times New Roman" w:hAnsi="Times New Roman"/>
          <w:sz w:val="24"/>
          <w:szCs w:val="24"/>
          <w:lang w:eastAsia="ru-RU"/>
        </w:rPr>
        <w:t>Медавтотранс</w:t>
      </w:r>
      <w:proofErr w:type="spellEnd"/>
      <w:r w:rsidRPr="009F1EFB">
        <w:rPr>
          <w:rFonts w:ascii="Times New Roman" w:hAnsi="Times New Roman"/>
          <w:sz w:val="24"/>
          <w:szCs w:val="24"/>
          <w:lang w:eastAsia="ru-RU"/>
        </w:rPr>
        <w:t>»</w:t>
      </w:r>
    </w:p>
    <w:p w:rsidR="00D877C2" w:rsidRPr="009F1EFB" w:rsidRDefault="00D877C2" w:rsidP="00D877C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F1EFB">
        <w:rPr>
          <w:rFonts w:ascii="Times New Roman" w:hAnsi="Times New Roman"/>
          <w:sz w:val="24"/>
          <w:szCs w:val="24"/>
        </w:rPr>
        <w:t>ИНН 1832071534 КПП 183201001</w:t>
      </w:r>
    </w:p>
    <w:p w:rsidR="00D877C2" w:rsidRPr="009F1EFB" w:rsidRDefault="00D877C2" w:rsidP="00D877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1EFB">
        <w:rPr>
          <w:rFonts w:ascii="Times New Roman" w:hAnsi="Times New Roman"/>
          <w:sz w:val="24"/>
          <w:szCs w:val="24"/>
        </w:rPr>
        <w:t>р/с 40702810802000021467 в АКБ «</w:t>
      </w:r>
      <w:proofErr w:type="spellStart"/>
      <w:r w:rsidRPr="009F1EFB">
        <w:rPr>
          <w:rFonts w:ascii="Times New Roman" w:hAnsi="Times New Roman"/>
          <w:sz w:val="24"/>
          <w:szCs w:val="24"/>
        </w:rPr>
        <w:t>Ижкомбанк</w:t>
      </w:r>
      <w:proofErr w:type="spellEnd"/>
      <w:r w:rsidRPr="009F1EFB">
        <w:rPr>
          <w:rFonts w:ascii="Times New Roman" w:hAnsi="Times New Roman"/>
          <w:sz w:val="24"/>
          <w:szCs w:val="24"/>
        </w:rPr>
        <w:t xml:space="preserve">» (ПАО) </w:t>
      </w:r>
      <w:proofErr w:type="spellStart"/>
      <w:r w:rsidRPr="009F1EFB">
        <w:rPr>
          <w:rFonts w:ascii="Times New Roman" w:hAnsi="Times New Roman"/>
          <w:sz w:val="24"/>
          <w:szCs w:val="24"/>
        </w:rPr>
        <w:t>г</w:t>
      </w:r>
      <w:proofErr w:type="gramStart"/>
      <w:r w:rsidRPr="009F1EFB">
        <w:rPr>
          <w:rFonts w:ascii="Times New Roman" w:hAnsi="Times New Roman"/>
          <w:sz w:val="24"/>
          <w:szCs w:val="24"/>
        </w:rPr>
        <w:t>.И</w:t>
      </w:r>
      <w:proofErr w:type="gramEnd"/>
      <w:r w:rsidRPr="009F1EFB">
        <w:rPr>
          <w:rFonts w:ascii="Times New Roman" w:hAnsi="Times New Roman"/>
          <w:sz w:val="24"/>
          <w:szCs w:val="24"/>
        </w:rPr>
        <w:t>жевск</w:t>
      </w:r>
      <w:proofErr w:type="spellEnd"/>
      <w:r w:rsidRPr="009F1EFB">
        <w:rPr>
          <w:rFonts w:ascii="Times New Roman" w:hAnsi="Times New Roman"/>
          <w:sz w:val="24"/>
          <w:szCs w:val="24"/>
        </w:rPr>
        <w:t xml:space="preserve"> </w:t>
      </w:r>
    </w:p>
    <w:p w:rsidR="00D877C2" w:rsidRPr="009F1EFB" w:rsidRDefault="00D877C2" w:rsidP="00D877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1EFB">
        <w:rPr>
          <w:rFonts w:ascii="Times New Roman" w:hAnsi="Times New Roman"/>
          <w:sz w:val="24"/>
          <w:szCs w:val="24"/>
        </w:rPr>
        <w:t>к/с 30101810900000000871, БИК 049401871</w:t>
      </w:r>
    </w:p>
    <w:p w:rsidR="001843E5" w:rsidRPr="009F1EFB" w:rsidRDefault="001843E5" w:rsidP="001843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1EFB">
        <w:rPr>
          <w:rFonts w:ascii="Times New Roman" w:hAnsi="Times New Roman"/>
          <w:sz w:val="24"/>
          <w:szCs w:val="24"/>
          <w:lang w:eastAsia="ru-RU"/>
        </w:rPr>
        <w:t>2.2. Документом, подтверждающим внесение Задатка на счет должника, является выписка со счета (квитанция, платежное поручение), которую заявитель обязан представить до момента признания Заявителя участником торгов.</w:t>
      </w:r>
    </w:p>
    <w:p w:rsidR="001843E5" w:rsidRPr="009F1EFB" w:rsidRDefault="001843E5" w:rsidP="001843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43E5" w:rsidRPr="009F1EFB" w:rsidRDefault="001843E5" w:rsidP="001843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F1EFB">
        <w:rPr>
          <w:rFonts w:ascii="Times New Roman" w:hAnsi="Times New Roman"/>
          <w:sz w:val="24"/>
          <w:szCs w:val="24"/>
          <w:lang w:eastAsia="ru-RU"/>
        </w:rPr>
        <w:t>III. Порядок возврата и удержания задатка.</w:t>
      </w:r>
    </w:p>
    <w:p w:rsidR="001843E5" w:rsidRPr="009F1EFB" w:rsidRDefault="001843E5" w:rsidP="001843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1EFB">
        <w:rPr>
          <w:rFonts w:ascii="Times New Roman" w:hAnsi="Times New Roman"/>
          <w:sz w:val="24"/>
          <w:szCs w:val="24"/>
          <w:lang w:eastAsia="ru-RU"/>
        </w:rPr>
        <w:t>3.1. Возврат Задатка осуществляется в течени</w:t>
      </w:r>
      <w:proofErr w:type="gramStart"/>
      <w:r w:rsidRPr="009F1EFB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9F1EFB">
        <w:rPr>
          <w:rFonts w:ascii="Times New Roman" w:hAnsi="Times New Roman"/>
          <w:sz w:val="24"/>
          <w:szCs w:val="24"/>
          <w:lang w:eastAsia="ru-RU"/>
        </w:rPr>
        <w:t xml:space="preserve"> пяти рабочих дней, после проведения торгов, на расчетный счет Заявителя. </w:t>
      </w:r>
    </w:p>
    <w:p w:rsidR="001843E5" w:rsidRPr="009F1EFB" w:rsidRDefault="001843E5" w:rsidP="001843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1EFB">
        <w:rPr>
          <w:rFonts w:ascii="Times New Roman" w:hAnsi="Times New Roman"/>
          <w:sz w:val="24"/>
          <w:szCs w:val="24"/>
          <w:lang w:eastAsia="ru-RU"/>
        </w:rPr>
        <w:t xml:space="preserve">3.2. Задаток возвращается Заявителю в случаях и в сроки, предусмотренные Положением. </w:t>
      </w:r>
    </w:p>
    <w:p w:rsidR="001843E5" w:rsidRPr="009F1EFB" w:rsidRDefault="001843E5" w:rsidP="001843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1EFB">
        <w:rPr>
          <w:rFonts w:ascii="Times New Roman" w:hAnsi="Times New Roman"/>
          <w:sz w:val="24"/>
          <w:szCs w:val="24"/>
          <w:lang w:eastAsia="ru-RU"/>
        </w:rPr>
        <w:t>3.3. Внесенный Задаток не возвращается в случае, если Заявитель, признанный победителем торгов уклонился от подписания протокола о результатах проведения торгов на условиях и в срок, установленный Положением; уклонится от заключения в установленный срок договора купли-продажи имущества.</w:t>
      </w:r>
    </w:p>
    <w:p w:rsidR="001843E5" w:rsidRPr="009F1EFB" w:rsidRDefault="001843E5" w:rsidP="001843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1EFB">
        <w:rPr>
          <w:rFonts w:ascii="Times New Roman" w:hAnsi="Times New Roman"/>
          <w:sz w:val="24"/>
          <w:szCs w:val="24"/>
          <w:lang w:eastAsia="ru-RU"/>
        </w:rPr>
        <w:t xml:space="preserve">3.4. Задаток, внесенный Заявителем, признанным участником и победителем торгов, засчитывается в счет оплаты цены по договору купли-продажи Имущества. </w:t>
      </w:r>
    </w:p>
    <w:p w:rsidR="001843E5" w:rsidRPr="009F1EFB" w:rsidRDefault="001843E5" w:rsidP="001843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1EFB">
        <w:rPr>
          <w:rFonts w:ascii="Times New Roman" w:hAnsi="Times New Roman"/>
          <w:sz w:val="24"/>
          <w:szCs w:val="24"/>
          <w:lang w:eastAsia="ru-RU"/>
        </w:rPr>
        <w:t xml:space="preserve">3.5. Заявитель незамедлительно информирует Организатора торгов об изменении своих банковских реквизитов. Организатор торгов не отвечает за нарушение установленных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 </w:t>
      </w:r>
    </w:p>
    <w:p w:rsidR="001843E5" w:rsidRPr="009F1EFB" w:rsidRDefault="001843E5" w:rsidP="001843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43E5" w:rsidRPr="009F1EFB" w:rsidRDefault="001843E5" w:rsidP="001843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F1EFB">
        <w:rPr>
          <w:rFonts w:ascii="Times New Roman" w:hAnsi="Times New Roman"/>
          <w:sz w:val="24"/>
          <w:szCs w:val="24"/>
          <w:lang w:eastAsia="ru-RU"/>
        </w:rPr>
        <w:t>IV. Срок действия договора.</w:t>
      </w:r>
    </w:p>
    <w:p w:rsidR="001843E5" w:rsidRPr="009F1EFB" w:rsidRDefault="001843E5" w:rsidP="001843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1EFB">
        <w:rPr>
          <w:rFonts w:ascii="Times New Roman" w:hAnsi="Times New Roman"/>
          <w:sz w:val="24"/>
          <w:szCs w:val="24"/>
          <w:lang w:eastAsia="ru-RU"/>
        </w:rPr>
        <w:t xml:space="preserve">4.1.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1843E5" w:rsidRPr="009F1EFB" w:rsidRDefault="001843E5" w:rsidP="001843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1EFB">
        <w:rPr>
          <w:rFonts w:ascii="Times New Roman" w:hAnsi="Times New Roman"/>
          <w:sz w:val="24"/>
          <w:szCs w:val="24"/>
          <w:lang w:eastAsia="ru-RU"/>
        </w:rPr>
        <w:t>4.2. Все споры и разногласия, связанные с исполнением Договора разрешаются в соответствии с действующим законодательством РФ.</w:t>
      </w:r>
    </w:p>
    <w:p w:rsidR="001843E5" w:rsidRPr="009F1EFB" w:rsidRDefault="001843E5" w:rsidP="001843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1EFB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4.3. Договор составлен в двух экземплярах, имеющих одинаковую юридическую силу, по одному для каждой из Сторон. </w:t>
      </w:r>
    </w:p>
    <w:p w:rsidR="001843E5" w:rsidRPr="009F1EFB" w:rsidRDefault="001843E5" w:rsidP="001843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43E5" w:rsidRPr="009F1EFB" w:rsidRDefault="001843E5" w:rsidP="001843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F1EFB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9F1EFB">
        <w:rPr>
          <w:rFonts w:ascii="Times New Roman" w:hAnsi="Times New Roman"/>
          <w:sz w:val="24"/>
          <w:szCs w:val="24"/>
          <w:lang w:eastAsia="ru-RU"/>
        </w:rPr>
        <w:t>. Дополнительные сведения:</w:t>
      </w:r>
    </w:p>
    <w:p w:rsidR="001843E5" w:rsidRPr="009F1EFB" w:rsidRDefault="001843E5" w:rsidP="001843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1EFB">
        <w:rPr>
          <w:rFonts w:ascii="Times New Roman" w:hAnsi="Times New Roman"/>
          <w:sz w:val="24"/>
          <w:szCs w:val="24"/>
          <w:lang w:eastAsia="ru-RU"/>
        </w:rPr>
        <w:t>К участию в торгах допускаются физические и юридические лица, своевременно представившие заявку на участие в торгах, документы, заключившие с организатором торгов договор о задатке и оплатившие задаток для участия в торгах в установленный срок.</w:t>
      </w:r>
    </w:p>
    <w:p w:rsidR="001843E5" w:rsidRPr="009F1EFB" w:rsidRDefault="001843E5" w:rsidP="001843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1EFB">
        <w:rPr>
          <w:rFonts w:ascii="Times New Roman" w:hAnsi="Times New Roman"/>
          <w:sz w:val="24"/>
          <w:szCs w:val="24"/>
          <w:lang w:eastAsia="ru-RU"/>
        </w:rPr>
        <w:t xml:space="preserve">Торги состоятся </w:t>
      </w:r>
      <w:r w:rsidR="00D877C2" w:rsidRPr="009F1EFB">
        <w:rPr>
          <w:rFonts w:ascii="Times New Roman" w:hAnsi="Times New Roman"/>
          <w:sz w:val="24"/>
          <w:szCs w:val="24"/>
          <w:lang w:eastAsia="ru-RU"/>
        </w:rPr>
        <w:t>10</w:t>
      </w:r>
      <w:r w:rsidRPr="009F1EFB">
        <w:rPr>
          <w:rFonts w:ascii="Times New Roman" w:hAnsi="Times New Roman"/>
          <w:sz w:val="24"/>
          <w:szCs w:val="24"/>
          <w:lang w:eastAsia="ru-RU"/>
        </w:rPr>
        <w:t>.</w:t>
      </w:r>
      <w:r w:rsidR="00D877C2" w:rsidRPr="009F1EFB">
        <w:rPr>
          <w:rFonts w:ascii="Times New Roman" w:hAnsi="Times New Roman"/>
          <w:sz w:val="24"/>
          <w:szCs w:val="24"/>
          <w:lang w:eastAsia="ru-RU"/>
        </w:rPr>
        <w:t>11</w:t>
      </w:r>
      <w:r w:rsidRPr="009F1EFB">
        <w:rPr>
          <w:rFonts w:ascii="Times New Roman" w:hAnsi="Times New Roman"/>
          <w:sz w:val="24"/>
          <w:szCs w:val="24"/>
          <w:lang w:eastAsia="ru-RU"/>
        </w:rPr>
        <w:t>.2017г. в 1</w:t>
      </w:r>
      <w:r w:rsidR="00D877C2" w:rsidRPr="009F1EFB">
        <w:rPr>
          <w:rFonts w:ascii="Times New Roman" w:hAnsi="Times New Roman"/>
          <w:sz w:val="24"/>
          <w:szCs w:val="24"/>
          <w:lang w:eastAsia="ru-RU"/>
        </w:rPr>
        <w:t>0</w:t>
      </w:r>
      <w:r w:rsidRPr="009F1EFB">
        <w:rPr>
          <w:rFonts w:ascii="Times New Roman" w:hAnsi="Times New Roman"/>
          <w:sz w:val="24"/>
          <w:szCs w:val="24"/>
          <w:lang w:eastAsia="ru-RU"/>
        </w:rPr>
        <w:t xml:space="preserve"> часов 00 минут (время московское) </w:t>
      </w:r>
      <w:r w:rsidRPr="009F1EFB">
        <w:rPr>
          <w:rFonts w:ascii="Times New Roman" w:hAnsi="Times New Roman"/>
          <w:color w:val="333333"/>
          <w:sz w:val="24"/>
          <w:szCs w:val="24"/>
        </w:rPr>
        <w:t xml:space="preserve">на электронной торговой площадке </w:t>
      </w:r>
      <w:r w:rsidR="009F1EFB">
        <w:rPr>
          <w:rFonts w:ascii="Times New Roman" w:hAnsi="Times New Roman"/>
          <w:color w:val="333333"/>
          <w:sz w:val="24"/>
          <w:szCs w:val="24"/>
        </w:rPr>
        <w:t>«</w:t>
      </w:r>
      <w:r w:rsidR="00D877C2" w:rsidRPr="009F1EFB">
        <w:rPr>
          <w:rFonts w:ascii="Times New Roman" w:hAnsi="Times New Roman"/>
          <w:sz w:val="24"/>
          <w:szCs w:val="24"/>
        </w:rPr>
        <w:t>Российский аукционный дом</w:t>
      </w:r>
      <w:r w:rsidR="009F1EFB">
        <w:rPr>
          <w:rFonts w:ascii="Times New Roman" w:hAnsi="Times New Roman"/>
          <w:sz w:val="24"/>
          <w:szCs w:val="24"/>
        </w:rPr>
        <w:t>»</w:t>
      </w:r>
      <w:r w:rsidR="00D877C2" w:rsidRPr="009F1EF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D877C2" w:rsidRPr="009F1EFB">
        <w:rPr>
          <w:rFonts w:ascii="Times New Roman" w:hAnsi="Times New Roman"/>
          <w:color w:val="333333"/>
          <w:sz w:val="24"/>
          <w:szCs w:val="24"/>
        </w:rPr>
        <w:t>(</w:t>
      </w:r>
      <w:hyperlink r:id="rId5" w:history="1">
        <w:r w:rsidR="00D877C2" w:rsidRPr="009F1EFB">
          <w:rPr>
            <w:rStyle w:val="a3"/>
            <w:rFonts w:ascii="Times New Roman" w:hAnsi="Times New Roman"/>
            <w:sz w:val="24"/>
            <w:szCs w:val="24"/>
          </w:rPr>
          <w:t>http://bankruptcy.lot-online.ru</w:t>
        </w:r>
      </w:hyperlink>
      <w:r w:rsidR="00D877C2" w:rsidRPr="009F1EFB">
        <w:rPr>
          <w:rFonts w:ascii="Times New Roman" w:hAnsi="Times New Roman"/>
          <w:color w:val="333333"/>
          <w:sz w:val="24"/>
          <w:szCs w:val="24"/>
        </w:rPr>
        <w:t>)</w:t>
      </w:r>
      <w:r w:rsidR="00D877C2" w:rsidRPr="009F1EFB">
        <w:rPr>
          <w:rFonts w:ascii="Times New Roman" w:hAnsi="Times New Roman"/>
          <w:color w:val="333333"/>
          <w:sz w:val="24"/>
          <w:szCs w:val="24"/>
        </w:rPr>
        <w:t>.</w:t>
      </w:r>
      <w:r w:rsidR="009F1EFB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F1EFB">
        <w:rPr>
          <w:rFonts w:ascii="Times New Roman" w:hAnsi="Times New Roman"/>
          <w:sz w:val="24"/>
          <w:szCs w:val="24"/>
          <w:lang w:eastAsia="ru-RU"/>
        </w:rPr>
        <w:t xml:space="preserve">Шаг аукциона составляет </w:t>
      </w:r>
      <w:r w:rsidR="009F1EFB" w:rsidRPr="009F1EFB">
        <w:rPr>
          <w:rFonts w:ascii="Times New Roman" w:hAnsi="Times New Roman"/>
          <w:sz w:val="24"/>
          <w:szCs w:val="24"/>
          <w:lang w:eastAsia="ru-RU"/>
        </w:rPr>
        <w:t>1</w:t>
      </w:r>
      <w:r w:rsidRPr="009F1EFB">
        <w:rPr>
          <w:rFonts w:ascii="Times New Roman" w:hAnsi="Times New Roman"/>
          <w:sz w:val="24"/>
          <w:szCs w:val="24"/>
          <w:lang w:eastAsia="ru-RU"/>
        </w:rPr>
        <w:t>% от начальной цены лота.</w:t>
      </w:r>
    </w:p>
    <w:p w:rsidR="001843E5" w:rsidRPr="009F1EFB" w:rsidRDefault="001843E5" w:rsidP="009F1E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1EFB">
        <w:rPr>
          <w:rFonts w:ascii="Times New Roman" w:hAnsi="Times New Roman"/>
          <w:sz w:val="24"/>
          <w:szCs w:val="24"/>
          <w:lang w:eastAsia="ru-RU"/>
        </w:rPr>
        <w:t xml:space="preserve">Ознакомиться со сведениями об имуществе, стоимости имущества, условиями участия в торгах, формой договора о задатке и порядком его заключения, с существенными условиями договора купли-продажи, с требованиями, предъявляемыми к оформлению документов, необходимых для участия в торгах, иными сведениями можно на сайте </w:t>
      </w:r>
      <w:r w:rsidRPr="009F1EFB">
        <w:rPr>
          <w:rFonts w:ascii="Times New Roman" w:hAnsi="Times New Roman"/>
          <w:color w:val="333333"/>
          <w:sz w:val="24"/>
          <w:szCs w:val="24"/>
        </w:rPr>
        <w:t>на электронной торговой площадк</w:t>
      </w:r>
      <w:r w:rsidR="009F1EFB">
        <w:rPr>
          <w:rFonts w:ascii="Times New Roman" w:hAnsi="Times New Roman"/>
          <w:color w:val="333333"/>
          <w:sz w:val="24"/>
          <w:szCs w:val="24"/>
        </w:rPr>
        <w:t>и</w:t>
      </w:r>
      <w:r w:rsidRPr="009F1EFB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F1EFB">
        <w:rPr>
          <w:rFonts w:ascii="Times New Roman" w:hAnsi="Times New Roman"/>
          <w:color w:val="333333"/>
          <w:sz w:val="24"/>
          <w:szCs w:val="24"/>
        </w:rPr>
        <w:t>«</w:t>
      </w:r>
      <w:r w:rsidR="009F1EFB" w:rsidRPr="009F1EFB">
        <w:rPr>
          <w:rFonts w:ascii="Times New Roman" w:hAnsi="Times New Roman"/>
          <w:sz w:val="24"/>
          <w:szCs w:val="24"/>
        </w:rPr>
        <w:t xml:space="preserve">Российский аукционный </w:t>
      </w:r>
      <w:proofErr w:type="spellStart"/>
      <w:r w:rsidR="009F1EFB" w:rsidRPr="009F1EFB">
        <w:rPr>
          <w:rFonts w:ascii="Times New Roman" w:hAnsi="Times New Roman"/>
          <w:sz w:val="24"/>
          <w:szCs w:val="24"/>
        </w:rPr>
        <w:t>дом</w:t>
      </w:r>
      <w:r w:rsidR="009F1EFB">
        <w:rPr>
          <w:rFonts w:ascii="Times New Roman" w:hAnsi="Times New Roman"/>
          <w:sz w:val="24"/>
          <w:szCs w:val="24"/>
        </w:rPr>
        <w:t>»</w:t>
      </w:r>
      <w:proofErr w:type="spellEnd"/>
      <w:r w:rsidR="009F1EFB" w:rsidRPr="009F1EFB">
        <w:rPr>
          <w:rFonts w:ascii="Times New Roman" w:hAnsi="Times New Roman"/>
          <w:sz w:val="24"/>
          <w:szCs w:val="24"/>
        </w:rPr>
        <w:t xml:space="preserve"> </w:t>
      </w:r>
      <w:r w:rsidR="009F1EFB" w:rsidRPr="009F1EFB">
        <w:rPr>
          <w:rFonts w:ascii="Times New Roman" w:hAnsi="Times New Roman"/>
          <w:color w:val="333333"/>
          <w:sz w:val="24"/>
          <w:szCs w:val="24"/>
        </w:rPr>
        <w:t>(</w:t>
      </w:r>
      <w:hyperlink r:id="rId6" w:history="1">
        <w:r w:rsidR="009F1EFB" w:rsidRPr="009F1EFB">
          <w:rPr>
            <w:rStyle w:val="a3"/>
            <w:rFonts w:ascii="Times New Roman" w:hAnsi="Times New Roman"/>
            <w:sz w:val="24"/>
            <w:szCs w:val="24"/>
          </w:rPr>
          <w:t>http://bankruptcy.lot-online.ru</w:t>
        </w:r>
      </w:hyperlink>
      <w:r w:rsidR="009F1EFB" w:rsidRPr="009F1EFB">
        <w:rPr>
          <w:rFonts w:ascii="Times New Roman" w:hAnsi="Times New Roman"/>
          <w:color w:val="333333"/>
          <w:sz w:val="24"/>
          <w:szCs w:val="24"/>
        </w:rPr>
        <w:t>)</w:t>
      </w:r>
      <w:r w:rsidRPr="009F1EFB">
        <w:rPr>
          <w:rFonts w:ascii="Times New Roman" w:hAnsi="Times New Roman"/>
          <w:sz w:val="24"/>
          <w:szCs w:val="24"/>
        </w:rPr>
        <w:t xml:space="preserve">, а также по адресу г. Ижевск, </w:t>
      </w:r>
      <w:proofErr w:type="spellStart"/>
      <w:r w:rsidRPr="009F1EFB">
        <w:rPr>
          <w:rFonts w:ascii="Times New Roman" w:hAnsi="Times New Roman"/>
          <w:sz w:val="24"/>
          <w:szCs w:val="24"/>
        </w:rPr>
        <w:t>ул</w:t>
      </w:r>
      <w:proofErr w:type="gramStart"/>
      <w:r w:rsidRPr="009F1EFB">
        <w:rPr>
          <w:rFonts w:ascii="Times New Roman" w:hAnsi="Times New Roman"/>
          <w:sz w:val="24"/>
          <w:szCs w:val="24"/>
        </w:rPr>
        <w:t>.</w:t>
      </w:r>
      <w:r w:rsidR="009F1EFB" w:rsidRPr="009F1EFB">
        <w:rPr>
          <w:rFonts w:ascii="Times New Roman" w:hAnsi="Times New Roman"/>
          <w:sz w:val="24"/>
          <w:szCs w:val="24"/>
        </w:rPr>
        <w:t>М</w:t>
      </w:r>
      <w:proofErr w:type="gramEnd"/>
      <w:r w:rsidR="009F1EFB" w:rsidRPr="009F1EFB">
        <w:rPr>
          <w:rFonts w:ascii="Times New Roman" w:hAnsi="Times New Roman"/>
          <w:sz w:val="24"/>
          <w:szCs w:val="24"/>
        </w:rPr>
        <w:t>аяковского</w:t>
      </w:r>
      <w:proofErr w:type="spellEnd"/>
      <w:r w:rsidR="009F1EFB" w:rsidRPr="009F1EFB">
        <w:rPr>
          <w:rFonts w:ascii="Times New Roman" w:hAnsi="Times New Roman"/>
          <w:sz w:val="24"/>
          <w:szCs w:val="24"/>
        </w:rPr>
        <w:t>, д.33</w:t>
      </w:r>
      <w:r w:rsidRPr="009F1EFB">
        <w:rPr>
          <w:rFonts w:ascii="Times New Roman" w:hAnsi="Times New Roman"/>
          <w:sz w:val="24"/>
          <w:szCs w:val="24"/>
        </w:rPr>
        <w:t xml:space="preserve">, по предварительной договоренности по тел </w:t>
      </w:r>
      <w:r w:rsidR="009F1EFB" w:rsidRPr="009F1EFB">
        <w:rPr>
          <w:rFonts w:ascii="Times New Roman" w:hAnsi="Times New Roman"/>
          <w:sz w:val="24"/>
          <w:szCs w:val="24"/>
        </w:rPr>
        <w:t>(3412) 505-402</w:t>
      </w:r>
      <w:r w:rsidRPr="009F1EFB">
        <w:rPr>
          <w:rFonts w:ascii="Times New Roman" w:hAnsi="Times New Roman"/>
          <w:sz w:val="24"/>
          <w:szCs w:val="24"/>
        </w:rPr>
        <w:t>.</w:t>
      </w:r>
    </w:p>
    <w:p w:rsidR="001843E5" w:rsidRPr="009F1EFB" w:rsidRDefault="001843E5" w:rsidP="001843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43E5" w:rsidRPr="009F1EFB" w:rsidRDefault="001843E5" w:rsidP="001843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48"/>
        <w:gridCol w:w="4423"/>
      </w:tblGrid>
      <w:tr w:rsidR="001843E5" w:rsidRPr="009F1EFB" w:rsidTr="0088560B">
        <w:tc>
          <w:tcPr>
            <w:tcW w:w="5148" w:type="dxa"/>
          </w:tcPr>
          <w:p w:rsidR="001843E5" w:rsidRPr="009F1EFB" w:rsidRDefault="001843E5" w:rsidP="00885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1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Организатор торгов</w:t>
            </w:r>
          </w:p>
          <w:p w:rsidR="001843E5" w:rsidRPr="009F1EFB" w:rsidRDefault="001843E5" w:rsidP="00885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843E5" w:rsidRPr="009F1EFB" w:rsidRDefault="009F1EFB" w:rsidP="008856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1EFB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spellStart"/>
            <w:r w:rsidRPr="009F1EFB">
              <w:rPr>
                <w:rFonts w:ascii="Times New Roman" w:hAnsi="Times New Roman"/>
                <w:b/>
                <w:sz w:val="24"/>
                <w:szCs w:val="24"/>
              </w:rPr>
              <w:t>Медавтотранс</w:t>
            </w:r>
            <w:proofErr w:type="spellEnd"/>
            <w:r w:rsidRPr="009F1EF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843E5" w:rsidRPr="009F1EFB" w:rsidRDefault="009F1EFB" w:rsidP="008856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EFB">
              <w:rPr>
                <w:rFonts w:ascii="Times New Roman" w:hAnsi="Times New Roman"/>
                <w:sz w:val="24"/>
                <w:szCs w:val="24"/>
                <w:lang w:eastAsia="ru-RU"/>
              </w:rPr>
              <w:t>426028</w:t>
            </w:r>
            <w:r w:rsidR="001843E5" w:rsidRPr="009F1E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843E5" w:rsidRPr="009F1EF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1843E5" w:rsidRPr="009F1EFB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="001843E5" w:rsidRPr="009F1EFB">
              <w:rPr>
                <w:rFonts w:ascii="Times New Roman" w:hAnsi="Times New Roman"/>
                <w:sz w:val="24"/>
                <w:szCs w:val="24"/>
                <w:lang w:eastAsia="ru-RU"/>
              </w:rPr>
              <w:t>жевск</w:t>
            </w:r>
            <w:proofErr w:type="spellEnd"/>
            <w:r w:rsidR="001843E5" w:rsidRPr="009F1E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843E5" w:rsidRPr="009F1EFB"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 w:rsidRPr="009F1EFB">
              <w:rPr>
                <w:rFonts w:ascii="Times New Roman" w:hAnsi="Times New Roman"/>
                <w:sz w:val="24"/>
                <w:szCs w:val="24"/>
                <w:lang w:eastAsia="ru-RU"/>
              </w:rPr>
              <w:t>Маяковского</w:t>
            </w:r>
            <w:proofErr w:type="spellEnd"/>
            <w:r w:rsidRPr="009F1EFB">
              <w:rPr>
                <w:rFonts w:ascii="Times New Roman" w:hAnsi="Times New Roman"/>
                <w:sz w:val="24"/>
                <w:szCs w:val="24"/>
                <w:lang w:eastAsia="ru-RU"/>
              </w:rPr>
              <w:t>, д.33</w:t>
            </w:r>
          </w:p>
          <w:p w:rsidR="009F1EFB" w:rsidRPr="009F1EFB" w:rsidRDefault="009F1EFB" w:rsidP="009F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EFB">
              <w:rPr>
                <w:rFonts w:ascii="Times New Roman" w:hAnsi="Times New Roman"/>
                <w:sz w:val="24"/>
                <w:szCs w:val="24"/>
              </w:rPr>
              <w:t>ИНН 1832071534 КПП 183201001</w:t>
            </w:r>
          </w:p>
          <w:p w:rsidR="009F1EFB" w:rsidRPr="009F1EFB" w:rsidRDefault="009F1EFB" w:rsidP="009F1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FB">
              <w:rPr>
                <w:rFonts w:ascii="Times New Roman" w:hAnsi="Times New Roman"/>
                <w:sz w:val="24"/>
                <w:szCs w:val="24"/>
              </w:rPr>
              <w:t>р/с 40702810802000021467 в АКБ «</w:t>
            </w:r>
            <w:proofErr w:type="spellStart"/>
            <w:r w:rsidRPr="009F1EFB">
              <w:rPr>
                <w:rFonts w:ascii="Times New Roman" w:hAnsi="Times New Roman"/>
                <w:sz w:val="24"/>
                <w:szCs w:val="24"/>
              </w:rPr>
              <w:t>Ижкомбанк</w:t>
            </w:r>
            <w:proofErr w:type="spellEnd"/>
            <w:r w:rsidRPr="009F1EFB">
              <w:rPr>
                <w:rFonts w:ascii="Times New Roman" w:hAnsi="Times New Roman"/>
                <w:sz w:val="24"/>
                <w:szCs w:val="24"/>
              </w:rPr>
              <w:t xml:space="preserve">» (ПАО) </w:t>
            </w:r>
            <w:proofErr w:type="spellStart"/>
            <w:r w:rsidRPr="009F1EF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F1EFB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9F1EFB">
              <w:rPr>
                <w:rFonts w:ascii="Times New Roman" w:hAnsi="Times New Roman"/>
                <w:sz w:val="24"/>
                <w:szCs w:val="24"/>
              </w:rPr>
              <w:t>жевск</w:t>
            </w:r>
            <w:proofErr w:type="spellEnd"/>
            <w:r w:rsidRPr="009F1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1EFB" w:rsidRPr="009F1EFB" w:rsidRDefault="009F1EFB" w:rsidP="009F1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FB">
              <w:rPr>
                <w:rFonts w:ascii="Times New Roman" w:hAnsi="Times New Roman"/>
                <w:sz w:val="24"/>
                <w:szCs w:val="24"/>
              </w:rPr>
              <w:t>к/с 30101810900000000871, БИК 049401871</w:t>
            </w:r>
          </w:p>
          <w:p w:rsidR="001843E5" w:rsidRPr="009F1EFB" w:rsidRDefault="001843E5" w:rsidP="008856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1843E5" w:rsidRPr="009F1EFB" w:rsidRDefault="001843E5" w:rsidP="0088560B">
            <w:pPr>
              <w:pStyle w:val="style13239285020000000249style13239101950000000320msonormal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9F1EFB">
              <w:rPr>
                <w:b/>
              </w:rPr>
              <w:t>Заявитель</w:t>
            </w:r>
          </w:p>
        </w:tc>
      </w:tr>
    </w:tbl>
    <w:p w:rsidR="001843E5" w:rsidRPr="009F1EFB" w:rsidRDefault="001843E5" w:rsidP="001843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EFB" w:rsidRPr="009F1EFB" w:rsidRDefault="009F1EFB" w:rsidP="00184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1EFB">
        <w:rPr>
          <w:rFonts w:ascii="Times New Roman" w:hAnsi="Times New Roman"/>
          <w:sz w:val="24"/>
          <w:szCs w:val="24"/>
        </w:rPr>
        <w:t>Председатель ликвидационной комиссии</w:t>
      </w:r>
    </w:p>
    <w:p w:rsidR="009F1EFB" w:rsidRPr="009F1EFB" w:rsidRDefault="009F1EFB" w:rsidP="001843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43E5" w:rsidRPr="009F1EFB" w:rsidRDefault="001843E5" w:rsidP="00184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1EFB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="009F1EFB" w:rsidRPr="009F1EFB">
        <w:rPr>
          <w:rFonts w:ascii="Times New Roman" w:hAnsi="Times New Roman"/>
          <w:sz w:val="24"/>
          <w:szCs w:val="24"/>
        </w:rPr>
        <w:t>Р.И.Гибадуллин</w:t>
      </w:r>
      <w:proofErr w:type="spellEnd"/>
      <w:r w:rsidRPr="009F1EFB">
        <w:rPr>
          <w:rFonts w:ascii="Times New Roman" w:hAnsi="Times New Roman"/>
          <w:sz w:val="24"/>
          <w:szCs w:val="24"/>
        </w:rPr>
        <w:tab/>
      </w:r>
      <w:r w:rsidRPr="009F1EFB">
        <w:rPr>
          <w:rFonts w:ascii="Times New Roman" w:hAnsi="Times New Roman"/>
          <w:sz w:val="24"/>
          <w:szCs w:val="24"/>
        </w:rPr>
        <w:tab/>
      </w:r>
      <w:r w:rsidRPr="009F1EFB">
        <w:rPr>
          <w:rFonts w:ascii="Times New Roman" w:hAnsi="Times New Roman"/>
          <w:sz w:val="24"/>
          <w:szCs w:val="24"/>
        </w:rPr>
        <w:tab/>
        <w:t xml:space="preserve"> ____________________(Ф.И.О)</w:t>
      </w:r>
    </w:p>
    <w:p w:rsidR="001843E5" w:rsidRPr="009F1EFB" w:rsidRDefault="001843E5" w:rsidP="001843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43E5" w:rsidRPr="009F1EFB" w:rsidRDefault="001843E5" w:rsidP="001843E5">
      <w:pPr>
        <w:rPr>
          <w:sz w:val="24"/>
          <w:szCs w:val="24"/>
        </w:rPr>
      </w:pPr>
    </w:p>
    <w:p w:rsidR="001843E5" w:rsidRPr="009F1EFB" w:rsidRDefault="001843E5" w:rsidP="001843E5">
      <w:pPr>
        <w:rPr>
          <w:sz w:val="24"/>
          <w:szCs w:val="24"/>
        </w:rPr>
      </w:pPr>
    </w:p>
    <w:p w:rsidR="00AB299C" w:rsidRPr="009F1EFB" w:rsidRDefault="00AB299C" w:rsidP="001843E5">
      <w:pPr>
        <w:rPr>
          <w:sz w:val="24"/>
          <w:szCs w:val="24"/>
        </w:rPr>
      </w:pPr>
    </w:p>
    <w:sectPr w:rsidR="00AB299C" w:rsidRPr="009F1EFB" w:rsidSect="003B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E5"/>
    <w:rsid w:val="001843E5"/>
    <w:rsid w:val="009F1EFB"/>
    <w:rsid w:val="00A63820"/>
    <w:rsid w:val="00AB299C"/>
    <w:rsid w:val="00D8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E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239285020000000249style13239101950000000320msonormal">
    <w:name w:val="style_13239285020000000249style_13239101950000000320msonormal"/>
    <w:basedOn w:val="a"/>
    <w:rsid w:val="001843E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Hyperlink"/>
    <w:basedOn w:val="a0"/>
    <w:rsid w:val="001843E5"/>
    <w:rPr>
      <w:color w:val="0000FF"/>
      <w:u w:val="single"/>
    </w:rPr>
  </w:style>
  <w:style w:type="character" w:customStyle="1" w:styleId="3">
    <w:name w:val="Основной текст (3)_"/>
    <w:basedOn w:val="a0"/>
    <w:rsid w:val="001843E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paragraph" w:customStyle="1" w:styleId="30">
    <w:name w:val="Основной текст (3)"/>
    <w:basedOn w:val="a"/>
    <w:next w:val="a"/>
    <w:rsid w:val="001843E5"/>
    <w:pPr>
      <w:widowControl w:val="0"/>
      <w:suppressAutoHyphens/>
      <w:spacing w:after="0" w:line="230" w:lineRule="exact"/>
    </w:pPr>
    <w:rPr>
      <w:rFonts w:ascii="Times New Roman" w:hAnsi="Times New Roman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E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239285020000000249style13239101950000000320msonormal">
    <w:name w:val="style_13239285020000000249style_13239101950000000320msonormal"/>
    <w:basedOn w:val="a"/>
    <w:rsid w:val="001843E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Hyperlink"/>
    <w:basedOn w:val="a0"/>
    <w:rsid w:val="001843E5"/>
    <w:rPr>
      <w:color w:val="0000FF"/>
      <w:u w:val="single"/>
    </w:rPr>
  </w:style>
  <w:style w:type="character" w:customStyle="1" w:styleId="3">
    <w:name w:val="Основной текст (3)_"/>
    <w:basedOn w:val="a0"/>
    <w:rsid w:val="001843E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paragraph" w:customStyle="1" w:styleId="30">
    <w:name w:val="Основной текст (3)"/>
    <w:basedOn w:val="a"/>
    <w:next w:val="a"/>
    <w:rsid w:val="001843E5"/>
    <w:pPr>
      <w:widowControl w:val="0"/>
      <w:suppressAutoHyphens/>
      <w:spacing w:after="0" w:line="230" w:lineRule="exact"/>
    </w:pPr>
    <w:rPr>
      <w:rFonts w:ascii="Times New Roman" w:hAnsi="Times New Roman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nkruptcy.lot-online.ru" TargetMode="Externa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2017-05-24T10:23:00Z</dcterms:created>
  <dcterms:modified xsi:type="dcterms:W3CDTF">2017-09-14T05:52:00Z</dcterms:modified>
</cp:coreProperties>
</file>