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37" w:rsidRPr="00136135" w:rsidRDefault="00985937" w:rsidP="00985937">
      <w:pPr>
        <w:pStyle w:val="a3"/>
        <w:rPr>
          <w:sz w:val="23"/>
          <w:szCs w:val="23"/>
        </w:rPr>
      </w:pPr>
      <w:bookmarkStart w:id="0" w:name="_GoBack"/>
      <w:bookmarkEnd w:id="0"/>
      <w:r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по лоту № __</w:t>
      </w:r>
      <w:r w:rsidR="00081214">
        <w:rPr>
          <w:sz w:val="23"/>
          <w:szCs w:val="23"/>
        </w:rPr>
        <w:t>_</w:t>
      </w:r>
    </w:p>
    <w:p w:rsidR="00536551" w:rsidRPr="00136135" w:rsidRDefault="00536551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г. </w:t>
      </w:r>
      <w:r w:rsidR="00081214">
        <w:rPr>
          <w:b w:val="0"/>
          <w:sz w:val="23"/>
          <w:szCs w:val="23"/>
        </w:rPr>
        <w:t>Кемерово</w:t>
      </w:r>
      <w:r w:rsidRPr="00136135">
        <w:rPr>
          <w:b w:val="0"/>
          <w:sz w:val="23"/>
          <w:szCs w:val="23"/>
        </w:rPr>
        <w:t xml:space="preserve">                                   </w:t>
      </w:r>
      <w:r w:rsidR="00536551" w:rsidRPr="00136135">
        <w:rPr>
          <w:b w:val="0"/>
          <w:sz w:val="23"/>
          <w:szCs w:val="23"/>
        </w:rPr>
        <w:t xml:space="preserve">                           </w:t>
      </w:r>
      <w:r w:rsidR="00081214">
        <w:rPr>
          <w:b w:val="0"/>
          <w:sz w:val="23"/>
          <w:szCs w:val="23"/>
        </w:rPr>
        <w:t xml:space="preserve">       </w:t>
      </w:r>
      <w:r w:rsidR="00536551" w:rsidRPr="00136135">
        <w:rPr>
          <w:b w:val="0"/>
          <w:sz w:val="23"/>
          <w:szCs w:val="23"/>
        </w:rPr>
        <w:t xml:space="preserve">  </w:t>
      </w:r>
      <w:r w:rsidR="00081214">
        <w:rPr>
          <w:b w:val="0"/>
          <w:sz w:val="23"/>
          <w:szCs w:val="23"/>
        </w:rPr>
        <w:t xml:space="preserve">   </w:t>
      </w:r>
      <w:r w:rsidR="00536551" w:rsidRPr="00136135">
        <w:rPr>
          <w:b w:val="0"/>
          <w:sz w:val="23"/>
          <w:szCs w:val="23"/>
        </w:rPr>
        <w:t xml:space="preserve"> </w:t>
      </w:r>
      <w:r w:rsidR="00536551" w:rsidRPr="00136135">
        <w:rPr>
          <w:b w:val="0"/>
          <w:sz w:val="23"/>
          <w:szCs w:val="23"/>
        </w:rPr>
        <w:tab/>
      </w:r>
      <w:r w:rsidRPr="00136135">
        <w:rPr>
          <w:b w:val="0"/>
          <w:sz w:val="23"/>
          <w:szCs w:val="23"/>
        </w:rPr>
        <w:t xml:space="preserve">     «_</w:t>
      </w:r>
      <w:r w:rsidR="00081214">
        <w:rPr>
          <w:b w:val="0"/>
          <w:sz w:val="23"/>
          <w:szCs w:val="23"/>
        </w:rPr>
        <w:t>__</w:t>
      </w:r>
      <w:r w:rsidRPr="00136135">
        <w:rPr>
          <w:b w:val="0"/>
          <w:sz w:val="23"/>
          <w:szCs w:val="23"/>
        </w:rPr>
        <w:t>_»_____________201</w:t>
      </w:r>
      <w:r w:rsidR="00943483">
        <w:rPr>
          <w:b w:val="0"/>
          <w:sz w:val="23"/>
          <w:szCs w:val="23"/>
        </w:rPr>
        <w:t>7</w:t>
      </w:r>
      <w:r w:rsidR="00081214">
        <w:rPr>
          <w:b w:val="0"/>
          <w:sz w:val="23"/>
          <w:szCs w:val="23"/>
        </w:rPr>
        <w:t xml:space="preserve"> г.</w:t>
      </w:r>
    </w:p>
    <w:p w:rsidR="00985937" w:rsidRPr="00136135" w:rsidRDefault="00985937" w:rsidP="00985937">
      <w:pPr>
        <w:pStyle w:val="a3"/>
        <w:ind w:firstLine="567"/>
        <w:jc w:val="both"/>
        <w:rPr>
          <w:b w:val="0"/>
          <w:sz w:val="23"/>
          <w:szCs w:val="23"/>
        </w:rPr>
      </w:pPr>
    </w:p>
    <w:p w:rsidR="005E4ED8" w:rsidRPr="00136135" w:rsidRDefault="00943483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К</w:t>
      </w:r>
      <w:r w:rsidRPr="00E51271">
        <w:rPr>
          <w:b w:val="0"/>
          <w:sz w:val="23"/>
          <w:szCs w:val="23"/>
        </w:rPr>
        <w:t>онкурсн</w:t>
      </w:r>
      <w:r>
        <w:rPr>
          <w:b w:val="0"/>
          <w:sz w:val="23"/>
          <w:szCs w:val="23"/>
        </w:rPr>
        <w:t>ый</w:t>
      </w:r>
      <w:r w:rsidRPr="00E51271">
        <w:rPr>
          <w:b w:val="0"/>
          <w:sz w:val="23"/>
          <w:szCs w:val="23"/>
        </w:rPr>
        <w:t xml:space="preserve"> управляющ</w:t>
      </w:r>
      <w:r>
        <w:rPr>
          <w:b w:val="0"/>
          <w:sz w:val="23"/>
          <w:szCs w:val="23"/>
        </w:rPr>
        <w:t>ий</w:t>
      </w:r>
      <w:r w:rsidRPr="00E51271">
        <w:rPr>
          <w:b w:val="0"/>
          <w:sz w:val="23"/>
          <w:szCs w:val="23"/>
        </w:rPr>
        <w:t xml:space="preserve"> </w:t>
      </w:r>
      <w:r w:rsidRPr="00943483">
        <w:rPr>
          <w:b w:val="0"/>
          <w:sz w:val="23"/>
          <w:szCs w:val="23"/>
        </w:rPr>
        <w:t>ООО «</w:t>
      </w:r>
      <w:proofErr w:type="spellStart"/>
      <w:r w:rsidR="00D45AF3">
        <w:rPr>
          <w:b w:val="0"/>
          <w:sz w:val="23"/>
          <w:szCs w:val="23"/>
        </w:rPr>
        <w:t>Спецавтотранс</w:t>
      </w:r>
      <w:proofErr w:type="spellEnd"/>
      <w:r w:rsidRPr="00943483">
        <w:rPr>
          <w:b w:val="0"/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r w:rsidRPr="00E51271">
        <w:rPr>
          <w:b w:val="0"/>
          <w:sz w:val="23"/>
          <w:szCs w:val="23"/>
        </w:rPr>
        <w:t xml:space="preserve">Кириченко Александр Владимирович, </w:t>
      </w:r>
      <w:r>
        <w:rPr>
          <w:b w:val="0"/>
          <w:sz w:val="23"/>
          <w:szCs w:val="23"/>
        </w:rPr>
        <w:t>действующий</w:t>
      </w:r>
      <w:r w:rsidRPr="00E51271">
        <w:rPr>
          <w:b w:val="0"/>
          <w:sz w:val="23"/>
          <w:szCs w:val="23"/>
        </w:rPr>
        <w:t xml:space="preserve"> </w:t>
      </w:r>
      <w:r w:rsidRPr="00081214">
        <w:rPr>
          <w:b w:val="0"/>
          <w:sz w:val="23"/>
          <w:szCs w:val="23"/>
        </w:rPr>
        <w:t xml:space="preserve">на основании </w:t>
      </w:r>
      <w:r w:rsidR="006A5A4A">
        <w:rPr>
          <w:b w:val="0"/>
          <w:color w:val="000000" w:themeColor="text1"/>
          <w:sz w:val="23"/>
          <w:szCs w:val="23"/>
        </w:rPr>
        <w:t>решения</w:t>
      </w:r>
      <w:r w:rsidRPr="00081214">
        <w:rPr>
          <w:b w:val="0"/>
          <w:sz w:val="23"/>
          <w:szCs w:val="23"/>
        </w:rPr>
        <w:t xml:space="preserve"> Арбитражного суда </w:t>
      </w:r>
      <w:r w:rsidR="00D45AF3">
        <w:rPr>
          <w:b w:val="0"/>
          <w:sz w:val="23"/>
          <w:szCs w:val="23"/>
        </w:rPr>
        <w:t>Красноярского края</w:t>
      </w:r>
      <w:r w:rsidRPr="00081214">
        <w:rPr>
          <w:b w:val="0"/>
          <w:sz w:val="23"/>
          <w:szCs w:val="23"/>
        </w:rPr>
        <w:t xml:space="preserve"> от </w:t>
      </w:r>
      <w:r w:rsidR="00D45AF3">
        <w:rPr>
          <w:b w:val="0"/>
          <w:sz w:val="23"/>
          <w:szCs w:val="23"/>
        </w:rPr>
        <w:t>07</w:t>
      </w:r>
      <w:r w:rsidRPr="00081214">
        <w:rPr>
          <w:b w:val="0"/>
          <w:sz w:val="23"/>
          <w:szCs w:val="23"/>
        </w:rPr>
        <w:t>.</w:t>
      </w:r>
      <w:r w:rsidR="00D45AF3">
        <w:rPr>
          <w:b w:val="0"/>
          <w:sz w:val="23"/>
          <w:szCs w:val="23"/>
        </w:rPr>
        <w:t>06</w:t>
      </w:r>
      <w:r w:rsidRPr="00081214">
        <w:rPr>
          <w:b w:val="0"/>
          <w:sz w:val="23"/>
          <w:szCs w:val="23"/>
        </w:rPr>
        <w:t>.201</w:t>
      </w:r>
      <w:r w:rsidR="00D45AF3">
        <w:rPr>
          <w:b w:val="0"/>
          <w:sz w:val="23"/>
          <w:szCs w:val="23"/>
        </w:rPr>
        <w:t>6</w:t>
      </w:r>
      <w:r w:rsidRPr="00081214">
        <w:rPr>
          <w:b w:val="0"/>
          <w:sz w:val="23"/>
          <w:szCs w:val="23"/>
        </w:rPr>
        <w:t>г.</w:t>
      </w:r>
      <w:r w:rsidR="00D45AF3">
        <w:rPr>
          <w:b w:val="0"/>
          <w:sz w:val="23"/>
          <w:szCs w:val="23"/>
        </w:rPr>
        <w:t xml:space="preserve"> (резолютивная часть от 31.05.2016г.)</w:t>
      </w:r>
      <w:r w:rsidRPr="00081214">
        <w:rPr>
          <w:b w:val="0"/>
          <w:sz w:val="23"/>
          <w:szCs w:val="23"/>
        </w:rPr>
        <w:t xml:space="preserve"> по делу №А</w:t>
      </w:r>
      <w:r w:rsidR="00D45AF3">
        <w:rPr>
          <w:b w:val="0"/>
          <w:sz w:val="23"/>
          <w:szCs w:val="23"/>
        </w:rPr>
        <w:t>33</w:t>
      </w:r>
      <w:r w:rsidRPr="00081214">
        <w:rPr>
          <w:b w:val="0"/>
          <w:sz w:val="23"/>
          <w:szCs w:val="23"/>
        </w:rPr>
        <w:t>-</w:t>
      </w:r>
      <w:r w:rsidR="00D45AF3">
        <w:rPr>
          <w:b w:val="0"/>
          <w:sz w:val="23"/>
          <w:szCs w:val="23"/>
        </w:rPr>
        <w:t>25698</w:t>
      </w:r>
      <w:r w:rsidRPr="00081214">
        <w:rPr>
          <w:b w:val="0"/>
          <w:sz w:val="23"/>
          <w:szCs w:val="23"/>
        </w:rPr>
        <w:t>/2015</w:t>
      </w:r>
      <w:r w:rsidRPr="00E51271">
        <w:rPr>
          <w:b w:val="0"/>
          <w:sz w:val="23"/>
          <w:szCs w:val="23"/>
        </w:rPr>
        <w:t>,</w:t>
      </w:r>
      <w:r w:rsidR="005E4ED8" w:rsidRPr="00136135">
        <w:rPr>
          <w:b w:val="0"/>
          <w:sz w:val="23"/>
          <w:szCs w:val="23"/>
        </w:rPr>
        <w:t xml:space="preserve"> </w:t>
      </w:r>
      <w:r w:rsidRPr="00136135">
        <w:rPr>
          <w:b w:val="0"/>
          <w:sz w:val="23"/>
          <w:szCs w:val="23"/>
        </w:rPr>
        <w:t xml:space="preserve">именуемый в дальнейшем </w:t>
      </w:r>
      <w:r w:rsidRPr="00136135">
        <w:rPr>
          <w:sz w:val="23"/>
          <w:szCs w:val="23"/>
        </w:rPr>
        <w:t>«Организатор торгов»</w:t>
      </w:r>
      <w:r w:rsidRPr="00136135">
        <w:rPr>
          <w:b w:val="0"/>
          <w:sz w:val="23"/>
          <w:szCs w:val="23"/>
        </w:rPr>
        <w:t xml:space="preserve">, </w:t>
      </w:r>
      <w:r w:rsidR="005E4ED8" w:rsidRPr="00136135">
        <w:rPr>
          <w:b w:val="0"/>
          <w:sz w:val="23"/>
          <w:szCs w:val="23"/>
        </w:rPr>
        <w:t xml:space="preserve">с одной стороны, и </w:t>
      </w:r>
    </w:p>
    <w:p w:rsidR="00985937" w:rsidRPr="00136135" w:rsidRDefault="00985937" w:rsidP="005E4ED8">
      <w:pPr>
        <w:pStyle w:val="a3"/>
        <w:jc w:val="both"/>
        <w:rPr>
          <w:b w:val="0"/>
          <w:sz w:val="23"/>
          <w:szCs w:val="23"/>
        </w:rPr>
      </w:pPr>
      <w:proofErr w:type="gramStart"/>
      <w:r w:rsidRPr="00136135">
        <w:rPr>
          <w:b w:val="0"/>
          <w:sz w:val="23"/>
          <w:szCs w:val="23"/>
        </w:rPr>
        <w:t>_______________________</w:t>
      </w:r>
      <w:r w:rsidR="00536551" w:rsidRPr="00136135">
        <w:rPr>
          <w:b w:val="0"/>
          <w:sz w:val="23"/>
          <w:szCs w:val="23"/>
        </w:rPr>
        <w:t>_____________________________________________________</w:t>
      </w:r>
      <w:r w:rsidRPr="00136135">
        <w:rPr>
          <w:b w:val="0"/>
          <w:sz w:val="23"/>
          <w:szCs w:val="23"/>
        </w:rPr>
        <w:t>, в лице_____________________________</w:t>
      </w:r>
      <w:r w:rsidR="00536551" w:rsidRPr="00136135">
        <w:rPr>
          <w:b w:val="0"/>
          <w:sz w:val="23"/>
          <w:szCs w:val="23"/>
        </w:rPr>
        <w:t>___________________________________________</w:t>
      </w:r>
      <w:r w:rsidRPr="00136135">
        <w:rPr>
          <w:b w:val="0"/>
          <w:sz w:val="23"/>
          <w:szCs w:val="23"/>
        </w:rPr>
        <w:t>_, действующего на основании</w:t>
      </w:r>
      <w:r w:rsidR="003151F3" w:rsidRPr="00136135">
        <w:rPr>
          <w:b w:val="0"/>
          <w:sz w:val="23"/>
          <w:szCs w:val="23"/>
        </w:rPr>
        <w:t xml:space="preserve"> ________</w:t>
      </w:r>
      <w:r w:rsidRPr="00136135">
        <w:rPr>
          <w:b w:val="0"/>
          <w:sz w:val="23"/>
          <w:szCs w:val="23"/>
        </w:rPr>
        <w:t xml:space="preserve">__________________, именуемый в дальнейшем </w:t>
      </w:r>
      <w:r w:rsidRPr="00136135">
        <w:rPr>
          <w:sz w:val="23"/>
          <w:szCs w:val="23"/>
        </w:rPr>
        <w:t>«Заявитель»</w:t>
      </w:r>
      <w:r w:rsidRPr="00136135">
        <w:rPr>
          <w:b w:val="0"/>
          <w:sz w:val="23"/>
          <w:szCs w:val="23"/>
        </w:rPr>
        <w:t>, с другой стороны, заключили настоящий договор о нижеследующем:</w:t>
      </w:r>
      <w:proofErr w:type="gramEnd"/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081214" w:rsidP="007A0872">
      <w:pPr>
        <w:pStyle w:val="a3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985937" w:rsidRPr="00136135">
        <w:rPr>
          <w:sz w:val="23"/>
          <w:szCs w:val="23"/>
        </w:rPr>
        <w:t>Предмет договора</w:t>
      </w:r>
    </w:p>
    <w:p w:rsidR="00DD7024" w:rsidRPr="00136135" w:rsidRDefault="00985937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1.1. В соответствии с условиями настоящего договора Заявитель </w:t>
      </w:r>
      <w:r w:rsidR="00DD7024" w:rsidRPr="00136135">
        <w:rPr>
          <w:sz w:val="23"/>
          <w:szCs w:val="23"/>
        </w:rPr>
        <w:t>в</w:t>
      </w:r>
      <w:r w:rsidR="00001A84" w:rsidRPr="00136135">
        <w:rPr>
          <w:sz w:val="23"/>
          <w:szCs w:val="23"/>
        </w:rPr>
        <w:t xml:space="preserve">носит, а Организатор торгов обязуется принять </w:t>
      </w:r>
      <w:r w:rsidR="00001A84" w:rsidRPr="00136135">
        <w:rPr>
          <w:b/>
          <w:sz w:val="23"/>
          <w:szCs w:val="23"/>
        </w:rPr>
        <w:t>Задаток</w:t>
      </w:r>
      <w:r w:rsidR="00001A84" w:rsidRPr="00136135">
        <w:rPr>
          <w:sz w:val="23"/>
          <w:szCs w:val="23"/>
        </w:rPr>
        <w:t>, указанный в п. 1.2. настоящего договора</w:t>
      </w:r>
      <w:r w:rsidR="0021231F" w:rsidRPr="00136135">
        <w:rPr>
          <w:sz w:val="23"/>
          <w:szCs w:val="23"/>
        </w:rPr>
        <w:t>. Настоящий задаток вносится Заявителем</w:t>
      </w:r>
      <w:r w:rsidR="00001A84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для участия </w:t>
      </w:r>
      <w:r w:rsidR="0021231F" w:rsidRPr="00136135">
        <w:rPr>
          <w:sz w:val="23"/>
          <w:szCs w:val="23"/>
        </w:rPr>
        <w:t xml:space="preserve">в открытых торгах по продаже </w:t>
      </w:r>
      <w:r w:rsidR="00DD7024" w:rsidRPr="00136135">
        <w:rPr>
          <w:sz w:val="23"/>
          <w:szCs w:val="23"/>
        </w:rPr>
        <w:t>И</w:t>
      </w:r>
      <w:r w:rsidR="0021231F" w:rsidRPr="00136135">
        <w:rPr>
          <w:sz w:val="23"/>
          <w:szCs w:val="23"/>
        </w:rPr>
        <w:t xml:space="preserve">мущества </w:t>
      </w:r>
      <w:r w:rsidR="005E4ED8" w:rsidRPr="00136135">
        <w:rPr>
          <w:sz w:val="23"/>
          <w:szCs w:val="23"/>
        </w:rPr>
        <w:t>(</w:t>
      </w:r>
      <w:r w:rsidR="00DD7024" w:rsidRPr="00136135">
        <w:rPr>
          <w:sz w:val="23"/>
          <w:szCs w:val="23"/>
        </w:rPr>
        <w:t>права требования</w:t>
      </w:r>
      <w:r w:rsidR="005E4ED8" w:rsidRPr="00136135">
        <w:rPr>
          <w:sz w:val="23"/>
          <w:szCs w:val="23"/>
        </w:rPr>
        <w:t xml:space="preserve">) </w:t>
      </w:r>
      <w:r w:rsidR="00001A84" w:rsidRPr="00136135">
        <w:rPr>
          <w:sz w:val="23"/>
          <w:szCs w:val="23"/>
        </w:rPr>
        <w:t>и</w:t>
      </w:r>
      <w:r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>в счет</w:t>
      </w:r>
      <w:r w:rsidR="009F03C0" w:rsidRPr="00136135">
        <w:rPr>
          <w:sz w:val="23"/>
          <w:szCs w:val="23"/>
        </w:rPr>
        <w:t xml:space="preserve"> </w:t>
      </w:r>
      <w:proofErr w:type="gramStart"/>
      <w:r w:rsidR="00001A84" w:rsidRPr="00136135">
        <w:rPr>
          <w:sz w:val="23"/>
          <w:szCs w:val="23"/>
        </w:rPr>
        <w:t xml:space="preserve">обеспечения исполнения обязательств </w:t>
      </w:r>
      <w:r w:rsidR="009F03C0" w:rsidRPr="00136135">
        <w:rPr>
          <w:sz w:val="23"/>
          <w:szCs w:val="23"/>
        </w:rPr>
        <w:t>покупателя имущества</w:t>
      </w:r>
      <w:proofErr w:type="gramEnd"/>
      <w:r w:rsidR="009F03C0" w:rsidRPr="00136135">
        <w:rPr>
          <w:sz w:val="23"/>
          <w:szCs w:val="23"/>
        </w:rPr>
        <w:t xml:space="preserve"> на случай победы Заявителя в торгах по продаже </w:t>
      </w:r>
      <w:r w:rsidRPr="00136135">
        <w:rPr>
          <w:sz w:val="23"/>
          <w:szCs w:val="23"/>
        </w:rPr>
        <w:t xml:space="preserve">следующего имущества </w:t>
      </w:r>
      <w:r w:rsidR="001D34AF">
        <w:rPr>
          <w:sz w:val="23"/>
          <w:szCs w:val="23"/>
        </w:rPr>
        <w:t xml:space="preserve">ООО </w:t>
      </w:r>
      <w:r w:rsidRPr="00136135">
        <w:rPr>
          <w:sz w:val="23"/>
          <w:szCs w:val="23"/>
        </w:rPr>
        <w:t>«</w:t>
      </w:r>
      <w:proofErr w:type="spellStart"/>
      <w:r w:rsidR="00D45AF3">
        <w:rPr>
          <w:sz w:val="23"/>
          <w:szCs w:val="23"/>
        </w:rPr>
        <w:t>Спецавтотранс</w:t>
      </w:r>
      <w:proofErr w:type="spellEnd"/>
      <w:r w:rsidRPr="00136135">
        <w:rPr>
          <w:sz w:val="23"/>
          <w:szCs w:val="23"/>
        </w:rPr>
        <w:t>»</w:t>
      </w:r>
      <w:r w:rsidR="00DD7024" w:rsidRPr="00136135">
        <w:rPr>
          <w:sz w:val="23"/>
          <w:szCs w:val="23"/>
        </w:rPr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136135" w:rsidRPr="00136135" w:rsidTr="0020483A">
        <w:tc>
          <w:tcPr>
            <w:tcW w:w="7371" w:type="dxa"/>
          </w:tcPr>
          <w:p w:rsidR="0020483A" w:rsidRPr="00136135" w:rsidRDefault="00136135" w:rsidP="002048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 xml:space="preserve">Лот </w:t>
            </w:r>
            <w:r w:rsidR="0020483A">
              <w:rPr>
                <w:b/>
                <w:sz w:val="23"/>
                <w:szCs w:val="23"/>
              </w:rPr>
              <w:t>№ 1</w:t>
            </w:r>
          </w:p>
        </w:tc>
        <w:tc>
          <w:tcPr>
            <w:tcW w:w="2552" w:type="dxa"/>
          </w:tcPr>
          <w:p w:rsidR="00136135" w:rsidRPr="00136135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Начальная цена (руб</w:t>
            </w:r>
            <w:r w:rsidR="0020483A">
              <w:rPr>
                <w:b/>
                <w:sz w:val="23"/>
                <w:szCs w:val="23"/>
              </w:rPr>
              <w:t>.</w:t>
            </w:r>
            <w:r w:rsidRPr="00136135">
              <w:rPr>
                <w:b/>
                <w:sz w:val="23"/>
                <w:szCs w:val="23"/>
              </w:rPr>
              <w:t>).</w:t>
            </w:r>
          </w:p>
        </w:tc>
      </w:tr>
      <w:tr w:rsidR="00136135" w:rsidRPr="00136135" w:rsidTr="0020483A">
        <w:tc>
          <w:tcPr>
            <w:tcW w:w="7371" w:type="dxa"/>
          </w:tcPr>
          <w:p w:rsidR="00136135" w:rsidRPr="0020483A" w:rsidRDefault="0020483A" w:rsidP="0020483A">
            <w:pPr>
              <w:jc w:val="both"/>
              <w:rPr>
                <w:sz w:val="23"/>
                <w:szCs w:val="23"/>
              </w:rPr>
            </w:pPr>
            <w:proofErr w:type="gramStart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 xml:space="preserve">Дебиторская задолженность </w:t>
            </w:r>
            <w:proofErr w:type="spellStart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>Шестова</w:t>
            </w:r>
            <w:proofErr w:type="spellEnd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 xml:space="preserve"> И.А. в размере 1 011 500,00 руб., 7 693 738,24 руб., 6 899 500,00 руб.;  Шестовой О.В. в размере 10 222 000,00 руб.; ООО «Торговый дом </w:t>
            </w:r>
            <w:proofErr w:type="spellStart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>ИнертТранс</w:t>
            </w:r>
            <w:proofErr w:type="spellEnd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 xml:space="preserve">» (ИНН 2466158565) в размере 147 000,00 руб.; Агеевой А.Ю. в размере 751 735,65 руб.; </w:t>
            </w:r>
            <w:proofErr w:type="spellStart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>Екова</w:t>
            </w:r>
            <w:proofErr w:type="spellEnd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 xml:space="preserve"> А.В. в размере 63 235,25 руб.; </w:t>
            </w:r>
            <w:proofErr w:type="spellStart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>Беденко</w:t>
            </w:r>
            <w:proofErr w:type="spellEnd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 xml:space="preserve"> А.В. в размере</w:t>
            </w:r>
            <w:proofErr w:type="gramEnd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 xml:space="preserve"> 300 000,00 руб.; Куклина П.А. в размере 200 000,00 руб.; </w:t>
            </w:r>
            <w:proofErr w:type="spellStart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>Хитяева</w:t>
            </w:r>
            <w:proofErr w:type="spellEnd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 xml:space="preserve"> Р.В. в размере 4 360 157,00 руб.; </w:t>
            </w:r>
            <w:proofErr w:type="spellStart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>Максаева</w:t>
            </w:r>
            <w:proofErr w:type="spellEnd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 xml:space="preserve"> В.В. в размере 4 528 138,33 руб.; </w:t>
            </w:r>
            <w:proofErr w:type="spellStart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>Транчукова</w:t>
            </w:r>
            <w:proofErr w:type="spellEnd"/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 xml:space="preserve"> Е.А. в размере 16 022 800,00 руб.; Зорина С.С. в размере 2 576 500,00 руб. </w:t>
            </w:r>
          </w:p>
        </w:tc>
        <w:tc>
          <w:tcPr>
            <w:tcW w:w="2552" w:type="dxa"/>
          </w:tcPr>
          <w:p w:rsidR="002E6F11" w:rsidRDefault="002E6F11" w:rsidP="0020483A">
            <w:pPr>
              <w:jc w:val="center"/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:rsidR="002E6F11" w:rsidRDefault="002E6F11" w:rsidP="0020483A">
            <w:pPr>
              <w:jc w:val="center"/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:rsidR="002E6F11" w:rsidRDefault="002E6F11" w:rsidP="0020483A">
            <w:pPr>
              <w:jc w:val="center"/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:rsidR="00136135" w:rsidRPr="0020483A" w:rsidRDefault="0020483A" w:rsidP="0020483A">
            <w:pPr>
              <w:jc w:val="center"/>
              <w:rPr>
                <w:sz w:val="23"/>
                <w:szCs w:val="23"/>
              </w:rPr>
            </w:pPr>
            <w:r w:rsidRPr="0020483A">
              <w:rPr>
                <w:color w:val="333333"/>
                <w:sz w:val="23"/>
                <w:szCs w:val="23"/>
                <w:shd w:val="clear" w:color="auto" w:fill="FFFFFF"/>
              </w:rPr>
              <w:t>2 288 486,07 руб.</w:t>
            </w:r>
          </w:p>
        </w:tc>
      </w:tr>
    </w:tbl>
    <w:p w:rsidR="00F93875" w:rsidRDefault="00F93875" w:rsidP="00DD7024">
      <w:pPr>
        <w:jc w:val="both"/>
        <w:rPr>
          <w:sz w:val="23"/>
          <w:szCs w:val="23"/>
        </w:rPr>
      </w:pPr>
    </w:p>
    <w:p w:rsidR="00536551" w:rsidRPr="00136135" w:rsidRDefault="00001A84" w:rsidP="00DD7024">
      <w:pPr>
        <w:jc w:val="both"/>
        <w:rPr>
          <w:sz w:val="23"/>
          <w:szCs w:val="23"/>
          <w:shd w:val="clear" w:color="auto" w:fill="FFFFFF"/>
        </w:rPr>
      </w:pPr>
      <w:r w:rsidRPr="00136135">
        <w:rPr>
          <w:sz w:val="23"/>
          <w:szCs w:val="23"/>
        </w:rPr>
        <w:t>Торги</w:t>
      </w:r>
      <w:r w:rsidR="00985937" w:rsidRPr="00136135">
        <w:rPr>
          <w:sz w:val="23"/>
          <w:szCs w:val="23"/>
        </w:rPr>
        <w:t xml:space="preserve"> </w:t>
      </w:r>
      <w:r w:rsidR="00146634" w:rsidRPr="00136135">
        <w:rPr>
          <w:sz w:val="23"/>
          <w:szCs w:val="23"/>
        </w:rPr>
        <w:t xml:space="preserve">(открытый аукцион с </w:t>
      </w:r>
      <w:r w:rsidR="00D45AF3">
        <w:rPr>
          <w:sz w:val="23"/>
          <w:szCs w:val="23"/>
        </w:rPr>
        <w:t>закрытой</w:t>
      </w:r>
      <w:r w:rsidR="00146634" w:rsidRPr="00136135">
        <w:rPr>
          <w:sz w:val="23"/>
          <w:szCs w:val="23"/>
        </w:rPr>
        <w:t xml:space="preserve"> формой подачи предложений</w:t>
      </w:r>
      <w:r w:rsidR="00D45AF3">
        <w:rPr>
          <w:sz w:val="23"/>
          <w:szCs w:val="23"/>
        </w:rPr>
        <w:t xml:space="preserve"> о цене</w:t>
      </w:r>
      <w:r w:rsidR="00146634" w:rsidRPr="00136135">
        <w:rPr>
          <w:sz w:val="23"/>
          <w:szCs w:val="23"/>
        </w:rPr>
        <w:t xml:space="preserve">) </w:t>
      </w:r>
      <w:r w:rsidRPr="00136135">
        <w:rPr>
          <w:sz w:val="23"/>
          <w:szCs w:val="23"/>
        </w:rPr>
        <w:t xml:space="preserve">по лоту № </w:t>
      </w:r>
      <w:r w:rsidR="0020483A">
        <w:rPr>
          <w:sz w:val="23"/>
          <w:szCs w:val="23"/>
        </w:rPr>
        <w:t>1</w:t>
      </w:r>
      <w:r w:rsidRPr="00136135">
        <w:rPr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провод</w:t>
      </w:r>
      <w:r w:rsidRPr="00136135">
        <w:rPr>
          <w:sz w:val="23"/>
          <w:szCs w:val="23"/>
        </w:rPr>
        <w:t>ятся</w:t>
      </w:r>
      <w:r w:rsidR="00985937" w:rsidRPr="00136135">
        <w:rPr>
          <w:sz w:val="23"/>
          <w:szCs w:val="23"/>
        </w:rPr>
        <w:t xml:space="preserve"> в электронной форме на электронной торговой площадке </w:t>
      </w:r>
      <w:r w:rsidRPr="00136135">
        <w:rPr>
          <w:sz w:val="23"/>
          <w:szCs w:val="23"/>
        </w:rPr>
        <w:t>АО «Российский аукционный дом»</w:t>
      </w:r>
      <w:r w:rsidR="00985937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(сайт </w:t>
      </w:r>
      <w:hyperlink r:id="rId9" w:history="1">
        <w:r w:rsidR="00D45AF3">
          <w:rPr>
            <w:rStyle w:val="aa"/>
            <w:sz w:val="23"/>
            <w:szCs w:val="23"/>
            <w:lang w:val="en-US"/>
          </w:rPr>
          <w:t>bankruptcy</w:t>
        </w:r>
        <w:r w:rsidR="00985937" w:rsidRPr="00136135">
          <w:rPr>
            <w:rStyle w:val="aa"/>
            <w:sz w:val="23"/>
            <w:szCs w:val="23"/>
          </w:rPr>
          <w:t>.</w:t>
        </w:r>
        <w:r w:rsidR="00985937" w:rsidRPr="00136135">
          <w:rPr>
            <w:rStyle w:val="aa"/>
            <w:sz w:val="23"/>
            <w:szCs w:val="23"/>
            <w:lang w:val="en-US"/>
          </w:rPr>
          <w:t>lot</w:t>
        </w:r>
        <w:r w:rsidR="00985937" w:rsidRPr="00136135">
          <w:rPr>
            <w:rStyle w:val="aa"/>
            <w:sz w:val="23"/>
            <w:szCs w:val="23"/>
          </w:rPr>
          <w:t>-</w:t>
        </w:r>
        <w:r w:rsidR="00985937" w:rsidRPr="00136135">
          <w:rPr>
            <w:rStyle w:val="aa"/>
            <w:sz w:val="23"/>
            <w:szCs w:val="23"/>
            <w:lang w:val="en-US"/>
          </w:rPr>
          <w:t>online</w:t>
        </w:r>
        <w:r w:rsidR="00985937" w:rsidRPr="00136135">
          <w:rPr>
            <w:rStyle w:val="aa"/>
            <w:sz w:val="23"/>
            <w:szCs w:val="23"/>
          </w:rPr>
          <w:t>.</w:t>
        </w:r>
        <w:proofErr w:type="spellStart"/>
        <w:r w:rsidR="00985937" w:rsidRPr="00136135">
          <w:rPr>
            <w:rStyle w:val="aa"/>
            <w:sz w:val="23"/>
            <w:szCs w:val="23"/>
            <w:lang w:val="en-US"/>
          </w:rPr>
          <w:t>ru</w:t>
        </w:r>
        <w:proofErr w:type="spellEnd"/>
      </w:hyperlink>
      <w:r w:rsidR="00985937" w:rsidRPr="00136135">
        <w:rPr>
          <w:sz w:val="23"/>
          <w:szCs w:val="23"/>
        </w:rPr>
        <w:t>)</w:t>
      </w:r>
      <w:r w:rsidRPr="00136135">
        <w:rPr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1.2. </w:t>
      </w:r>
      <w:r w:rsidR="00001A84" w:rsidRPr="00136135">
        <w:rPr>
          <w:b w:val="0"/>
          <w:sz w:val="23"/>
          <w:szCs w:val="23"/>
        </w:rPr>
        <w:t xml:space="preserve">Задаток – денежные средства в размере </w:t>
      </w:r>
      <w:r w:rsidR="00943483">
        <w:rPr>
          <w:b w:val="0"/>
          <w:sz w:val="23"/>
          <w:szCs w:val="23"/>
        </w:rPr>
        <w:t>20</w:t>
      </w:r>
      <w:r w:rsidR="00001A84" w:rsidRPr="00136135">
        <w:rPr>
          <w:b w:val="0"/>
          <w:sz w:val="23"/>
          <w:szCs w:val="23"/>
        </w:rPr>
        <w:t xml:space="preserve"> (д</w:t>
      </w:r>
      <w:r w:rsidR="00943483">
        <w:rPr>
          <w:b w:val="0"/>
          <w:sz w:val="23"/>
          <w:szCs w:val="23"/>
        </w:rPr>
        <w:t>вадцать</w:t>
      </w:r>
      <w:r w:rsidR="00001A84" w:rsidRPr="00136135">
        <w:rPr>
          <w:b w:val="0"/>
          <w:sz w:val="23"/>
          <w:szCs w:val="23"/>
        </w:rPr>
        <w:t xml:space="preserve">) % от начальной цены продажи Лота № </w:t>
      </w:r>
      <w:r w:rsidR="0020483A">
        <w:rPr>
          <w:b w:val="0"/>
          <w:sz w:val="23"/>
          <w:szCs w:val="23"/>
        </w:rPr>
        <w:t>1</w:t>
      </w:r>
      <w:r w:rsidRPr="00136135">
        <w:rPr>
          <w:b w:val="0"/>
          <w:sz w:val="23"/>
          <w:szCs w:val="23"/>
        </w:rPr>
        <w:t>.</w:t>
      </w:r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</w:t>
      </w:r>
      <w:r w:rsidR="00943483">
        <w:rPr>
          <w:sz w:val="23"/>
          <w:szCs w:val="23"/>
        </w:rPr>
        <w:t xml:space="preserve"> </w:t>
      </w:r>
      <w:r w:rsidR="00943483" w:rsidRPr="00341AE5">
        <w:rPr>
          <w:sz w:val="22"/>
          <w:szCs w:val="22"/>
        </w:rPr>
        <w:t>Приказом Минэкономразвития России от 23.07.2015 г. № 495</w:t>
      </w:r>
      <w:r w:rsidR="00943483">
        <w:rPr>
          <w:sz w:val="22"/>
          <w:szCs w:val="22"/>
        </w:rPr>
        <w:t>,</w:t>
      </w:r>
      <w:r w:rsidRPr="00136135">
        <w:rPr>
          <w:sz w:val="23"/>
          <w:szCs w:val="23"/>
        </w:rPr>
        <w:t xml:space="preserve"> так и указанные в информационном сообщении.</w:t>
      </w:r>
    </w:p>
    <w:p w:rsidR="00DD7024" w:rsidRPr="00136135" w:rsidRDefault="00DD7024" w:rsidP="00DD7024">
      <w:pPr>
        <w:jc w:val="both"/>
        <w:rPr>
          <w:sz w:val="23"/>
          <w:szCs w:val="23"/>
        </w:rPr>
      </w:pPr>
    </w:p>
    <w:p w:rsidR="009F03C0" w:rsidRPr="00136135" w:rsidRDefault="00081214" w:rsidP="007A0872">
      <w:pPr>
        <w:pStyle w:val="a3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985937" w:rsidRPr="00136135">
        <w:rPr>
          <w:sz w:val="23"/>
          <w:szCs w:val="23"/>
        </w:rPr>
        <w:t>Порядок внесения задатка</w:t>
      </w:r>
    </w:p>
    <w:p w:rsidR="00985937" w:rsidRPr="00136135" w:rsidRDefault="00985937" w:rsidP="00DD7024">
      <w:pPr>
        <w:pStyle w:val="a3"/>
        <w:jc w:val="both"/>
        <w:rPr>
          <w:sz w:val="23"/>
          <w:szCs w:val="23"/>
        </w:rPr>
      </w:pPr>
      <w:r w:rsidRPr="00136135">
        <w:rPr>
          <w:b w:val="0"/>
          <w:sz w:val="23"/>
          <w:szCs w:val="23"/>
        </w:rPr>
        <w:t>2.1. Задаток</w:t>
      </w:r>
      <w:r w:rsidR="005134ED">
        <w:rPr>
          <w:b w:val="0"/>
          <w:sz w:val="23"/>
          <w:szCs w:val="23"/>
        </w:rPr>
        <w:t xml:space="preserve"> должен быть внесен Заявителем </w:t>
      </w:r>
      <w:r w:rsidRPr="00136135">
        <w:rPr>
          <w:b w:val="0"/>
          <w:sz w:val="23"/>
          <w:szCs w:val="23"/>
        </w:rPr>
        <w:t>в полном объеме путем перечисления денежных средств по следующим реквизитам:</w:t>
      </w:r>
      <w:r w:rsidRPr="00136135">
        <w:rPr>
          <w:sz w:val="23"/>
          <w:szCs w:val="23"/>
        </w:rPr>
        <w:t xml:space="preserve"> </w:t>
      </w:r>
    </w:p>
    <w:p w:rsidR="00D07FF7" w:rsidRPr="00136135" w:rsidRDefault="00985937" w:rsidP="00D07FF7">
      <w:pPr>
        <w:pStyle w:val="a3"/>
        <w:ind w:firstLine="720"/>
        <w:jc w:val="both"/>
        <w:rPr>
          <w:b w:val="0"/>
          <w:sz w:val="23"/>
          <w:szCs w:val="23"/>
        </w:rPr>
      </w:pPr>
      <w:r w:rsidRPr="0059407D">
        <w:rPr>
          <w:b w:val="0"/>
          <w:sz w:val="23"/>
          <w:szCs w:val="23"/>
        </w:rPr>
        <w:t xml:space="preserve">- </w:t>
      </w:r>
      <w:r w:rsidR="0003279F" w:rsidRPr="0059407D">
        <w:rPr>
          <w:b w:val="0"/>
          <w:sz w:val="23"/>
          <w:szCs w:val="23"/>
        </w:rPr>
        <w:t xml:space="preserve">счет № </w:t>
      </w:r>
      <w:r w:rsidR="0040311C" w:rsidRPr="0059407D">
        <w:rPr>
          <w:b w:val="0"/>
          <w:sz w:val="23"/>
          <w:szCs w:val="23"/>
        </w:rPr>
        <w:t>40702810</w:t>
      </w:r>
      <w:r w:rsidR="0059407D">
        <w:rPr>
          <w:b w:val="0"/>
          <w:sz w:val="23"/>
          <w:szCs w:val="23"/>
        </w:rPr>
        <w:t>22600</w:t>
      </w:r>
      <w:r w:rsidR="0040311C" w:rsidRPr="0059407D">
        <w:rPr>
          <w:b w:val="0"/>
          <w:sz w:val="23"/>
          <w:szCs w:val="23"/>
        </w:rPr>
        <w:t>00</w:t>
      </w:r>
      <w:r w:rsidR="0059407D">
        <w:rPr>
          <w:b w:val="0"/>
          <w:sz w:val="23"/>
          <w:szCs w:val="23"/>
        </w:rPr>
        <w:t>14808</w:t>
      </w:r>
      <w:r w:rsidR="0003279F" w:rsidRPr="0059407D">
        <w:rPr>
          <w:b w:val="0"/>
          <w:sz w:val="23"/>
          <w:szCs w:val="23"/>
        </w:rPr>
        <w:t xml:space="preserve"> в </w:t>
      </w:r>
      <w:r w:rsidR="0059407D">
        <w:rPr>
          <w:b w:val="0"/>
          <w:sz w:val="23"/>
          <w:szCs w:val="23"/>
        </w:rPr>
        <w:t>Кемеровско</w:t>
      </w:r>
      <w:r w:rsidR="00D07FF7">
        <w:rPr>
          <w:b w:val="0"/>
          <w:sz w:val="23"/>
          <w:szCs w:val="23"/>
        </w:rPr>
        <w:t>м</w:t>
      </w:r>
      <w:r w:rsidR="0059407D">
        <w:rPr>
          <w:b w:val="0"/>
          <w:sz w:val="23"/>
          <w:szCs w:val="23"/>
        </w:rPr>
        <w:t xml:space="preserve"> отделени</w:t>
      </w:r>
      <w:r w:rsidR="00D07FF7">
        <w:rPr>
          <w:b w:val="0"/>
          <w:sz w:val="23"/>
          <w:szCs w:val="23"/>
        </w:rPr>
        <w:t>и</w:t>
      </w:r>
      <w:r w:rsidR="0059407D">
        <w:rPr>
          <w:b w:val="0"/>
          <w:sz w:val="23"/>
          <w:szCs w:val="23"/>
        </w:rPr>
        <w:t xml:space="preserve"> №8615/0456</w:t>
      </w:r>
      <w:r w:rsidR="0040311C" w:rsidRPr="0059407D">
        <w:rPr>
          <w:b w:val="0"/>
          <w:sz w:val="23"/>
          <w:szCs w:val="23"/>
        </w:rPr>
        <w:t xml:space="preserve"> </w:t>
      </w:r>
      <w:r w:rsidR="002534AE">
        <w:rPr>
          <w:b w:val="0"/>
          <w:sz w:val="23"/>
          <w:szCs w:val="23"/>
        </w:rPr>
        <w:t xml:space="preserve">ПАО </w:t>
      </w:r>
      <w:r w:rsidR="0059407D">
        <w:rPr>
          <w:b w:val="0"/>
          <w:sz w:val="23"/>
          <w:szCs w:val="23"/>
        </w:rPr>
        <w:t>«Сбербанк России»</w:t>
      </w:r>
      <w:r w:rsidR="00D07FF7">
        <w:rPr>
          <w:b w:val="0"/>
          <w:sz w:val="23"/>
          <w:szCs w:val="23"/>
        </w:rPr>
        <w:t xml:space="preserve">, </w:t>
      </w:r>
      <w:r w:rsidR="002549BA" w:rsidRPr="0059407D">
        <w:rPr>
          <w:b w:val="0"/>
          <w:sz w:val="23"/>
          <w:szCs w:val="23"/>
        </w:rPr>
        <w:t xml:space="preserve">г. </w:t>
      </w:r>
      <w:r w:rsidR="0059407D">
        <w:rPr>
          <w:b w:val="0"/>
          <w:sz w:val="23"/>
          <w:szCs w:val="23"/>
        </w:rPr>
        <w:t>Кемерово</w:t>
      </w:r>
      <w:r w:rsidR="002534AE">
        <w:rPr>
          <w:b w:val="0"/>
          <w:sz w:val="23"/>
          <w:szCs w:val="23"/>
        </w:rPr>
        <w:t>,</w:t>
      </w:r>
      <w:r w:rsidR="002549BA" w:rsidRPr="0059407D">
        <w:rPr>
          <w:b w:val="0"/>
          <w:sz w:val="23"/>
          <w:szCs w:val="23"/>
        </w:rPr>
        <w:t xml:space="preserve"> </w:t>
      </w:r>
      <w:r w:rsidR="0040311C" w:rsidRPr="0059407D">
        <w:rPr>
          <w:b w:val="0"/>
          <w:sz w:val="23"/>
          <w:szCs w:val="23"/>
        </w:rPr>
        <w:t xml:space="preserve">БИК </w:t>
      </w:r>
      <w:r w:rsidR="0059407D">
        <w:rPr>
          <w:b w:val="0"/>
          <w:sz w:val="23"/>
          <w:szCs w:val="23"/>
        </w:rPr>
        <w:t>043207612</w:t>
      </w:r>
      <w:r w:rsidR="0040311C" w:rsidRPr="0059407D">
        <w:rPr>
          <w:b w:val="0"/>
          <w:sz w:val="23"/>
          <w:szCs w:val="23"/>
        </w:rPr>
        <w:t xml:space="preserve">, </w:t>
      </w:r>
      <w:proofErr w:type="gramStart"/>
      <w:r w:rsidR="0040311C" w:rsidRPr="0059407D">
        <w:rPr>
          <w:b w:val="0"/>
          <w:sz w:val="23"/>
          <w:szCs w:val="23"/>
        </w:rPr>
        <w:t>к</w:t>
      </w:r>
      <w:proofErr w:type="gramEnd"/>
      <w:r w:rsidR="0040311C" w:rsidRPr="0059407D">
        <w:rPr>
          <w:b w:val="0"/>
          <w:sz w:val="23"/>
          <w:szCs w:val="23"/>
        </w:rPr>
        <w:t>/с 30101810</w:t>
      </w:r>
      <w:r w:rsidR="0059407D">
        <w:rPr>
          <w:b w:val="0"/>
          <w:sz w:val="23"/>
          <w:szCs w:val="23"/>
        </w:rPr>
        <w:t>2</w:t>
      </w:r>
      <w:r w:rsidR="0040311C" w:rsidRPr="0059407D">
        <w:rPr>
          <w:b w:val="0"/>
          <w:sz w:val="23"/>
          <w:szCs w:val="23"/>
        </w:rPr>
        <w:t>00000000</w:t>
      </w:r>
      <w:r w:rsidR="0059407D">
        <w:rPr>
          <w:b w:val="0"/>
          <w:sz w:val="23"/>
          <w:szCs w:val="23"/>
        </w:rPr>
        <w:t>612</w:t>
      </w:r>
      <w:r w:rsidR="0003279F" w:rsidRPr="0059407D">
        <w:rPr>
          <w:b w:val="0"/>
          <w:sz w:val="23"/>
          <w:szCs w:val="23"/>
        </w:rPr>
        <w:t xml:space="preserve">, </w:t>
      </w:r>
      <w:proofErr w:type="gramStart"/>
      <w:r w:rsidR="00D07FF7">
        <w:rPr>
          <w:b w:val="0"/>
          <w:sz w:val="23"/>
          <w:szCs w:val="23"/>
        </w:rPr>
        <w:t>получатель</w:t>
      </w:r>
      <w:proofErr w:type="gramEnd"/>
      <w:r w:rsidR="00D07FF7">
        <w:rPr>
          <w:b w:val="0"/>
          <w:sz w:val="23"/>
          <w:szCs w:val="23"/>
        </w:rPr>
        <w:t xml:space="preserve"> платежа </w:t>
      </w:r>
      <w:r w:rsidR="0003279F" w:rsidRPr="0059407D">
        <w:rPr>
          <w:b w:val="0"/>
          <w:sz w:val="23"/>
          <w:szCs w:val="23"/>
        </w:rPr>
        <w:t>ООО «</w:t>
      </w:r>
      <w:proofErr w:type="spellStart"/>
      <w:r w:rsidR="0059407D">
        <w:rPr>
          <w:b w:val="0"/>
          <w:sz w:val="23"/>
          <w:szCs w:val="23"/>
        </w:rPr>
        <w:t>Спецавтотранс</w:t>
      </w:r>
      <w:proofErr w:type="spellEnd"/>
      <w:r w:rsidR="0003279F" w:rsidRPr="0059407D">
        <w:rPr>
          <w:b w:val="0"/>
          <w:sz w:val="23"/>
          <w:szCs w:val="23"/>
        </w:rPr>
        <w:t>» (</w:t>
      </w:r>
      <w:r w:rsidR="002549BA" w:rsidRPr="0059407D">
        <w:rPr>
          <w:b w:val="0"/>
          <w:sz w:val="23"/>
          <w:szCs w:val="23"/>
        </w:rPr>
        <w:t>ИНН 24</w:t>
      </w:r>
      <w:r w:rsidR="0059407D">
        <w:rPr>
          <w:b w:val="0"/>
          <w:sz w:val="23"/>
          <w:szCs w:val="23"/>
        </w:rPr>
        <w:t>65294727</w:t>
      </w:r>
      <w:r w:rsidR="002549BA" w:rsidRPr="0059407D">
        <w:rPr>
          <w:b w:val="0"/>
          <w:sz w:val="23"/>
          <w:szCs w:val="23"/>
        </w:rPr>
        <w:t xml:space="preserve"> КПП </w:t>
      </w:r>
      <w:r w:rsidR="0059407D" w:rsidRPr="0059407D">
        <w:rPr>
          <w:b w:val="0"/>
          <w:color w:val="000000" w:themeColor="text1"/>
          <w:sz w:val="23"/>
          <w:szCs w:val="23"/>
          <w:shd w:val="clear" w:color="auto" w:fill="FFFFFF"/>
        </w:rPr>
        <w:t>246501001</w:t>
      </w:r>
      <w:r w:rsidR="0003279F" w:rsidRPr="0059407D">
        <w:rPr>
          <w:b w:val="0"/>
          <w:sz w:val="23"/>
          <w:szCs w:val="23"/>
        </w:rPr>
        <w:t>).</w:t>
      </w:r>
      <w:r w:rsidR="00DD7024" w:rsidRPr="00136135">
        <w:rPr>
          <w:b w:val="0"/>
          <w:sz w:val="23"/>
          <w:szCs w:val="23"/>
        </w:rPr>
        <w:t xml:space="preserve">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Задаток должен быть внесен непосредственно Заявителем с обязательным указанием в платежном документе </w:t>
      </w:r>
      <w:r w:rsidR="00DD7024" w:rsidRPr="00136135">
        <w:rPr>
          <w:b w:val="0"/>
          <w:sz w:val="23"/>
          <w:szCs w:val="23"/>
        </w:rPr>
        <w:t>«задаток для участия в торгах по продаже дебиторской задолженност</w:t>
      </w:r>
      <w:proofErr w:type="gramStart"/>
      <w:r w:rsidR="00DD7024" w:rsidRPr="00136135">
        <w:rPr>
          <w:b w:val="0"/>
          <w:sz w:val="23"/>
          <w:szCs w:val="23"/>
        </w:rPr>
        <w:t>и ООО</w:t>
      </w:r>
      <w:proofErr w:type="gramEnd"/>
      <w:r w:rsidR="00DD7024" w:rsidRPr="00136135">
        <w:rPr>
          <w:b w:val="0"/>
          <w:sz w:val="23"/>
          <w:szCs w:val="23"/>
        </w:rPr>
        <w:t xml:space="preserve"> «</w:t>
      </w:r>
      <w:proofErr w:type="spellStart"/>
      <w:r w:rsidR="00D45AF3">
        <w:rPr>
          <w:b w:val="0"/>
          <w:sz w:val="23"/>
          <w:szCs w:val="23"/>
        </w:rPr>
        <w:t>Спецавтотранс</w:t>
      </w:r>
      <w:proofErr w:type="spellEnd"/>
      <w:r w:rsidR="0020483A">
        <w:rPr>
          <w:b w:val="0"/>
          <w:sz w:val="23"/>
          <w:szCs w:val="23"/>
        </w:rPr>
        <w:t>» за лот № 1</w:t>
      </w:r>
      <w:r w:rsidR="00DD7024" w:rsidRPr="00136135">
        <w:rPr>
          <w:sz w:val="23"/>
          <w:szCs w:val="23"/>
        </w:rPr>
        <w:t>»</w:t>
      </w:r>
      <w:r w:rsidR="00DD7024"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2.2. Задаток считается внесенным с момента поступления де</w:t>
      </w:r>
      <w:r w:rsidR="00081214">
        <w:rPr>
          <w:b w:val="0"/>
          <w:sz w:val="23"/>
          <w:szCs w:val="23"/>
        </w:rPr>
        <w:t>нежных сре</w:t>
      </w:r>
      <w:proofErr w:type="gramStart"/>
      <w:r w:rsidR="00081214">
        <w:rPr>
          <w:b w:val="0"/>
          <w:sz w:val="23"/>
          <w:szCs w:val="23"/>
        </w:rPr>
        <w:t>дств в п</w:t>
      </w:r>
      <w:proofErr w:type="gramEnd"/>
      <w:r w:rsidR="00081214">
        <w:rPr>
          <w:b w:val="0"/>
          <w:sz w:val="23"/>
          <w:szCs w:val="23"/>
        </w:rPr>
        <w:t xml:space="preserve">олном объеме </w:t>
      </w:r>
      <w:r w:rsidRPr="00136135">
        <w:rPr>
          <w:b w:val="0"/>
          <w:sz w:val="23"/>
          <w:szCs w:val="23"/>
        </w:rPr>
        <w:t>на счет, указанн</w:t>
      </w:r>
      <w:r w:rsidR="000D0DF1">
        <w:rPr>
          <w:b w:val="0"/>
          <w:sz w:val="23"/>
          <w:szCs w:val="23"/>
        </w:rPr>
        <w:t>ый в п.2.1.настоящего договора.</w:t>
      </w:r>
      <w:r w:rsidRPr="00136135">
        <w:rPr>
          <w:b w:val="0"/>
          <w:sz w:val="23"/>
          <w:szCs w:val="23"/>
        </w:rPr>
        <w:t xml:space="preserve">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136135">
        <w:rPr>
          <w:b w:val="0"/>
          <w:sz w:val="23"/>
          <w:szCs w:val="23"/>
        </w:rPr>
        <w:t>В этом случае Заявитель не допускается к участию в торгах.</w:t>
      </w:r>
    </w:p>
    <w:p w:rsidR="00D065ED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Документом, подтверждающим внесение или </w:t>
      </w:r>
      <w:proofErr w:type="gramStart"/>
      <w:r w:rsidRPr="00136135">
        <w:rPr>
          <w:b w:val="0"/>
          <w:sz w:val="23"/>
          <w:szCs w:val="23"/>
        </w:rPr>
        <w:t>не внесение</w:t>
      </w:r>
      <w:proofErr w:type="gramEnd"/>
      <w:r w:rsidRPr="00136135">
        <w:rPr>
          <w:b w:val="0"/>
          <w:sz w:val="23"/>
          <w:szCs w:val="23"/>
        </w:rPr>
        <w:t xml:space="preserve"> Заявителем задатка</w:t>
      </w:r>
      <w:r w:rsidR="000D0DF1">
        <w:rPr>
          <w:b w:val="0"/>
          <w:sz w:val="23"/>
          <w:szCs w:val="23"/>
        </w:rPr>
        <w:t xml:space="preserve">, является выписка или справка </w:t>
      </w:r>
      <w:r w:rsidRPr="00136135">
        <w:rPr>
          <w:b w:val="0"/>
          <w:sz w:val="23"/>
          <w:szCs w:val="23"/>
        </w:rPr>
        <w:t>кредитного учреждения</w:t>
      </w:r>
      <w:r w:rsidR="000D0DF1">
        <w:rPr>
          <w:b w:val="0"/>
          <w:sz w:val="23"/>
          <w:szCs w:val="23"/>
        </w:rPr>
        <w:t xml:space="preserve"> </w:t>
      </w:r>
      <w:r w:rsidR="00536551" w:rsidRPr="00136135">
        <w:rPr>
          <w:b w:val="0"/>
          <w:sz w:val="23"/>
          <w:szCs w:val="23"/>
        </w:rPr>
        <w:t>получателя платежа</w:t>
      </w:r>
      <w:r w:rsidRPr="00136135">
        <w:rPr>
          <w:b w:val="0"/>
          <w:sz w:val="23"/>
          <w:szCs w:val="23"/>
        </w:rPr>
        <w:t>, подтверждающая поступление денежных сре</w:t>
      </w:r>
      <w:r w:rsidR="000D0DF1">
        <w:rPr>
          <w:b w:val="0"/>
          <w:sz w:val="23"/>
          <w:szCs w:val="23"/>
        </w:rPr>
        <w:t>дств на счет, указанный в п.2.1</w:t>
      </w:r>
      <w:r w:rsidRPr="00136135">
        <w:rPr>
          <w:b w:val="0"/>
          <w:sz w:val="23"/>
          <w:szCs w:val="23"/>
        </w:rPr>
        <w:t xml:space="preserve"> настоящего договора.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2.3. Организатор торгов не вправе распоряжаться денежными средствами, поступившими в качестве задатка</w:t>
      </w:r>
      <w:r w:rsidR="006D3008" w:rsidRPr="00136135">
        <w:rPr>
          <w:b w:val="0"/>
          <w:sz w:val="23"/>
          <w:szCs w:val="23"/>
        </w:rPr>
        <w:t xml:space="preserve"> до определения победителя торгов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F03C0" w:rsidRPr="00136135" w:rsidRDefault="00081214" w:rsidP="007A0872">
      <w:pPr>
        <w:pStyle w:val="a3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985937" w:rsidRPr="00136135">
        <w:rPr>
          <w:sz w:val="23"/>
          <w:szCs w:val="23"/>
        </w:rPr>
        <w:t>Порядок возврата и удержания задатка</w:t>
      </w:r>
    </w:p>
    <w:p w:rsidR="00080890" w:rsidRDefault="00985937" w:rsidP="00080890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3.1. Задаток возвращается в случаях и в сроки, которые установлены пунктами 3.2 – 3.</w:t>
      </w:r>
      <w:r w:rsidR="00080890">
        <w:rPr>
          <w:b w:val="0"/>
          <w:sz w:val="23"/>
          <w:szCs w:val="23"/>
        </w:rPr>
        <w:t>3</w:t>
      </w:r>
      <w:r w:rsidRPr="00136135">
        <w:rPr>
          <w:b w:val="0"/>
          <w:sz w:val="23"/>
          <w:szCs w:val="23"/>
        </w:rPr>
        <w:t xml:space="preserve"> настоящего договора путем перечисления денежных средств по реквизитам, указанным Заявителем</w:t>
      </w:r>
      <w:r w:rsidR="005E4ED8" w:rsidRPr="00136135">
        <w:rPr>
          <w:b w:val="0"/>
          <w:sz w:val="23"/>
          <w:szCs w:val="23"/>
        </w:rPr>
        <w:t xml:space="preserve"> в настоящем договоре</w:t>
      </w:r>
      <w:r w:rsidRPr="00136135">
        <w:rPr>
          <w:b w:val="0"/>
          <w:sz w:val="23"/>
          <w:szCs w:val="23"/>
        </w:rPr>
        <w:t>.</w:t>
      </w:r>
    </w:p>
    <w:p w:rsidR="00080890" w:rsidRPr="00080890" w:rsidRDefault="00985937" w:rsidP="00080890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3.2. </w:t>
      </w:r>
      <w:r w:rsidR="00080890" w:rsidRPr="00330DC8">
        <w:rPr>
          <w:b w:val="0"/>
          <w:sz w:val="23"/>
          <w:szCs w:val="23"/>
        </w:rPr>
        <w:t>Задаток возвращается в течение 5 (пяти) рабочих дней со дня подписания протокола о результатах проведения торгов в случаях, если: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не допущен к участию в торгах;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участвовал в торгах, но не выиграл их (кроме случая, когда заявитель является единственным участником торгов);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заявитель отозвал свою заявку </w:t>
      </w:r>
      <w:proofErr w:type="gramStart"/>
      <w:r w:rsidRPr="00330DC8">
        <w:rPr>
          <w:b w:val="0"/>
          <w:sz w:val="23"/>
          <w:szCs w:val="23"/>
        </w:rPr>
        <w:t>на участие в торгах до момента окончания срока приема заявок на участие в торгах</w:t>
      </w:r>
      <w:proofErr w:type="gramEnd"/>
      <w:r w:rsidRPr="00330DC8">
        <w:rPr>
          <w:b w:val="0"/>
          <w:sz w:val="23"/>
          <w:szCs w:val="23"/>
        </w:rPr>
        <w:t>.</w:t>
      </w:r>
    </w:p>
    <w:p w:rsidR="00985937" w:rsidRPr="00136135" w:rsidRDefault="00080890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3.3</w:t>
      </w:r>
      <w:r w:rsidR="00985937" w:rsidRPr="00136135">
        <w:rPr>
          <w:b w:val="0"/>
          <w:sz w:val="23"/>
          <w:szCs w:val="23"/>
        </w:rPr>
        <w:t>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3.4. Задаток не возвращается заявителю в случаях: 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уклонения заявителя, признанного победителем торгов, от подписания договора купли-продажи предмета торгов в установленный срок;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уклонения заявителя, признанного победителем торгов, от полной оплаты предмета торгов </w:t>
      </w:r>
      <w:r w:rsidRPr="00136135">
        <w:rPr>
          <w:b w:val="0"/>
          <w:sz w:val="23"/>
          <w:szCs w:val="23"/>
        </w:rPr>
        <w:t>в срок</w:t>
      </w:r>
      <w:r w:rsidRPr="00330DC8">
        <w:rPr>
          <w:b w:val="0"/>
          <w:sz w:val="23"/>
          <w:szCs w:val="23"/>
        </w:rPr>
        <w:t xml:space="preserve">, </w:t>
      </w:r>
      <w:r w:rsidRPr="00136135">
        <w:rPr>
          <w:b w:val="0"/>
          <w:sz w:val="23"/>
          <w:szCs w:val="23"/>
        </w:rPr>
        <w:t>установленный</w:t>
      </w:r>
      <w:r w:rsidRPr="00330DC8">
        <w:rPr>
          <w:b w:val="0"/>
          <w:sz w:val="23"/>
          <w:szCs w:val="23"/>
        </w:rPr>
        <w:t xml:space="preserve"> в соответствии с договором купли-продажи предмета торгов;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уклонения единственного участника торгов от заключения, подписания договора купли-продажи предмета торгов в установленный срок либо от полной оплаты предмета торгов </w:t>
      </w:r>
      <w:r w:rsidRPr="00136135">
        <w:rPr>
          <w:b w:val="0"/>
          <w:sz w:val="23"/>
          <w:szCs w:val="23"/>
        </w:rPr>
        <w:t>в срок</w:t>
      </w:r>
      <w:r w:rsidRPr="00330DC8">
        <w:rPr>
          <w:b w:val="0"/>
          <w:sz w:val="23"/>
          <w:szCs w:val="23"/>
        </w:rPr>
        <w:t xml:space="preserve">, </w:t>
      </w:r>
      <w:r w:rsidRPr="00136135">
        <w:rPr>
          <w:b w:val="0"/>
          <w:sz w:val="23"/>
          <w:szCs w:val="23"/>
        </w:rPr>
        <w:t>установленный</w:t>
      </w:r>
      <w:r w:rsidRPr="00330DC8">
        <w:rPr>
          <w:b w:val="0"/>
          <w:sz w:val="23"/>
          <w:szCs w:val="23"/>
        </w:rPr>
        <w:t xml:space="preserve"> в соответствии с договором купли-продажи предмета торгов.</w:t>
      </w:r>
    </w:p>
    <w:p w:rsidR="00985937" w:rsidRPr="00136135" w:rsidRDefault="00330DC8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3.5</w:t>
      </w:r>
      <w:r w:rsidR="00985937" w:rsidRPr="00136135">
        <w:rPr>
          <w:b w:val="0"/>
          <w:sz w:val="23"/>
          <w:szCs w:val="23"/>
        </w:rPr>
        <w:t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</w:t>
      </w:r>
    </w:p>
    <w:p w:rsidR="009F03C0" w:rsidRPr="00136135" w:rsidRDefault="009F03C0" w:rsidP="00985937">
      <w:pPr>
        <w:pStyle w:val="a3"/>
        <w:ind w:firstLine="720"/>
        <w:jc w:val="both"/>
        <w:rPr>
          <w:b w:val="0"/>
          <w:sz w:val="23"/>
          <w:szCs w:val="23"/>
        </w:rPr>
      </w:pPr>
    </w:p>
    <w:p w:rsidR="009F03C0" w:rsidRPr="00136135" w:rsidRDefault="009F03C0" w:rsidP="007A0872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>4</w:t>
      </w:r>
      <w:r w:rsidR="00985937" w:rsidRPr="00136135">
        <w:rPr>
          <w:sz w:val="23"/>
          <w:szCs w:val="23"/>
        </w:rPr>
        <w:t>. Срок действия настоящего договора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C31D2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</w:t>
      </w:r>
      <w:r w:rsidRPr="00D07FF7">
        <w:rPr>
          <w:b w:val="0"/>
          <w:sz w:val="23"/>
          <w:szCs w:val="23"/>
        </w:rPr>
        <w:t xml:space="preserve">в </w:t>
      </w:r>
      <w:r w:rsidR="006C31D2" w:rsidRPr="00D07FF7">
        <w:rPr>
          <w:b w:val="0"/>
          <w:sz w:val="23"/>
          <w:szCs w:val="23"/>
        </w:rPr>
        <w:t xml:space="preserve">Центральный районный суд </w:t>
      </w:r>
      <w:proofErr w:type="spellStart"/>
      <w:r w:rsidR="006C31D2" w:rsidRPr="00D07FF7">
        <w:rPr>
          <w:b w:val="0"/>
          <w:sz w:val="23"/>
          <w:szCs w:val="23"/>
        </w:rPr>
        <w:t>г</w:t>
      </w:r>
      <w:proofErr w:type="gramStart"/>
      <w:r w:rsidR="006C31D2" w:rsidRPr="00D07FF7">
        <w:rPr>
          <w:b w:val="0"/>
          <w:sz w:val="23"/>
          <w:szCs w:val="23"/>
        </w:rPr>
        <w:t>.К</w:t>
      </w:r>
      <w:proofErr w:type="gramEnd"/>
      <w:r w:rsidR="006C31D2" w:rsidRPr="00D07FF7">
        <w:rPr>
          <w:b w:val="0"/>
          <w:sz w:val="23"/>
          <w:szCs w:val="23"/>
        </w:rPr>
        <w:t>емерово</w:t>
      </w:r>
      <w:proofErr w:type="spellEnd"/>
      <w:r w:rsidR="006C31D2" w:rsidRPr="00D07FF7">
        <w:rPr>
          <w:b w:val="0"/>
          <w:sz w:val="23"/>
          <w:szCs w:val="23"/>
        </w:rPr>
        <w:t xml:space="preserve">/Арбитражный суд по Кемеровской области (в зависимости от состава </w:t>
      </w:r>
      <w:r w:rsidR="006C31D2">
        <w:rPr>
          <w:b w:val="0"/>
          <w:sz w:val="23"/>
          <w:szCs w:val="23"/>
        </w:rPr>
        <w:t>спорящих сторон).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85937" w:rsidRPr="00136135" w:rsidRDefault="009F03C0" w:rsidP="00985937">
      <w:pPr>
        <w:spacing w:before="300"/>
        <w:jc w:val="center"/>
        <w:rPr>
          <w:b/>
          <w:sz w:val="23"/>
          <w:szCs w:val="23"/>
        </w:rPr>
      </w:pPr>
      <w:r w:rsidRPr="00136135">
        <w:rPr>
          <w:b/>
          <w:sz w:val="23"/>
          <w:szCs w:val="23"/>
        </w:rPr>
        <w:t>5</w:t>
      </w:r>
      <w:r w:rsidR="00985937" w:rsidRPr="00136135">
        <w:rPr>
          <w:b/>
          <w:sz w:val="23"/>
          <w:szCs w:val="23"/>
        </w:rPr>
        <w:t>. Место нахождения</w:t>
      </w:r>
      <w:r w:rsidR="005E4ED8" w:rsidRPr="00136135">
        <w:rPr>
          <w:b/>
          <w:sz w:val="23"/>
          <w:szCs w:val="23"/>
        </w:rPr>
        <w:t xml:space="preserve">, реквизиты </w:t>
      </w:r>
      <w:r w:rsidR="00985937" w:rsidRPr="00136135">
        <w:rPr>
          <w:b/>
          <w:sz w:val="23"/>
          <w:szCs w:val="23"/>
        </w:rPr>
        <w:t>и подписи Сторон</w:t>
      </w:r>
    </w:p>
    <w:tbl>
      <w:tblPr>
        <w:tblW w:w="10232" w:type="dxa"/>
        <w:jc w:val="right"/>
        <w:tblLayout w:type="fixed"/>
        <w:tblLook w:val="0000" w:firstRow="0" w:lastRow="0" w:firstColumn="0" w:lastColumn="0" w:noHBand="0" w:noVBand="0"/>
      </w:tblPr>
      <w:tblGrid>
        <w:gridCol w:w="250"/>
        <w:gridCol w:w="4676"/>
        <w:gridCol w:w="285"/>
        <w:gridCol w:w="4877"/>
        <w:gridCol w:w="144"/>
      </w:tblGrid>
      <w:tr w:rsidR="00985937" w:rsidRPr="00136135" w:rsidTr="00D07FF7">
        <w:trPr>
          <w:gridAfter w:val="1"/>
          <w:wAfter w:w="144" w:type="dxa"/>
          <w:jc w:val="right"/>
        </w:trPr>
        <w:tc>
          <w:tcPr>
            <w:tcW w:w="4926" w:type="dxa"/>
            <w:gridSpan w:val="2"/>
          </w:tcPr>
          <w:p w:rsidR="00985937" w:rsidRPr="00136135" w:rsidRDefault="00985937" w:rsidP="007A0872">
            <w:pPr>
              <w:rPr>
                <w:sz w:val="23"/>
                <w:szCs w:val="23"/>
              </w:rPr>
            </w:pPr>
          </w:p>
          <w:p w:rsidR="00985937" w:rsidRPr="00136135" w:rsidRDefault="00985937" w:rsidP="00F93875">
            <w:pPr>
              <w:pStyle w:val="2"/>
              <w:jc w:val="center"/>
              <w:rPr>
                <w:sz w:val="23"/>
                <w:szCs w:val="23"/>
              </w:rPr>
            </w:pPr>
            <w:r w:rsidRPr="00136135">
              <w:rPr>
                <w:sz w:val="23"/>
                <w:szCs w:val="23"/>
              </w:rPr>
              <w:t xml:space="preserve">Организатор торгов </w:t>
            </w:r>
          </w:p>
        </w:tc>
        <w:tc>
          <w:tcPr>
            <w:tcW w:w="5162" w:type="dxa"/>
            <w:gridSpan w:val="2"/>
          </w:tcPr>
          <w:p w:rsidR="00985937" w:rsidRPr="00136135" w:rsidRDefault="00985937" w:rsidP="00D07FF7">
            <w:pPr>
              <w:jc w:val="center"/>
              <w:rPr>
                <w:sz w:val="23"/>
                <w:szCs w:val="23"/>
              </w:rPr>
            </w:pPr>
          </w:p>
          <w:p w:rsidR="00985937" w:rsidRPr="00136135" w:rsidRDefault="00985937" w:rsidP="00D07FF7">
            <w:pPr>
              <w:pStyle w:val="3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Заявитель</w:t>
            </w:r>
          </w:p>
        </w:tc>
      </w:tr>
      <w:tr w:rsidR="00985937" w:rsidRPr="007A0872" w:rsidTr="002048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8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872" w:rsidRPr="00D065ED" w:rsidRDefault="007A0872" w:rsidP="007A0872">
            <w:pPr>
              <w:tabs>
                <w:tab w:val="left" w:pos="3615"/>
              </w:tabs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065ED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ООО «</w:t>
            </w:r>
            <w:proofErr w:type="spellStart"/>
            <w:r w:rsidRPr="00D065ED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Спецавтотранс</w:t>
            </w:r>
            <w:proofErr w:type="spellEnd"/>
            <w:r w:rsidRPr="00D065ED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»</w:t>
            </w:r>
          </w:p>
          <w:p w:rsidR="007A0872" w:rsidRPr="00D065ED" w:rsidRDefault="007A0872" w:rsidP="007A0872">
            <w:pPr>
              <w:tabs>
                <w:tab w:val="left" w:pos="3615"/>
              </w:tabs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065ED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ОГРН 1132468035017</w:t>
            </w:r>
          </w:p>
          <w:p w:rsidR="007A0872" w:rsidRPr="00D065ED" w:rsidRDefault="007A0872" w:rsidP="007A0872">
            <w:pPr>
              <w:tabs>
                <w:tab w:val="left" w:pos="3615"/>
              </w:tabs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065ED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ИНН 2465294727 КПП</w:t>
            </w:r>
            <w:r w:rsidRPr="00D065ED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065ED">
              <w:rPr>
                <w:color w:val="000000" w:themeColor="text1"/>
                <w:sz w:val="22"/>
                <w:szCs w:val="22"/>
                <w:shd w:val="clear" w:color="auto" w:fill="FFFFFF"/>
              </w:rPr>
              <w:t>246501001</w:t>
            </w:r>
          </w:p>
          <w:p w:rsidR="007A0872" w:rsidRPr="00D065ED" w:rsidRDefault="007A0872" w:rsidP="007A0872">
            <w:pPr>
              <w:pStyle w:val="a8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065ED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Расчетный счет №</w:t>
            </w:r>
            <w:r w:rsidRPr="00D065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D07FF7" w:rsidRPr="00D065ED">
              <w:rPr>
                <w:b w:val="0"/>
                <w:sz w:val="22"/>
                <w:szCs w:val="22"/>
              </w:rPr>
              <w:t>40702810226000014808</w:t>
            </w:r>
            <w:r w:rsidRPr="00D065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D07FF7" w:rsidRPr="00D065ED">
              <w:rPr>
                <w:b w:val="0"/>
                <w:sz w:val="22"/>
                <w:szCs w:val="22"/>
              </w:rPr>
              <w:t>в Кемер</w:t>
            </w:r>
            <w:r w:rsidR="002534AE">
              <w:rPr>
                <w:b w:val="0"/>
                <w:sz w:val="22"/>
                <w:szCs w:val="22"/>
              </w:rPr>
              <w:t>овском отделении №8615/0456 ПАО</w:t>
            </w:r>
            <w:r w:rsidR="00D07FF7" w:rsidRPr="00D065ED">
              <w:rPr>
                <w:b w:val="0"/>
                <w:sz w:val="22"/>
                <w:szCs w:val="22"/>
              </w:rPr>
              <w:t xml:space="preserve"> «Сбербанк России», г. Кемерово</w:t>
            </w:r>
            <w:r w:rsidR="00D07FF7" w:rsidRPr="00D065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r w:rsidR="00230F7C" w:rsidRPr="00D065ED">
              <w:rPr>
                <w:b w:val="0"/>
                <w:sz w:val="22"/>
                <w:szCs w:val="22"/>
              </w:rPr>
              <w:t>БИК 043207612</w:t>
            </w:r>
            <w:r w:rsidRPr="00D065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r w:rsidRPr="00D065ED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к/</w:t>
            </w:r>
            <w:proofErr w:type="spellStart"/>
            <w:r w:rsidRPr="00D065ED">
              <w:rPr>
                <w:rFonts w:eastAsia="Calibri"/>
                <w:b w:val="0"/>
                <w:bCs/>
                <w:sz w:val="22"/>
                <w:szCs w:val="22"/>
                <w:lang w:eastAsia="en-US"/>
              </w:rPr>
              <w:t>сч</w:t>
            </w:r>
            <w:proofErr w:type="spellEnd"/>
            <w:r w:rsidRPr="00D065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230F7C" w:rsidRPr="00D065ED">
              <w:rPr>
                <w:b w:val="0"/>
                <w:sz w:val="22"/>
                <w:szCs w:val="22"/>
              </w:rPr>
              <w:t>30101810200000000612</w:t>
            </w:r>
            <w:r w:rsidRPr="00D065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7A0872" w:rsidRPr="00D065ED" w:rsidRDefault="007A0872" w:rsidP="007A0872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D065ED">
              <w:rPr>
                <w:b w:val="0"/>
                <w:sz w:val="22"/>
                <w:szCs w:val="22"/>
              </w:rPr>
              <w:t>Кириченко Александр Владимирович</w:t>
            </w:r>
          </w:p>
          <w:p w:rsidR="007A0872" w:rsidRPr="00D065ED" w:rsidRDefault="007A0872" w:rsidP="007A0872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D065ED">
              <w:rPr>
                <w:b w:val="0"/>
                <w:sz w:val="22"/>
                <w:szCs w:val="22"/>
              </w:rPr>
              <w:t xml:space="preserve">Адрес для почтовых отправлений: 650036, </w:t>
            </w:r>
          </w:p>
          <w:p w:rsidR="007A0872" w:rsidRPr="00D065ED" w:rsidRDefault="007A0872" w:rsidP="007A0872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D065ED">
              <w:rPr>
                <w:b w:val="0"/>
                <w:sz w:val="22"/>
                <w:szCs w:val="22"/>
              </w:rPr>
              <w:t xml:space="preserve">г. Кемерово, пр. Ленина, 90/5, офис 86. </w:t>
            </w:r>
          </w:p>
          <w:p w:rsidR="00985937" w:rsidRPr="00D065ED" w:rsidRDefault="007A0872" w:rsidP="007A0872">
            <w:pPr>
              <w:pStyle w:val="a8"/>
              <w:jc w:val="left"/>
              <w:rPr>
                <w:sz w:val="22"/>
                <w:szCs w:val="22"/>
                <w:lang w:val="en-US"/>
              </w:rPr>
            </w:pPr>
            <w:proofErr w:type="gramStart"/>
            <w:r w:rsidRPr="00D065ED">
              <w:rPr>
                <w:b w:val="0"/>
                <w:sz w:val="22"/>
                <w:szCs w:val="22"/>
                <w:lang w:val="en-US"/>
              </w:rPr>
              <w:t>e-mail</w:t>
            </w:r>
            <w:proofErr w:type="gramEnd"/>
            <w:r w:rsidRPr="00D065ED">
              <w:rPr>
                <w:b w:val="0"/>
                <w:sz w:val="22"/>
                <w:szCs w:val="22"/>
                <w:lang w:val="en-US"/>
              </w:rPr>
              <w:t xml:space="preserve">: </w:t>
            </w:r>
            <w:hyperlink r:id="rId10" w:history="1">
              <w:r w:rsidRPr="00D065ED">
                <w:rPr>
                  <w:b w:val="0"/>
                  <w:sz w:val="22"/>
                  <w:szCs w:val="22"/>
                  <w:lang w:val="en-US"/>
                </w:rPr>
                <w:t>a.kirichenko2008@yandex.ru</w:t>
              </w:r>
            </w:hyperlink>
          </w:p>
          <w:p w:rsidR="007A0872" w:rsidRPr="00D065ED" w:rsidRDefault="007A0872" w:rsidP="007A0872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7A0872" w:rsidRPr="00D065ED" w:rsidRDefault="007A0872" w:rsidP="007A0872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65ED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:rsidR="007A0872" w:rsidRPr="00D065ED" w:rsidRDefault="007A0872" w:rsidP="007A0872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65ED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D065ED">
              <w:rPr>
                <w:rFonts w:ascii="Times New Roman" w:hAnsi="Times New Roman" w:cs="Times New Roman"/>
                <w:sz w:val="22"/>
                <w:szCs w:val="22"/>
              </w:rPr>
              <w:t>Спецавтотранс</w:t>
            </w:r>
            <w:proofErr w:type="spellEnd"/>
            <w:r w:rsidRPr="00D065E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7A0872" w:rsidRPr="00EA43CA" w:rsidRDefault="007A0872" w:rsidP="007A087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A0872" w:rsidRPr="007A0872" w:rsidRDefault="007A0872" w:rsidP="007A087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A43CA">
              <w:rPr>
                <w:rFonts w:ascii="Times New Roman" w:hAnsi="Times New Roman" w:cs="Times New Roman"/>
                <w:sz w:val="23"/>
                <w:szCs w:val="23"/>
              </w:rPr>
              <w:t>______________________</w:t>
            </w:r>
            <w:proofErr w:type="spellStart"/>
            <w:r w:rsidRPr="00EA43CA">
              <w:rPr>
                <w:rFonts w:ascii="Times New Roman" w:hAnsi="Times New Roman" w:cs="Times New Roman"/>
                <w:sz w:val="23"/>
                <w:szCs w:val="23"/>
              </w:rPr>
              <w:t>А.В.Кириченко</w:t>
            </w:r>
            <w:proofErr w:type="spellEnd"/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7A0872" w:rsidRDefault="00985937" w:rsidP="00230F7C">
            <w:pPr>
              <w:pStyle w:val="a3"/>
              <w:ind w:firstLine="720"/>
              <w:jc w:val="both"/>
              <w:rPr>
                <w:b w:val="0"/>
                <w:sz w:val="23"/>
                <w:szCs w:val="23"/>
              </w:rPr>
            </w:pPr>
          </w:p>
        </w:tc>
      </w:tr>
    </w:tbl>
    <w:p w:rsidR="00A1550F" w:rsidRPr="007A0872" w:rsidRDefault="00A1550F" w:rsidP="00DD7024">
      <w:pPr>
        <w:rPr>
          <w:sz w:val="24"/>
          <w:szCs w:val="24"/>
        </w:rPr>
      </w:pPr>
    </w:p>
    <w:sectPr w:rsidR="00A1550F" w:rsidRPr="007A0872" w:rsidSect="00D065ED">
      <w:footerReference w:type="default" r:id="rId11"/>
      <w:pgSz w:w="11906" w:h="16838"/>
      <w:pgMar w:top="851" w:right="737" w:bottom="709" w:left="130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2E" w:rsidRDefault="00BC212E" w:rsidP="009F03C0">
      <w:r>
        <w:separator/>
      </w:r>
    </w:p>
  </w:endnote>
  <w:endnote w:type="continuationSeparator" w:id="0">
    <w:p w:rsidR="00BC212E" w:rsidRDefault="00BC212E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639810"/>
      <w:docPartObj>
        <w:docPartGallery w:val="Page Numbers (Bottom of Page)"/>
        <w:docPartUnique/>
      </w:docPartObj>
    </w:sdtPr>
    <w:sdtEndPr/>
    <w:sdtContent>
      <w:p w:rsidR="00D07FF7" w:rsidRDefault="002534A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A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7FF7" w:rsidRDefault="00D07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2E" w:rsidRDefault="00BC212E" w:rsidP="009F03C0">
      <w:r>
        <w:separator/>
      </w:r>
    </w:p>
  </w:footnote>
  <w:footnote w:type="continuationSeparator" w:id="0">
    <w:p w:rsidR="00BC212E" w:rsidRDefault="00BC212E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37"/>
    <w:rsid w:val="00001A84"/>
    <w:rsid w:val="0003279F"/>
    <w:rsid w:val="00044CED"/>
    <w:rsid w:val="00076429"/>
    <w:rsid w:val="00080890"/>
    <w:rsid w:val="00081214"/>
    <w:rsid w:val="00095BCB"/>
    <w:rsid w:val="000D0DF1"/>
    <w:rsid w:val="001268E7"/>
    <w:rsid w:val="00136135"/>
    <w:rsid w:val="001423A5"/>
    <w:rsid w:val="00146634"/>
    <w:rsid w:val="0018400E"/>
    <w:rsid w:val="0018725B"/>
    <w:rsid w:val="001D34AF"/>
    <w:rsid w:val="0020483A"/>
    <w:rsid w:val="0021231F"/>
    <w:rsid w:val="00230F7C"/>
    <w:rsid w:val="002534AE"/>
    <w:rsid w:val="002549BA"/>
    <w:rsid w:val="002578B9"/>
    <w:rsid w:val="00263F1D"/>
    <w:rsid w:val="0029444D"/>
    <w:rsid w:val="002E6F11"/>
    <w:rsid w:val="003151F3"/>
    <w:rsid w:val="00326A8A"/>
    <w:rsid w:val="00330DC8"/>
    <w:rsid w:val="00386C6D"/>
    <w:rsid w:val="0040311C"/>
    <w:rsid w:val="00422B22"/>
    <w:rsid w:val="00502AD9"/>
    <w:rsid w:val="005052BB"/>
    <w:rsid w:val="005134ED"/>
    <w:rsid w:val="005235CC"/>
    <w:rsid w:val="005337C7"/>
    <w:rsid w:val="005343FD"/>
    <w:rsid w:val="00536551"/>
    <w:rsid w:val="0059407D"/>
    <w:rsid w:val="005B27D2"/>
    <w:rsid w:val="005E4ED8"/>
    <w:rsid w:val="00607B76"/>
    <w:rsid w:val="00697B23"/>
    <w:rsid w:val="006A5A4A"/>
    <w:rsid w:val="006B4C31"/>
    <w:rsid w:val="006C31D2"/>
    <w:rsid w:val="006C3E07"/>
    <w:rsid w:val="006D3008"/>
    <w:rsid w:val="007A0872"/>
    <w:rsid w:val="008727E4"/>
    <w:rsid w:val="00893627"/>
    <w:rsid w:val="008C0B25"/>
    <w:rsid w:val="008C18A2"/>
    <w:rsid w:val="008D0A45"/>
    <w:rsid w:val="009170D2"/>
    <w:rsid w:val="00943483"/>
    <w:rsid w:val="00985937"/>
    <w:rsid w:val="009D132F"/>
    <w:rsid w:val="009E638D"/>
    <w:rsid w:val="009F03C0"/>
    <w:rsid w:val="00A1550F"/>
    <w:rsid w:val="00A74FE2"/>
    <w:rsid w:val="00B22807"/>
    <w:rsid w:val="00BB1C2C"/>
    <w:rsid w:val="00BC212E"/>
    <w:rsid w:val="00C36A2E"/>
    <w:rsid w:val="00CB1814"/>
    <w:rsid w:val="00D065ED"/>
    <w:rsid w:val="00D07FF7"/>
    <w:rsid w:val="00D30137"/>
    <w:rsid w:val="00D31797"/>
    <w:rsid w:val="00D45AF3"/>
    <w:rsid w:val="00DA03CD"/>
    <w:rsid w:val="00DD7024"/>
    <w:rsid w:val="00E04BAC"/>
    <w:rsid w:val="00EB660A"/>
    <w:rsid w:val="00ED25E2"/>
    <w:rsid w:val="00F50604"/>
    <w:rsid w:val="00F91A22"/>
    <w:rsid w:val="00F93875"/>
    <w:rsid w:val="00FB0CF8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7A0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7A0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.kirichenko2008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4B9FC-806B-4D65-B7C5-3C97B4D4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Керкеснер Владимир Иванович</cp:lastModifiedBy>
  <cp:revision>2</cp:revision>
  <cp:lastPrinted>2017-11-01T11:43:00Z</cp:lastPrinted>
  <dcterms:created xsi:type="dcterms:W3CDTF">2017-11-08T11:28:00Z</dcterms:created>
  <dcterms:modified xsi:type="dcterms:W3CDTF">2017-11-08T11:28:00Z</dcterms:modified>
</cp:coreProperties>
</file>