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F243D6" w:rsidRPr="00DF7AB1" w:rsidRDefault="00F243D6" w:rsidP="00F243D6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имущество ООО «Сапфир-Л», </w:t>
      </w:r>
      <w:r w:rsidRPr="000B7FC6">
        <w:rPr>
          <w:sz w:val="22"/>
          <w:szCs w:val="22"/>
        </w:rPr>
        <w:t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</w:t>
      </w:r>
      <w:r>
        <w:rPr>
          <w:sz w:val="22"/>
          <w:szCs w:val="22"/>
        </w:rPr>
        <w:t>15</w:t>
      </w:r>
      <w:r w:rsidRPr="000B7FC6">
        <w:rPr>
          <w:sz w:val="22"/>
          <w:szCs w:val="22"/>
        </w:rPr>
        <w:t>(</w:t>
      </w:r>
      <w:r>
        <w:rPr>
          <w:sz w:val="22"/>
          <w:szCs w:val="22"/>
        </w:rPr>
        <w:t>6253</w:t>
      </w:r>
      <w:r w:rsidRPr="000B7FC6">
        <w:rPr>
          <w:sz w:val="22"/>
          <w:szCs w:val="22"/>
        </w:rPr>
        <w:t>) от 2</w:t>
      </w:r>
      <w:r>
        <w:rPr>
          <w:sz w:val="22"/>
          <w:szCs w:val="22"/>
        </w:rPr>
        <w:t>7</w:t>
      </w:r>
      <w:r w:rsidRPr="000B7FC6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0B7FC6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от «</w:t>
      </w:r>
      <w:r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 продаже имущества должника ООО «Сапфир-Л</w:t>
      </w:r>
      <w:r w:rsidRPr="00DF7AB1">
        <w:rPr>
          <w:sz w:val="22"/>
          <w:szCs w:val="22"/>
        </w:rPr>
        <w:t>», а именно:</w:t>
      </w:r>
    </w:p>
    <w:p w:rsidR="00491902" w:rsidRDefault="00491902" w:rsidP="00491902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Здание литейно-механического цеха, площадью 1296,8 кв. м.,  кадастровый номер 48:20:0029501:317, </w:t>
      </w:r>
      <w:r>
        <w:rPr>
          <w:sz w:val="22"/>
          <w:szCs w:val="22"/>
        </w:rPr>
        <w:t>расположенный</w:t>
      </w:r>
      <w:r w:rsidRPr="00DF7AB1">
        <w:rPr>
          <w:sz w:val="22"/>
          <w:szCs w:val="22"/>
        </w:rPr>
        <w:t xml:space="preserve"> по адресу г. Липецк, пр. Поперечный, стр. 27</w:t>
      </w:r>
      <w:r>
        <w:rPr>
          <w:sz w:val="22"/>
          <w:szCs w:val="22"/>
        </w:rPr>
        <w:t>.</w:t>
      </w:r>
    </w:p>
    <w:p w:rsidR="00491902" w:rsidRDefault="00491902" w:rsidP="00491902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З</w:t>
      </w:r>
      <w:r w:rsidRPr="00DF7AB1">
        <w:rPr>
          <w:sz w:val="22"/>
          <w:szCs w:val="22"/>
        </w:rPr>
        <w:t xml:space="preserve">емельный участок, площадью 4316 кв.м., кадастровый номер 48:20:0029501:49, расположенный по адресу: местоположение установлено относительно ориентира, расположенного в границах участка, почтовый адрес ориентира: г. Липецк, пр. Поперечный, стр. 27. </w:t>
      </w:r>
    </w:p>
    <w:p w:rsidR="00AC11A9" w:rsidRPr="00DF7AB1" w:rsidRDefault="00491902" w:rsidP="00491902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 </w:t>
      </w:r>
      <w:r w:rsidR="00AC11A9" w:rsidRPr="00DF7AB1">
        <w:rPr>
          <w:sz w:val="22"/>
          <w:szCs w:val="22"/>
        </w:rPr>
        <w:t xml:space="preserve">(в дальнейшем именуемые </w:t>
      </w:r>
      <w:r w:rsidR="00200E1A" w:rsidRPr="00DF7AB1">
        <w:rPr>
          <w:sz w:val="22"/>
          <w:szCs w:val="22"/>
        </w:rPr>
        <w:t>Имущество</w:t>
      </w:r>
      <w:r w:rsidR="00AC11A9"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="00AC11A9"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="00491902">
        <w:rPr>
          <w:rFonts w:ascii="Times New Roman CYR" w:hAnsi="Times New Roman CYR"/>
          <w:sz w:val="22"/>
          <w:szCs w:val="22"/>
        </w:rPr>
        <w:t>Покупателю</w:t>
      </w:r>
      <w:r w:rsidRPr="000B7FC6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491902">
        <w:rPr>
          <w:rFonts w:ascii="Times New Roman CYR" w:hAnsi="Times New Roman CYR"/>
          <w:sz w:val="22"/>
          <w:szCs w:val="22"/>
        </w:rPr>
        <w:t xml:space="preserve">Имущество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2F7" w:rsidRDefault="009D42F7">
      <w:r>
        <w:separator/>
      </w:r>
    </w:p>
  </w:endnote>
  <w:endnote w:type="continuationSeparator" w:id="1">
    <w:p w:rsidR="009D42F7" w:rsidRDefault="009D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2F7" w:rsidRDefault="009D42F7">
      <w:r>
        <w:separator/>
      </w:r>
    </w:p>
  </w:footnote>
  <w:footnote w:type="continuationSeparator" w:id="1">
    <w:p w:rsidR="009D42F7" w:rsidRDefault="009D4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82D23"/>
    <w:rsid w:val="002A60DC"/>
    <w:rsid w:val="002A7931"/>
    <w:rsid w:val="002B6C68"/>
    <w:rsid w:val="002C0317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1902"/>
    <w:rsid w:val="004956C4"/>
    <w:rsid w:val="004A4A85"/>
    <w:rsid w:val="004F474E"/>
    <w:rsid w:val="005073C6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A75FB"/>
    <w:rsid w:val="009C1628"/>
    <w:rsid w:val="009D42F7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A4288"/>
    <w:rsid w:val="00DD52F9"/>
    <w:rsid w:val="00DE0371"/>
    <w:rsid w:val="00DE6B1E"/>
    <w:rsid w:val="00DF7AB1"/>
    <w:rsid w:val="00E06145"/>
    <w:rsid w:val="00E07A28"/>
    <w:rsid w:val="00E10CDF"/>
    <w:rsid w:val="00E22CB3"/>
    <w:rsid w:val="00E617FC"/>
    <w:rsid w:val="00E64849"/>
    <w:rsid w:val="00E92506"/>
    <w:rsid w:val="00EA38C2"/>
    <w:rsid w:val="00EA769C"/>
    <w:rsid w:val="00EF0795"/>
    <w:rsid w:val="00F243D6"/>
    <w:rsid w:val="00F37E4B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YzXIBza86xd8iujNmvlR6Z0w4bKM5UE1Q4Vvw76EZgU=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yQjDGX7a3EAfDzSO7Tfy/hoIUKIZPLG9FdHuq807W/QkzsAFmfhBJU0dlaBAQniDXYxdLid1
    tuy4eIyXkDhS8A==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O5/t3/DixstE1CLDT36ubh+PUEU=</DigestValue>
      </Reference>
      <Reference URI="/word/endnotes.xml?ContentType=application/vnd.openxmlformats-officedocument.wordprocessingml.endnotes+xml">
        <DigestMethod Algorithm="http://www.w3.org/2000/09/xmldsig#sha1"/>
        <DigestValue>Kx4kW3utRm02p4OZ1ppwKfkHb2Q=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pKBi+L/vbYuIa002eemGHdnLNBM=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JN7uTDaLwSlFtv2m40gwsYCiarA=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2018-01-25T07:15:00Z</dcterms:created>
  <dcterms:modified xsi:type="dcterms:W3CDTF">2018-01-25T07:15:00Z</dcterms:modified>
</cp:coreProperties>
</file>