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E20293">
        <w:rPr>
          <w:rFonts w:ascii="Times New Roman" w:eastAsia="Times New Roman" w:hAnsi="Times New Roman" w:cs="Times New Roman"/>
          <w:lang w:eastAsia="ru-RU"/>
        </w:rPr>
        <w:t>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E20293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>ООО «Стройинжиниринг»</w:t>
      </w:r>
      <w:r w:rsidRPr="001264FF">
        <w:rPr>
          <w:rFonts w:ascii="Times New Roman" w:hAnsi="Times New Roman" w:cs="Times New Roman"/>
        </w:rPr>
        <w:t xml:space="preserve"> в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конкурсного   управляющего </w:t>
      </w:r>
      <w:r w:rsidRPr="004A517A">
        <w:rPr>
          <w:rFonts w:ascii="Times New Roman" w:hAnsi="Times New Roman" w:cs="Times New Roman"/>
        </w:rPr>
        <w:t>Проценко Артема Владимировича</w:t>
      </w:r>
      <w:r w:rsidRPr="004A517A">
        <w:rPr>
          <w:rFonts w:ascii="Times New Roman" w:eastAsia="Times New Roman" w:hAnsi="Times New Roman" w:cs="Times New Roman"/>
          <w:lang w:eastAsia="ru-RU"/>
        </w:rPr>
        <w:t>,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4A517A">
        <w:rPr>
          <w:rFonts w:ascii="Times New Roman" w:hAnsi="Times New Roman" w:cs="Times New Roman"/>
        </w:rPr>
        <w:t>Арбитражного суда ЯНАО от 21.05.2018 по делу А81-35/2018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Pr="00E20293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E2029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средств по следующим реквизитам: </w:t>
      </w:r>
      <w:r w:rsidR="003C5E75" w:rsidRPr="00E20293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r w:rsidR="00E20293" w:rsidRPr="00E20293">
        <w:rPr>
          <w:rFonts w:ascii="Times New Roman" w:eastAsia="Times New Roman" w:hAnsi="Times New Roman" w:cs="Times New Roman"/>
          <w:color w:val="000000"/>
          <w:lang w:eastAsia="ru-RU"/>
        </w:rPr>
        <w:t>ООО "Стройинжиниринг" ИНН / КПП  8901021392 / 890101001, р/с 40702810767100016455, ЗАПАДНО-СИБИРСКИЙ БАНК ПАО СБЕРБАНК, БИК 047102651, к/с 30101810800000000651</w:t>
      </w:r>
      <w:r w:rsidR="00E20293" w:rsidRPr="00E20293">
        <w:rPr>
          <w:rFonts w:ascii="Times New Roman" w:hAnsi="Times New Roman" w:cs="Times New Roman"/>
        </w:rPr>
        <w:t>.</w:t>
      </w:r>
      <w:r w:rsidRPr="00E20293">
        <w:rPr>
          <w:rFonts w:ascii="Times New Roman" w:hAnsi="Times New Roman" w:cs="Times New Roman"/>
        </w:rPr>
        <w:t xml:space="preserve">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93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</w:t>
      </w:r>
      <w:r>
        <w:rPr>
          <w:rFonts w:ascii="Times New Roman" w:eastAsia="Times New Roman" w:hAnsi="Times New Roman" w:cs="Times New Roman"/>
          <w:lang w:eastAsia="ru-RU"/>
        </w:rPr>
        <w:t>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E20293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E20293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"Стройинжиниринг" </w:t>
            </w:r>
          </w:p>
          <w:p w:rsidR="00E20293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/ КПП  8901021392 / 890101001, </w:t>
            </w:r>
          </w:p>
          <w:p w:rsidR="003C5E75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р/с 40702810767100016455, ЗАПАДНО-СИБИРСКИЙ БАНК ПАО СБЕРБАНК, БИК 047102651, к/с 30101810800000000651</w:t>
            </w:r>
            <w:r w:rsidRPr="00E20293">
              <w:rPr>
                <w:rFonts w:ascii="Times New Roman" w:hAnsi="Times New Roman" w:cs="Times New Roman"/>
              </w:rPr>
              <w:t>.</w:t>
            </w: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0293">
              <w:rPr>
                <w:rFonts w:ascii="Times New Roman" w:hAnsi="Times New Roman" w:cs="Times New Roman"/>
              </w:rPr>
              <w:t xml:space="preserve">адрес для направления корреспонденции: 625048, г.Тюмень, а/я 2407, тел.83452688826, </w:t>
            </w:r>
            <w:hyperlink r:id="rId8" w:history="1">
              <w:r w:rsidRPr="00E20293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20293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Конкурсный</w:t>
            </w:r>
            <w:r w:rsidR="003C5E75"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 </w:t>
            </w: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2029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E20293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36" w:rsidRDefault="00437B36" w:rsidP="005B5C56">
      <w:pPr>
        <w:spacing w:after="0" w:line="240" w:lineRule="auto"/>
      </w:pPr>
      <w:r>
        <w:separator/>
      </w:r>
    </w:p>
  </w:endnote>
  <w:endnote w:type="continuationSeparator" w:id="0">
    <w:p w:rsidR="00437B36" w:rsidRDefault="00437B36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36" w:rsidRDefault="00437B36" w:rsidP="005B5C56">
      <w:pPr>
        <w:spacing w:after="0" w:line="240" w:lineRule="auto"/>
      </w:pPr>
      <w:r>
        <w:separator/>
      </w:r>
    </w:p>
  </w:footnote>
  <w:footnote w:type="continuationSeparator" w:id="0">
    <w:p w:rsidR="00437B36" w:rsidRDefault="00437B36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4325B9"/>
    <w:rsid w:val="00437B36"/>
    <w:rsid w:val="004B5A53"/>
    <w:rsid w:val="004D22A8"/>
    <w:rsid w:val="005103EB"/>
    <w:rsid w:val="005A25E3"/>
    <w:rsid w:val="005B5C56"/>
    <w:rsid w:val="005F3C7E"/>
    <w:rsid w:val="00650291"/>
    <w:rsid w:val="00771EB0"/>
    <w:rsid w:val="00816A66"/>
    <w:rsid w:val="00822549"/>
    <w:rsid w:val="00835170"/>
    <w:rsid w:val="00847712"/>
    <w:rsid w:val="008D46B7"/>
    <w:rsid w:val="008E6303"/>
    <w:rsid w:val="0090434B"/>
    <w:rsid w:val="00A61C89"/>
    <w:rsid w:val="00A6689D"/>
    <w:rsid w:val="00A906C4"/>
    <w:rsid w:val="00AA2478"/>
    <w:rsid w:val="00AD21C4"/>
    <w:rsid w:val="00B25004"/>
    <w:rsid w:val="00BD7984"/>
    <w:rsid w:val="00C857CC"/>
    <w:rsid w:val="00D31B51"/>
    <w:rsid w:val="00D44709"/>
    <w:rsid w:val="00D8388B"/>
    <w:rsid w:val="00DC1441"/>
    <w:rsid w:val="00E20293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F34C3-7E55-490F-A3AA-3A5D07F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17</cp:revision>
  <dcterms:created xsi:type="dcterms:W3CDTF">2016-11-14T10:55:00Z</dcterms:created>
  <dcterms:modified xsi:type="dcterms:W3CDTF">2018-11-15T18:20:00Z</dcterms:modified>
</cp:coreProperties>
</file>