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FC6F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F8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6F8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C6F8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FC6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F88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 w:rsidRPr="00FC6F88">
        <w:rPr>
          <w:rFonts w:ascii="Times New Roman" w:hAnsi="Times New Roman" w:cs="Times New Roman"/>
          <w:sz w:val="24"/>
          <w:szCs w:val="24"/>
        </w:rPr>
        <w:t xml:space="preserve">)), адрес регистрации: 420101, г. Казань, ул. Братьев </w:t>
      </w:r>
      <w:proofErr w:type="spellStart"/>
      <w:r w:rsidRPr="00FC6F88">
        <w:rPr>
          <w:rFonts w:ascii="Times New Roman" w:hAnsi="Times New Roman" w:cs="Times New Roman"/>
          <w:sz w:val="24"/>
          <w:szCs w:val="24"/>
        </w:rPr>
        <w:t>Касимовых</w:t>
      </w:r>
      <w:proofErr w:type="spellEnd"/>
      <w:r w:rsidRPr="00FC6F88">
        <w:rPr>
          <w:rFonts w:ascii="Times New Roman" w:hAnsi="Times New Roman" w:cs="Times New Roman"/>
          <w:sz w:val="24"/>
          <w:szCs w:val="24"/>
        </w:rPr>
        <w:t>, 47, ИНН 1653017097, ОГРН 1021600000597</w:t>
      </w:r>
      <w:r w:rsidR="00086E5A"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 w:rsidR="009F71C6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9F71C6"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9F71C6">
        <w:rPr>
          <w:rFonts w:ascii="Times New Roman" w:hAnsi="Times New Roman" w:cs="Times New Roman"/>
          <w:sz w:val="24"/>
          <w:szCs w:val="24"/>
        </w:rPr>
        <w:t>№</w:t>
      </w:r>
      <w:r w:rsidRPr="00FC6F88">
        <w:rPr>
          <w:rFonts w:ascii="Times New Roman" w:hAnsi="Times New Roman" w:cs="Times New Roman"/>
          <w:sz w:val="24"/>
          <w:szCs w:val="24"/>
        </w:rPr>
        <w:t>2030036622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FC6F88">
        <w:rPr>
          <w:rFonts w:ascii="Times New Roman" w:hAnsi="Times New Roman" w:cs="Times New Roman"/>
          <w:sz w:val="24"/>
          <w:szCs w:val="24"/>
        </w:rPr>
        <w:t>№126(6847) от 18.07.2020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лот 24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r w:rsidRPr="00FC6F88">
        <w:rPr>
          <w:rFonts w:ascii="Times New Roman" w:hAnsi="Times New Roman" w:cs="Times New Roman"/>
          <w:sz w:val="24"/>
          <w:szCs w:val="24"/>
        </w:rPr>
        <w:t>ПАО "Национальная девелоперская компания", ИНН 7715877096, решение АС г. Москвы от 04.05.2018 по делу А40-224530/17-158-1773 (399 226 512,30 руб.)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9F71C6"/>
    <w:rsid w:val="00AD0413"/>
    <w:rsid w:val="00AE62B1"/>
    <w:rsid w:val="00CA3C3B"/>
    <w:rsid w:val="00E65AE5"/>
    <w:rsid w:val="00F41D96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xQfnXPHEAlMZUm6JFotgQUYMk52AYfHQIQTGeRToNlQ=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hq9tG8PcIsT4opsKB7kFjNVbzDXFFp2x6IwtBZlfm2E=</DigestValue>
    </Reference>
  </SignedInfo>
  <SignatureValue>RkiGo6teUtTMYBr1aIZi5GRUa0sc4haJgX8ZHVwsFJMgTCfTwYJzLzp8vH2RDn1/
wfZ5PkaIsjs81AZl3Qms6Q==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SmFCfsvAf2c9SJxtKqVeDJ8eV50=</DigestValue>
      </Reference>
      <Reference URI="/word/fontTable.xml?ContentType=application/vnd.openxmlformats-officedocument.wordprocessingml.fontTable+xml">
        <DigestMethod Algorithm="http://www.w3.org/2000/09/xmldsig#sha1"/>
        <DigestValue>g9edccIPWqBOXOwv965bk+wvxNg=</DigestValue>
      </Reference>
      <Reference URI="/word/settings.xml?ContentType=application/vnd.openxmlformats-officedocument.wordprocessingml.settings+xml">
        <DigestMethod Algorithm="http://www.w3.org/2000/09/xmldsig#sha1"/>
        <DigestValue>HDTmY1sY0gTgWQ46UvUJiqbjVwQ=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2020-07-30T09:03:11Z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2020-07-30T09:03:11Z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17</cp:revision>
  <cp:lastPrinted>2016-10-26T09:10:00Z</cp:lastPrinted>
  <dcterms:created xsi:type="dcterms:W3CDTF">2016-07-28T13:17:00Z</dcterms:created>
  <dcterms:modified xsi:type="dcterms:W3CDTF">2020-07-30T08:59:00Z</dcterms:modified>
</cp:coreProperties>
</file>