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6" w:rsidRPr="004E72CC" w:rsidRDefault="004E72CC" w:rsidP="004E72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ПРОЕКТ</w:t>
      </w:r>
    </w:p>
    <w:p w:rsidR="004E72CC" w:rsidRPr="004E72CC" w:rsidRDefault="004E72CC" w:rsidP="004E72C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72CC">
        <w:rPr>
          <w:rFonts w:ascii="Times New Roman" w:hAnsi="Times New Roman" w:cs="Times New Roman"/>
          <w:b/>
          <w:sz w:val="20"/>
          <w:szCs w:val="20"/>
        </w:rPr>
        <w:t>Договор о задатке</w:t>
      </w:r>
    </w:p>
    <w:p w:rsidR="004E72CC" w:rsidRPr="004E72CC" w:rsidRDefault="004E72CC" w:rsidP="004E7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г. Пермь</w:t>
      </w:r>
      <w:r w:rsidRPr="004E72CC">
        <w:rPr>
          <w:rFonts w:ascii="Times New Roman" w:hAnsi="Times New Roman" w:cs="Times New Roman"/>
          <w:sz w:val="20"/>
          <w:szCs w:val="20"/>
        </w:rPr>
        <w:tab/>
      </w:r>
      <w:r w:rsidRPr="004E72CC">
        <w:rPr>
          <w:rFonts w:ascii="Times New Roman" w:hAnsi="Times New Roman" w:cs="Times New Roman"/>
          <w:sz w:val="20"/>
          <w:szCs w:val="20"/>
        </w:rPr>
        <w:tab/>
      </w:r>
      <w:r w:rsidRPr="004E72CC">
        <w:rPr>
          <w:rFonts w:ascii="Times New Roman" w:hAnsi="Times New Roman" w:cs="Times New Roman"/>
          <w:sz w:val="20"/>
          <w:szCs w:val="20"/>
        </w:rPr>
        <w:tab/>
      </w:r>
      <w:r w:rsidRPr="004E72C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0284D">
        <w:rPr>
          <w:rFonts w:ascii="Times New Roman" w:hAnsi="Times New Roman" w:cs="Times New Roman"/>
          <w:sz w:val="20"/>
          <w:szCs w:val="20"/>
        </w:rPr>
        <w:t xml:space="preserve">    «____» ________ 2020</w:t>
      </w:r>
      <w:r w:rsidRPr="004E72CC">
        <w:rPr>
          <w:rFonts w:ascii="Times New Roman" w:hAnsi="Times New Roman" w:cs="Times New Roman"/>
          <w:sz w:val="20"/>
          <w:szCs w:val="20"/>
        </w:rPr>
        <w:t>г.</w:t>
      </w:r>
    </w:p>
    <w:p w:rsidR="004E72CC" w:rsidRPr="004E72CC" w:rsidRDefault="004E72CC" w:rsidP="004E72CC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72CC" w:rsidRPr="004E72CC" w:rsidRDefault="004E72CC" w:rsidP="004E72CC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b/>
          <w:sz w:val="20"/>
          <w:szCs w:val="20"/>
        </w:rPr>
        <w:t xml:space="preserve">Финансовый управляющий </w:t>
      </w:r>
      <w:proofErr w:type="spellStart"/>
      <w:r w:rsidR="00DC2071">
        <w:rPr>
          <w:rFonts w:ascii="Times New Roman" w:hAnsi="Times New Roman" w:cs="Times New Roman"/>
          <w:b/>
          <w:sz w:val="20"/>
          <w:szCs w:val="20"/>
        </w:rPr>
        <w:t>Япарова</w:t>
      </w:r>
      <w:proofErr w:type="spellEnd"/>
      <w:r w:rsidR="00DC2071">
        <w:rPr>
          <w:rFonts w:ascii="Times New Roman" w:hAnsi="Times New Roman" w:cs="Times New Roman"/>
          <w:b/>
          <w:sz w:val="20"/>
          <w:szCs w:val="20"/>
        </w:rPr>
        <w:t xml:space="preserve"> В.М.</w:t>
      </w:r>
      <w:r w:rsidRPr="004E72C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72CC">
        <w:rPr>
          <w:rFonts w:ascii="Times New Roman" w:hAnsi="Times New Roman" w:cs="Times New Roman"/>
          <w:b/>
          <w:sz w:val="20"/>
          <w:szCs w:val="20"/>
        </w:rPr>
        <w:t>Шляпин</w:t>
      </w:r>
      <w:proofErr w:type="spellEnd"/>
      <w:r w:rsidRPr="004E72CC">
        <w:rPr>
          <w:rFonts w:ascii="Times New Roman" w:hAnsi="Times New Roman" w:cs="Times New Roman"/>
          <w:b/>
          <w:sz w:val="20"/>
          <w:szCs w:val="20"/>
        </w:rPr>
        <w:t xml:space="preserve"> Лев Александрович</w:t>
      </w:r>
      <w:r w:rsidRPr="004E72CC">
        <w:rPr>
          <w:rFonts w:ascii="Times New Roman" w:hAnsi="Times New Roman" w:cs="Times New Roman"/>
          <w:sz w:val="20"/>
          <w:szCs w:val="20"/>
        </w:rPr>
        <w:t xml:space="preserve">, именуемый в дальнейшем «Организатор торгов», действующий на основании </w:t>
      </w:r>
      <w:r w:rsidRPr="004E72CC">
        <w:rPr>
          <w:rFonts w:ascii="Times New Roman" w:hAnsi="Times New Roman" w:cs="Times New Roman"/>
          <w:color w:val="000000"/>
          <w:sz w:val="20"/>
          <w:szCs w:val="20"/>
        </w:rPr>
        <w:t xml:space="preserve">Решения Арбитражного суда Пермского края от </w:t>
      </w:r>
      <w:r w:rsidR="00DC2071">
        <w:rPr>
          <w:rFonts w:ascii="Times New Roman" w:hAnsi="Times New Roman" w:cs="Times New Roman"/>
          <w:color w:val="000000"/>
          <w:sz w:val="20"/>
          <w:szCs w:val="20"/>
        </w:rPr>
        <w:t>04.09.2018г.</w:t>
      </w:r>
      <w:r w:rsidRPr="004E72CC">
        <w:rPr>
          <w:rFonts w:ascii="Times New Roman" w:hAnsi="Times New Roman" w:cs="Times New Roman"/>
          <w:color w:val="000000"/>
          <w:sz w:val="20"/>
          <w:szCs w:val="20"/>
        </w:rPr>
        <w:t xml:space="preserve"> по делу №</w:t>
      </w:r>
      <w:r w:rsidR="00DC2071">
        <w:rPr>
          <w:rFonts w:ascii="Times New Roman" w:hAnsi="Times New Roman" w:cs="Times New Roman"/>
          <w:color w:val="000000"/>
          <w:sz w:val="20"/>
          <w:szCs w:val="20"/>
        </w:rPr>
        <w:t>А50-31279/2017</w:t>
      </w:r>
      <w:r w:rsidRPr="004E72CC">
        <w:rPr>
          <w:rFonts w:ascii="Times New Roman" w:hAnsi="Times New Roman" w:cs="Times New Roman"/>
          <w:sz w:val="20"/>
          <w:szCs w:val="20"/>
        </w:rPr>
        <w:t xml:space="preserve">, с одной стороны, и _______________________________________________________________, именуем___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4E72CC" w:rsidRPr="004E72CC" w:rsidRDefault="004E72CC" w:rsidP="004E72CC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заключили настоящий договор о следующем: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E72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Заявитель вносит задаток в сумме __________ руб. для участия в открытых торгах по продаже имущества </w:t>
      </w:r>
      <w:proofErr w:type="spellStart"/>
      <w:r w:rsidR="00DC2071">
        <w:rPr>
          <w:rFonts w:ascii="Times New Roman" w:hAnsi="Times New Roman" w:cs="Times New Roman"/>
          <w:color w:val="000000" w:themeColor="text1"/>
          <w:sz w:val="20"/>
          <w:szCs w:val="20"/>
        </w:rPr>
        <w:t>Япарова</w:t>
      </w:r>
      <w:proofErr w:type="spellEnd"/>
      <w:r w:rsidR="00DC20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В.М. </w:t>
      </w:r>
      <w:r w:rsidRPr="004E72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составе лота № ___, которые проводятся ___.___.2020 на электронной  площадке </w:t>
      </w:r>
      <w:r w:rsidRPr="004E72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АО «Российский аукционный дом»</w:t>
      </w:r>
      <w:r w:rsidRPr="004E72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(ОГРН 1097847233351, ИНН 7838430413, 190000, г. Санкт-Петербург, пер. </w:t>
      </w:r>
      <w:proofErr w:type="spellStart"/>
      <w:r w:rsidRPr="004E72CC">
        <w:rPr>
          <w:rFonts w:ascii="Times New Roman" w:hAnsi="Times New Roman" w:cs="Times New Roman"/>
          <w:color w:val="000000" w:themeColor="text1"/>
          <w:sz w:val="20"/>
          <w:szCs w:val="20"/>
        </w:rPr>
        <w:t>Гривцова</w:t>
      </w:r>
      <w:proofErr w:type="spellEnd"/>
      <w:r w:rsidRPr="004E72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5В, на сайте в сети </w:t>
      </w:r>
      <w:r w:rsidRPr="00CA69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Интернет - </w:t>
      </w:r>
      <w:hyperlink r:id="rId6" w:history="1">
        <w:r w:rsidR="00CA692A" w:rsidRPr="00CA692A">
          <w:rPr>
            <w:rFonts w:ascii="Times New Roman" w:hAnsi="Times New Roman" w:cs="Times New Roman"/>
            <w:color w:val="000000"/>
            <w:sz w:val="20"/>
            <w:szCs w:val="20"/>
            <w:shd w:val="clear" w:color="auto" w:fill="FFFFFF"/>
          </w:rPr>
          <w:t>https://sales.lot-online.ru/</w:t>
        </w:r>
      </w:hyperlink>
      <w:r w:rsidRPr="00CA692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Задаток служит обеспечением исполнения обязательств Заявителя по заключению договора </w:t>
      </w:r>
      <w:r>
        <w:rPr>
          <w:rFonts w:ascii="Times New Roman" w:hAnsi="Times New Roman" w:cs="Times New Roman"/>
          <w:sz w:val="20"/>
          <w:szCs w:val="20"/>
        </w:rPr>
        <w:t>цессии</w:t>
      </w:r>
      <w:r w:rsidRPr="004E72CC">
        <w:rPr>
          <w:rFonts w:ascii="Times New Roman" w:hAnsi="Times New Roman" w:cs="Times New Roman"/>
          <w:sz w:val="20"/>
          <w:szCs w:val="20"/>
        </w:rPr>
        <w:t xml:space="preserve"> и оплате продаваемого на торгах имущества в случае признания Заявителя победителем торгов. Размер задатка составляет 20% от начальной цены.</w:t>
      </w:r>
    </w:p>
    <w:p w:rsidR="004E72CC" w:rsidRPr="004E72CC" w:rsidRDefault="004E72CC" w:rsidP="00DC2071">
      <w:pPr>
        <w:numPr>
          <w:ilvl w:val="0"/>
          <w:numId w:val="1"/>
        </w:numPr>
        <w:tabs>
          <w:tab w:val="clear" w:pos="540"/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Задаток должен поступить в указанный в сообщении о проведении торгов срок на специальный счет по реквизитам: получатель </w:t>
      </w:r>
      <w:proofErr w:type="spellStart"/>
      <w:r w:rsidR="00DC2071">
        <w:rPr>
          <w:rFonts w:ascii="Times New Roman" w:hAnsi="Times New Roman" w:cs="Times New Roman"/>
          <w:sz w:val="20"/>
          <w:szCs w:val="20"/>
        </w:rPr>
        <w:t>Япаров</w:t>
      </w:r>
      <w:proofErr w:type="spellEnd"/>
      <w:r w:rsidR="00DC2071">
        <w:rPr>
          <w:rFonts w:ascii="Times New Roman" w:hAnsi="Times New Roman" w:cs="Times New Roman"/>
          <w:sz w:val="20"/>
          <w:szCs w:val="20"/>
        </w:rPr>
        <w:t xml:space="preserve"> Валерий </w:t>
      </w:r>
      <w:proofErr w:type="spellStart"/>
      <w:r w:rsidR="00DC2071">
        <w:rPr>
          <w:rFonts w:ascii="Times New Roman" w:hAnsi="Times New Roman" w:cs="Times New Roman"/>
          <w:sz w:val="20"/>
          <w:szCs w:val="20"/>
        </w:rPr>
        <w:t>Маликович</w:t>
      </w:r>
      <w:proofErr w:type="spellEnd"/>
      <w:r w:rsidRPr="004E72C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E72CC">
        <w:rPr>
          <w:rFonts w:ascii="Times New Roman" w:hAnsi="Times New Roman" w:cs="Times New Roman"/>
          <w:sz w:val="20"/>
          <w:szCs w:val="20"/>
        </w:rPr>
        <w:t xml:space="preserve">/с </w:t>
      </w:r>
      <w:r w:rsidR="00DC2071" w:rsidRPr="00DC2071">
        <w:rPr>
          <w:rFonts w:ascii="Times New Roman" w:hAnsi="Times New Roman" w:cs="Times New Roman"/>
          <w:sz w:val="20"/>
          <w:szCs w:val="20"/>
        </w:rPr>
        <w:t>40817810349782705496</w:t>
      </w:r>
      <w:r w:rsidR="00DC2071">
        <w:rPr>
          <w:rFonts w:ascii="Times New Roman" w:hAnsi="Times New Roman" w:cs="Times New Roman"/>
          <w:sz w:val="20"/>
          <w:szCs w:val="20"/>
        </w:rPr>
        <w:t>,</w:t>
      </w:r>
      <w:r w:rsidRPr="004E72CC">
        <w:rPr>
          <w:rFonts w:ascii="Times New Roman" w:hAnsi="Times New Roman" w:cs="Times New Roman"/>
          <w:sz w:val="20"/>
          <w:szCs w:val="20"/>
        </w:rPr>
        <w:t xml:space="preserve"> ПАО Сбербанк, БИК 045773603, к/с30101810900000000603, в назначении платежа указать: «Задаток на участие в торгах по продаже имущества </w:t>
      </w:r>
      <w:proofErr w:type="spellStart"/>
      <w:r w:rsidR="00DC2071">
        <w:rPr>
          <w:rFonts w:ascii="Times New Roman" w:hAnsi="Times New Roman" w:cs="Times New Roman"/>
          <w:sz w:val="20"/>
          <w:szCs w:val="20"/>
        </w:rPr>
        <w:t>Япарова</w:t>
      </w:r>
      <w:proofErr w:type="spellEnd"/>
      <w:r w:rsidR="00DC2071">
        <w:rPr>
          <w:rFonts w:ascii="Times New Roman" w:hAnsi="Times New Roman" w:cs="Times New Roman"/>
          <w:sz w:val="20"/>
          <w:szCs w:val="20"/>
        </w:rPr>
        <w:t xml:space="preserve"> Валерия </w:t>
      </w:r>
      <w:proofErr w:type="spellStart"/>
      <w:r w:rsidR="00DC2071">
        <w:rPr>
          <w:rFonts w:ascii="Times New Roman" w:hAnsi="Times New Roman" w:cs="Times New Roman"/>
          <w:sz w:val="20"/>
          <w:szCs w:val="20"/>
        </w:rPr>
        <w:t>Маликовича</w:t>
      </w:r>
      <w:proofErr w:type="spellEnd"/>
      <w:r w:rsidRPr="004E72CC">
        <w:rPr>
          <w:rFonts w:ascii="Times New Roman" w:hAnsi="Times New Roman" w:cs="Times New Roman"/>
          <w:sz w:val="20"/>
          <w:szCs w:val="20"/>
        </w:rPr>
        <w:t xml:space="preserve"> лот № __». Задаток считается внесенным с момента поступления всей суммы задатка на специальный счет.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gramStart"/>
      <w:r w:rsidRPr="004E72CC">
        <w:rPr>
          <w:rFonts w:ascii="Times New Roman" w:hAnsi="Times New Roman" w:cs="Times New Roman"/>
          <w:sz w:val="20"/>
          <w:szCs w:val="20"/>
        </w:rPr>
        <w:t>не поступления</w:t>
      </w:r>
      <w:proofErr w:type="gramEnd"/>
      <w:r w:rsidRPr="004E72CC">
        <w:rPr>
          <w:rFonts w:ascii="Times New Roman" w:hAnsi="Times New Roman" w:cs="Times New Roman"/>
          <w:sz w:val="20"/>
          <w:szCs w:val="20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В случае заключения с Заявителем договора </w:t>
      </w:r>
      <w:r w:rsidR="0077704E">
        <w:rPr>
          <w:rFonts w:ascii="Times New Roman" w:hAnsi="Times New Roman" w:cs="Times New Roman"/>
          <w:sz w:val="20"/>
          <w:szCs w:val="20"/>
        </w:rPr>
        <w:t>цессии</w:t>
      </w:r>
      <w:r w:rsidRPr="004E72CC">
        <w:rPr>
          <w:rFonts w:ascii="Times New Roman" w:hAnsi="Times New Roman" w:cs="Times New Roman"/>
          <w:sz w:val="20"/>
          <w:szCs w:val="20"/>
        </w:rPr>
        <w:t xml:space="preserve">, задаток засчитывается в счет исполнения соответствующей части обязательств покупателя по договору </w:t>
      </w:r>
      <w:r w:rsidR="0077704E">
        <w:rPr>
          <w:rFonts w:ascii="Times New Roman" w:hAnsi="Times New Roman" w:cs="Times New Roman"/>
          <w:sz w:val="20"/>
          <w:szCs w:val="20"/>
        </w:rPr>
        <w:t>цессии</w:t>
      </w:r>
      <w:r w:rsidRPr="004E72CC">
        <w:rPr>
          <w:rFonts w:ascii="Times New Roman" w:hAnsi="Times New Roman" w:cs="Times New Roman"/>
          <w:sz w:val="20"/>
          <w:szCs w:val="20"/>
        </w:rPr>
        <w:t>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Сумма внесенного задатка возвращается Заявителю, за исключением победителя торгов или единственного участника торгов, в течение </w:t>
      </w:r>
      <w:r w:rsidR="00544032">
        <w:rPr>
          <w:rFonts w:ascii="Times New Roman" w:hAnsi="Times New Roman" w:cs="Times New Roman"/>
          <w:sz w:val="20"/>
          <w:szCs w:val="20"/>
        </w:rPr>
        <w:t>пяти</w:t>
      </w:r>
      <w:r w:rsidRPr="004E72CC">
        <w:rPr>
          <w:rFonts w:ascii="Times New Roman" w:hAnsi="Times New Roman" w:cs="Times New Roman"/>
          <w:sz w:val="20"/>
          <w:szCs w:val="20"/>
        </w:rPr>
        <w:t xml:space="preserve"> рабочих дней со дня проведения торгов.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Сумма внесенного задатка не возвращается Заявителю в случае, если:</w:t>
      </w:r>
    </w:p>
    <w:p w:rsidR="004E72CC" w:rsidRPr="004E72CC" w:rsidRDefault="004E72CC" w:rsidP="004E72CC">
      <w:p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1)</w:t>
      </w:r>
      <w:r w:rsidRPr="004E72CC">
        <w:rPr>
          <w:rFonts w:ascii="Times New Roman" w:hAnsi="Times New Roman" w:cs="Times New Roman"/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E72CC" w:rsidRPr="004E72CC" w:rsidRDefault="004E72CC" w:rsidP="004E72CC">
      <w:p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 xml:space="preserve">2) </w:t>
      </w:r>
      <w:r w:rsidRPr="004E72CC">
        <w:rPr>
          <w:rFonts w:ascii="Times New Roman" w:hAnsi="Times New Roman" w:cs="Times New Roman"/>
          <w:sz w:val="20"/>
          <w:szCs w:val="20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:rsidR="004E72CC" w:rsidRPr="004E72CC" w:rsidRDefault="004E72CC" w:rsidP="004E72CC">
      <w:pPr>
        <w:tabs>
          <w:tab w:val="num" w:pos="709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3)</w:t>
      </w:r>
      <w:r w:rsidRPr="004E72CC">
        <w:rPr>
          <w:rFonts w:ascii="Times New Roman" w:hAnsi="Times New Roman" w:cs="Times New Roman"/>
          <w:sz w:val="20"/>
          <w:szCs w:val="20"/>
        </w:rPr>
        <w:tab/>
        <w:t xml:space="preserve">договор </w:t>
      </w:r>
      <w:r w:rsidR="0077704E">
        <w:rPr>
          <w:rFonts w:ascii="Times New Roman" w:hAnsi="Times New Roman" w:cs="Times New Roman"/>
          <w:sz w:val="20"/>
          <w:szCs w:val="20"/>
        </w:rPr>
        <w:t>цессии</w:t>
      </w:r>
      <w:r w:rsidRPr="004E72CC">
        <w:rPr>
          <w:rFonts w:ascii="Times New Roman" w:hAnsi="Times New Roman" w:cs="Times New Roman"/>
          <w:sz w:val="20"/>
          <w:szCs w:val="20"/>
        </w:rPr>
        <w:t xml:space="preserve"> расторгнут по вине Заявителя, в том числе в результате просрочки оплаты.</w:t>
      </w:r>
    </w:p>
    <w:p w:rsidR="004E72CC" w:rsidRPr="004E72CC" w:rsidRDefault="004E72CC" w:rsidP="004E72C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2CC">
        <w:rPr>
          <w:rFonts w:ascii="Times New Roman" w:hAnsi="Times New Roman" w:cs="Times New Roman"/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4E72CC" w:rsidRPr="004E72CC" w:rsidTr="0000575B">
        <w:tc>
          <w:tcPr>
            <w:tcW w:w="4968" w:type="dxa"/>
          </w:tcPr>
          <w:p w:rsid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E72CC" w:rsidRP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4E72CC" w:rsidRPr="004E72CC" w:rsidRDefault="004E72CC" w:rsidP="004E72CC">
            <w:pPr>
              <w:suppressAutoHyphens/>
              <w:spacing w:after="0" w:line="240" w:lineRule="auto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управляющий </w:t>
            </w:r>
            <w:proofErr w:type="spellStart"/>
            <w:r w:rsidR="00DC2071">
              <w:rPr>
                <w:rFonts w:ascii="Times New Roman" w:hAnsi="Times New Roman" w:cs="Times New Roman"/>
                <w:sz w:val="20"/>
                <w:szCs w:val="20"/>
              </w:rPr>
              <w:t>Япарова</w:t>
            </w:r>
            <w:proofErr w:type="spellEnd"/>
            <w:r w:rsidR="00DC2071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 w:rsidR="00DC2071">
              <w:rPr>
                <w:rFonts w:ascii="Times New Roman" w:hAnsi="Times New Roman" w:cs="Times New Roman"/>
                <w:sz w:val="20"/>
                <w:szCs w:val="20"/>
              </w:rPr>
              <w:t>Маликовича</w:t>
            </w:r>
            <w:proofErr w:type="spellEnd"/>
          </w:p>
          <w:p w:rsidR="004E72CC" w:rsidRPr="004E72CC" w:rsidRDefault="004E72CC" w:rsidP="004E72CC">
            <w:pPr>
              <w:suppressAutoHyphens/>
              <w:spacing w:after="0" w:line="240" w:lineRule="auto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Шляпин</w:t>
            </w:r>
            <w:proofErr w:type="spellEnd"/>
            <w:r w:rsidRPr="004E72CC">
              <w:rPr>
                <w:rFonts w:ascii="Times New Roman" w:hAnsi="Times New Roman" w:cs="Times New Roman"/>
                <w:sz w:val="20"/>
                <w:szCs w:val="20"/>
              </w:rPr>
              <w:t xml:space="preserve"> Лев Александрович</w:t>
            </w:r>
          </w:p>
          <w:p w:rsidR="004E72CC" w:rsidRDefault="004E72CC" w:rsidP="004E72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Почтовый адрес: 614077, г. Пермь, Бульвар Гагарина, 46-702</w:t>
            </w:r>
          </w:p>
          <w:p w:rsidR="004E72CC" w:rsidRPr="004E72CC" w:rsidRDefault="004E72CC" w:rsidP="004E72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4E72CC" w:rsidRPr="004E72CC" w:rsidRDefault="004E72CC" w:rsidP="004E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___________________/Л.А. </w:t>
            </w:r>
            <w:proofErr w:type="spellStart"/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Шляпин</w:t>
            </w:r>
            <w:proofErr w:type="spellEnd"/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4E72CC" w:rsidRP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2CC" w:rsidRP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Заявитель: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2CC" w:rsidRPr="004E72CC" w:rsidRDefault="004E72CC" w:rsidP="004E7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sz w:val="20"/>
                <w:szCs w:val="20"/>
              </w:rPr>
              <w:t>______________________/ __________________/</w:t>
            </w:r>
          </w:p>
        </w:tc>
        <w:tc>
          <w:tcPr>
            <w:tcW w:w="4968" w:type="dxa"/>
            <w:shd w:val="clear" w:color="auto" w:fill="auto"/>
          </w:tcPr>
          <w:p w:rsidR="004E72CC" w:rsidRP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2CC" w:rsidRPr="004E72CC" w:rsidRDefault="004E72CC" w:rsidP="004E7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2C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торгов:</w:t>
            </w:r>
          </w:p>
          <w:p w:rsidR="004E72CC" w:rsidRPr="004E72CC" w:rsidRDefault="004E72CC" w:rsidP="004E72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2CC" w:rsidRPr="004E72CC" w:rsidRDefault="004E72CC" w:rsidP="004E72CC">
      <w:pPr>
        <w:jc w:val="center"/>
        <w:rPr>
          <w:rFonts w:ascii="Times New Roman" w:hAnsi="Times New Roman" w:cs="Times New Roman"/>
        </w:rPr>
      </w:pPr>
    </w:p>
    <w:sectPr w:rsidR="004E72CC" w:rsidRPr="004E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FB"/>
    <w:rsid w:val="0020284D"/>
    <w:rsid w:val="00261BA6"/>
    <w:rsid w:val="004E72CC"/>
    <w:rsid w:val="00544032"/>
    <w:rsid w:val="0077704E"/>
    <w:rsid w:val="009418E6"/>
    <w:rsid w:val="00CA692A"/>
    <w:rsid w:val="00CA74FB"/>
    <w:rsid w:val="00CC0691"/>
    <w:rsid w:val="00D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/hom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Безусов</dc:creator>
  <cp:keywords/>
  <dc:description/>
  <cp:lastModifiedBy>Алексей Безусов</cp:lastModifiedBy>
  <cp:revision>7</cp:revision>
  <dcterms:created xsi:type="dcterms:W3CDTF">2020-06-04T12:13:00Z</dcterms:created>
  <dcterms:modified xsi:type="dcterms:W3CDTF">2020-07-30T05:34:00Z</dcterms:modified>
</cp:coreProperties>
</file>