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779860" w14:textId="42DB7C93" w:rsidR="007E052B" w:rsidRPr="00F420F5" w:rsidRDefault="007E052B">
      <w:pPr>
        <w:pStyle w:val="10"/>
        <w:rPr>
          <w:sz w:val="22"/>
          <w:szCs w:val="22"/>
        </w:rPr>
      </w:pPr>
      <w:r w:rsidRPr="00F420F5">
        <w:rPr>
          <w:sz w:val="22"/>
          <w:szCs w:val="22"/>
        </w:rPr>
        <w:t xml:space="preserve">Договор о задатке № </w:t>
      </w:r>
      <w:r w:rsidR="00F420F5">
        <w:rPr>
          <w:sz w:val="22"/>
          <w:szCs w:val="22"/>
        </w:rPr>
        <w:t>б/н</w:t>
      </w:r>
    </w:p>
    <w:p w14:paraId="401D625B" w14:textId="77777777" w:rsidR="007E052B" w:rsidRPr="000B3628" w:rsidRDefault="007E052B">
      <w:pPr>
        <w:pStyle w:val="10"/>
        <w:rPr>
          <w:sz w:val="22"/>
          <w:szCs w:val="22"/>
        </w:rPr>
      </w:pPr>
    </w:p>
    <w:p w14:paraId="425321D6" w14:textId="09417DF3" w:rsidR="007E052B" w:rsidRPr="000B3628" w:rsidRDefault="007E052B">
      <w:pPr>
        <w:pStyle w:val="10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г. Липецк</w:t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D332AA">
        <w:rPr>
          <w:b w:val="0"/>
          <w:sz w:val="22"/>
          <w:szCs w:val="22"/>
        </w:rPr>
        <w:tab/>
      </w:r>
      <w:r w:rsidR="000319C6">
        <w:rPr>
          <w:b w:val="0"/>
          <w:sz w:val="22"/>
          <w:szCs w:val="22"/>
        </w:rPr>
        <w:t>«__</w:t>
      </w:r>
      <w:r w:rsidR="00F420F5">
        <w:rPr>
          <w:b w:val="0"/>
          <w:sz w:val="22"/>
          <w:szCs w:val="22"/>
        </w:rPr>
        <w:t>_» _</w:t>
      </w:r>
      <w:r w:rsidR="000319C6">
        <w:rPr>
          <w:b w:val="0"/>
          <w:sz w:val="22"/>
          <w:szCs w:val="22"/>
        </w:rPr>
        <w:t>______________</w:t>
      </w:r>
      <w:r w:rsidRPr="000B3628">
        <w:rPr>
          <w:b w:val="0"/>
          <w:sz w:val="22"/>
          <w:szCs w:val="22"/>
        </w:rPr>
        <w:t>20</w:t>
      </w:r>
      <w:r w:rsidR="00D332AA">
        <w:rPr>
          <w:b w:val="0"/>
          <w:sz w:val="22"/>
          <w:szCs w:val="22"/>
        </w:rPr>
        <w:t>____</w:t>
      </w:r>
      <w:r w:rsidR="003E721C" w:rsidRPr="000B3628">
        <w:rPr>
          <w:b w:val="0"/>
          <w:sz w:val="22"/>
          <w:szCs w:val="22"/>
        </w:rPr>
        <w:t xml:space="preserve"> </w:t>
      </w:r>
      <w:r w:rsidRPr="000B3628">
        <w:rPr>
          <w:b w:val="0"/>
          <w:sz w:val="22"/>
          <w:szCs w:val="22"/>
        </w:rPr>
        <w:t>г.</w:t>
      </w:r>
    </w:p>
    <w:p w14:paraId="0A45F459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</w:t>
      </w:r>
    </w:p>
    <w:p w14:paraId="38BBB97F" w14:textId="4CFD4048" w:rsidR="007E052B" w:rsidRPr="000B3628" w:rsidRDefault="000319C6">
      <w:pPr>
        <w:spacing w:after="120"/>
        <w:ind w:firstLine="567"/>
        <w:jc w:val="both"/>
        <w:rPr>
          <w:sz w:val="22"/>
          <w:szCs w:val="22"/>
        </w:rPr>
      </w:pPr>
      <w:r w:rsidRPr="000319C6">
        <w:rPr>
          <w:sz w:val="22"/>
          <w:szCs w:val="22"/>
        </w:rPr>
        <w:t>Гражданин Епископосян Левон Казарович 18.12.1959 года рождения, место рождения: гор. Алаверди республики Армения, место жительства Липецкая область, Чаплыгинский район, с. Кривополянье, ул. Щербаковка, д.29, ИНН 481801797952, СНИЛС 137-974-388 18, Решением Арбитражного суда Липецкой области по делу А36-6535/2019 от 22 августа 2019 года признанный банкротом и в отношении него введена процедура банкротства – реализация имущества гражданина, в лице организатора торгов -  финансового управляющего Почуева Дениса Сергеевича (ИНН 482500483979, СНИЛС 051-380-621 27, адрес для корреспонденции: 398059 г. Липецк, ул. Неделина, д. 31-А, а/я 154), член Союза арбитражных управляющих «Авангард»» (ОГРН 1027705031320, ИНН 7705479434, 105602 г. Москва, ул. Макаренко, д.5, стр. 1, офис 3), утвержденный определением Арбитражного суда Липецкой области по делу А36-6535/2019 от 22 августа 2019 года</w:t>
      </w:r>
      <w:r w:rsidR="007E052B" w:rsidRPr="000B3628">
        <w:rPr>
          <w:sz w:val="22"/>
          <w:szCs w:val="22"/>
        </w:rPr>
        <w:t>:</w:t>
      </w:r>
    </w:p>
    <w:p w14:paraId="14C81BB3" w14:textId="77777777" w:rsidR="007E052B" w:rsidRPr="000B3628" w:rsidRDefault="007E052B">
      <w:pPr>
        <w:pStyle w:val="10"/>
        <w:rPr>
          <w:sz w:val="22"/>
          <w:szCs w:val="22"/>
        </w:rPr>
      </w:pPr>
      <w:r w:rsidRPr="000B3628">
        <w:rPr>
          <w:sz w:val="22"/>
          <w:szCs w:val="22"/>
          <w:lang w:val="en-US"/>
        </w:rPr>
        <w:t>I</w:t>
      </w:r>
      <w:r w:rsidRPr="000B3628">
        <w:rPr>
          <w:sz w:val="22"/>
          <w:szCs w:val="22"/>
        </w:rPr>
        <w:t>. Предмет договора</w:t>
      </w:r>
    </w:p>
    <w:p w14:paraId="5BDB5E58" w14:textId="19FC3D50" w:rsidR="007E052B" w:rsidRPr="000B3628" w:rsidRDefault="007E052B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1.1. В соответствии с условиями настоящего договора Заявитель для участия в торгах</w:t>
      </w:r>
      <w:r w:rsidR="00702141" w:rsidRPr="000B3628">
        <w:rPr>
          <w:sz w:val="22"/>
          <w:szCs w:val="22"/>
        </w:rPr>
        <w:t>, проводимых с __</w:t>
      </w:r>
      <w:r w:rsidR="00D332AA" w:rsidRPr="000B3628">
        <w:rPr>
          <w:sz w:val="22"/>
          <w:szCs w:val="22"/>
        </w:rPr>
        <w:t>_. _</w:t>
      </w:r>
      <w:r w:rsidR="00702141" w:rsidRPr="000B3628">
        <w:rPr>
          <w:sz w:val="22"/>
          <w:szCs w:val="22"/>
        </w:rPr>
        <w:t>___ 20</w:t>
      </w:r>
      <w:r w:rsidR="00D332AA">
        <w:rPr>
          <w:sz w:val="22"/>
          <w:szCs w:val="22"/>
        </w:rPr>
        <w:t>__</w:t>
      </w:r>
      <w:r w:rsidR="00EB5996" w:rsidRPr="000B3628">
        <w:rPr>
          <w:sz w:val="22"/>
          <w:szCs w:val="22"/>
        </w:rPr>
        <w:t xml:space="preserve"> </w:t>
      </w:r>
      <w:r w:rsidR="00702141" w:rsidRPr="000B3628">
        <w:rPr>
          <w:sz w:val="22"/>
          <w:szCs w:val="22"/>
        </w:rPr>
        <w:t>г. на ЭТП Российский аукционный дом (Акционерное общество «Российский аукционный дом») http:/www.</w:t>
      </w:r>
      <w:r w:rsidR="00BD6FD1" w:rsidRPr="000B3628">
        <w:rPr>
          <w:sz w:val="22"/>
          <w:szCs w:val="22"/>
        </w:rPr>
        <w:t xml:space="preserve"> </w:t>
      </w:r>
      <w:r w:rsidR="00BD6FD1" w:rsidRPr="000B3628">
        <w:rPr>
          <w:sz w:val="22"/>
          <w:szCs w:val="22"/>
          <w:lang w:val="en-US"/>
        </w:rPr>
        <w:t>http</w:t>
      </w:r>
      <w:r w:rsidR="00BD6FD1" w:rsidRPr="000B3628">
        <w:rPr>
          <w:sz w:val="22"/>
          <w:szCs w:val="22"/>
        </w:rPr>
        <w:t>://</w:t>
      </w:r>
      <w:r w:rsidR="00BD6FD1" w:rsidRPr="000B3628">
        <w:rPr>
          <w:sz w:val="22"/>
          <w:szCs w:val="22"/>
          <w:lang w:val="en-US"/>
        </w:rPr>
        <w:t>bankruptcy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lot</w:t>
      </w:r>
      <w:r w:rsidR="00BD6FD1" w:rsidRPr="000B3628">
        <w:rPr>
          <w:sz w:val="22"/>
          <w:szCs w:val="22"/>
        </w:rPr>
        <w:t>-</w:t>
      </w:r>
      <w:r w:rsidR="00BD6FD1" w:rsidRPr="000B3628">
        <w:rPr>
          <w:sz w:val="22"/>
          <w:szCs w:val="22"/>
          <w:lang w:val="en-US"/>
        </w:rPr>
        <w:t>online</w:t>
      </w:r>
      <w:r w:rsidR="00BD6FD1" w:rsidRPr="000B3628">
        <w:rPr>
          <w:sz w:val="22"/>
          <w:szCs w:val="22"/>
        </w:rPr>
        <w:t>.</w:t>
      </w:r>
      <w:r w:rsidR="00BD6FD1" w:rsidRPr="000B3628">
        <w:rPr>
          <w:sz w:val="22"/>
          <w:szCs w:val="22"/>
          <w:lang w:val="en-US"/>
        </w:rPr>
        <w:t>ru</w:t>
      </w:r>
      <w:r w:rsidR="00702141" w:rsidRPr="000B3628">
        <w:rPr>
          <w:sz w:val="22"/>
          <w:szCs w:val="22"/>
        </w:rPr>
        <w:t>/,</w:t>
      </w:r>
      <w:r w:rsidRPr="000B3628">
        <w:rPr>
          <w:sz w:val="22"/>
          <w:szCs w:val="22"/>
        </w:rPr>
        <w:t xml:space="preserve"> по продаже </w:t>
      </w:r>
      <w:r w:rsidRPr="000B3628">
        <w:rPr>
          <w:color w:val="000000"/>
          <w:sz w:val="22"/>
          <w:szCs w:val="22"/>
        </w:rPr>
        <w:t xml:space="preserve">имущества гражданина </w:t>
      </w:r>
      <w:r w:rsidR="000319C6">
        <w:rPr>
          <w:color w:val="000000"/>
          <w:sz w:val="22"/>
          <w:szCs w:val="22"/>
        </w:rPr>
        <w:t>Епископосяна Левона Казаровича,</w:t>
      </w:r>
      <w:r w:rsidR="00CB56A9" w:rsidRPr="000B3628">
        <w:rPr>
          <w:color w:val="000000"/>
          <w:sz w:val="22"/>
          <w:szCs w:val="22"/>
        </w:rPr>
        <w:t xml:space="preserve"> состоящего</w:t>
      </w:r>
      <w:r w:rsidRPr="000B3628">
        <w:rPr>
          <w:sz w:val="22"/>
          <w:szCs w:val="22"/>
        </w:rPr>
        <w:t xml:space="preserve"> из:</w:t>
      </w:r>
    </w:p>
    <w:p w14:paraId="09BF3847" w14:textId="0E7BDEDC" w:rsidR="007E052B" w:rsidRPr="000B3628" w:rsidRDefault="007E052B" w:rsidP="00702141">
      <w:pPr>
        <w:ind w:firstLine="56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>Лот №1</w:t>
      </w:r>
      <w:r w:rsidR="00702141" w:rsidRPr="000B3628">
        <w:rPr>
          <w:sz w:val="22"/>
          <w:szCs w:val="22"/>
        </w:rPr>
        <w:t xml:space="preserve"> </w:t>
      </w:r>
      <w:r w:rsidR="000319C6" w:rsidRPr="000319C6">
        <w:rPr>
          <w:sz w:val="22"/>
          <w:szCs w:val="22"/>
        </w:rPr>
        <w:t xml:space="preserve">Автомобиль - SHAANXI-SX3315DT366 (Грузовой самосвал), VIN LZGCR2T63CX021850, номер двигателя 1612C038817, номер шасси LZGCR2T63CX021850, номер кузова LZGCR2T63CX021850, цвет ЖЕЛТЫЙ, год выпуска 2012 </w:t>
      </w:r>
      <w:r w:rsidR="007A6C94" w:rsidRPr="000319C6">
        <w:rPr>
          <w:sz w:val="22"/>
          <w:szCs w:val="22"/>
        </w:rPr>
        <w:t>года</w:t>
      </w:r>
      <w:r w:rsidR="007A6C94">
        <w:rPr>
          <w:sz w:val="22"/>
          <w:szCs w:val="22"/>
        </w:rPr>
        <w:t xml:space="preserve">, </w:t>
      </w:r>
      <w:r w:rsidR="007A6C94" w:rsidRPr="00D332AA">
        <w:rPr>
          <w:sz w:val="22"/>
          <w:szCs w:val="22"/>
        </w:rPr>
        <w:t>далее</w:t>
      </w:r>
      <w:r w:rsidR="00D332AA" w:rsidRPr="00D332AA">
        <w:rPr>
          <w:sz w:val="22"/>
          <w:szCs w:val="22"/>
        </w:rPr>
        <w:t xml:space="preserve"> – «имущество»; </w:t>
      </w:r>
      <w:r w:rsidR="000319C6" w:rsidRPr="000319C6">
        <w:rPr>
          <w:sz w:val="22"/>
          <w:szCs w:val="22"/>
        </w:rPr>
        <w:t>Данный автомобиль является предметом залога в соответствии с договором потребительского кредита (займа) под залог транспортного средства №42-004/РЕС-15 от 26.02.2015 года, заключенным между Епископосяном Л. К. и АО банком «РОССИЙСКИЙ КАПИТАЛ» (ныне – АО «Банк ДОМ.РФ», в соответствии со сведениями из Единого государственного реестра юридических лиц, 13.12.2018 года внесена запись о смене наименования - акционерного коммерческого банка «РОССИЙСКИЙ КАПИТАЛ» (акционерное общество) на акционерное общество «Банк ДОМ.РФ»)</w:t>
      </w:r>
      <w:r w:rsidR="004B1399" w:rsidRPr="000B3628">
        <w:rPr>
          <w:sz w:val="22"/>
          <w:szCs w:val="22"/>
        </w:rPr>
        <w:t xml:space="preserve"> </w:t>
      </w:r>
      <w:r w:rsidRPr="000B3628">
        <w:rPr>
          <w:sz w:val="22"/>
          <w:szCs w:val="22"/>
        </w:rPr>
        <w:t xml:space="preserve">(далее – </w:t>
      </w:r>
      <w:r w:rsidRPr="000B3628">
        <w:rPr>
          <w:b/>
          <w:sz w:val="22"/>
          <w:szCs w:val="22"/>
        </w:rPr>
        <w:t>«Имущество»</w:t>
      </w:r>
      <w:r w:rsidRPr="000B3628">
        <w:rPr>
          <w:sz w:val="22"/>
          <w:szCs w:val="22"/>
        </w:rPr>
        <w:t xml:space="preserve">), </w:t>
      </w:r>
      <w:r w:rsidR="007A6C94" w:rsidRPr="007A6C94">
        <w:rPr>
          <w:sz w:val="22"/>
          <w:szCs w:val="22"/>
        </w:rPr>
        <w:t xml:space="preserve">перечисляет на счет должника денежные средства в размере 10 (Десять) % от минимальной стоимости имущества для конкретного периода торгов (далее – «задаток»), а Организатор торгов принимает задаток.  </w:t>
      </w:r>
      <w:r w:rsidR="007A6C94" w:rsidRPr="007A6C94">
        <w:rPr>
          <w:b/>
          <w:bCs/>
          <w:sz w:val="22"/>
          <w:szCs w:val="22"/>
        </w:rPr>
        <w:t>Назначение платежа:</w:t>
      </w:r>
      <w:r w:rsidR="007A6C94" w:rsidRPr="007A6C94">
        <w:rPr>
          <w:sz w:val="22"/>
          <w:szCs w:val="22"/>
        </w:rPr>
        <w:t xml:space="preserve"> </w:t>
      </w:r>
      <w:r w:rsidR="007A6C94" w:rsidRPr="007A6C94">
        <w:rPr>
          <w:b/>
          <w:bCs/>
          <w:sz w:val="22"/>
          <w:szCs w:val="22"/>
        </w:rPr>
        <w:t>«Задаток за участие в торгах по Договору о задатке № б/н от _______________ 20____г.».</w:t>
      </w:r>
    </w:p>
    <w:p w14:paraId="54EB2642" w14:textId="25666620" w:rsidR="000319C6" w:rsidRPr="000319C6" w:rsidRDefault="007E052B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1.2. Задаток вносится Заявителем </w:t>
      </w:r>
      <w:r w:rsidR="00677DFD" w:rsidRPr="000B3628">
        <w:rPr>
          <w:b w:val="0"/>
          <w:sz w:val="22"/>
          <w:szCs w:val="22"/>
        </w:rPr>
        <w:t>для</w:t>
      </w:r>
      <w:r w:rsidRPr="000B3628">
        <w:rPr>
          <w:b w:val="0"/>
          <w:sz w:val="22"/>
          <w:szCs w:val="22"/>
        </w:rPr>
        <w:t xml:space="preserve"> обеспечения исполнения обязательств по </w:t>
      </w:r>
      <w:proofErr w:type="gramStart"/>
      <w:r w:rsidRPr="000B3628">
        <w:rPr>
          <w:b w:val="0"/>
          <w:sz w:val="22"/>
          <w:szCs w:val="22"/>
        </w:rPr>
        <w:t>оплате  продаваемого</w:t>
      </w:r>
      <w:proofErr w:type="gramEnd"/>
      <w:r w:rsidRPr="000B3628">
        <w:rPr>
          <w:b w:val="0"/>
          <w:sz w:val="22"/>
          <w:szCs w:val="22"/>
        </w:rPr>
        <w:t xml:space="preserve"> на торгах Имущества (ФЗ РФ № 127-ФЗ «О несостоятельности (Банкрот</w:t>
      </w:r>
      <w:r w:rsidR="00677DFD" w:rsidRPr="000B3628">
        <w:rPr>
          <w:b w:val="0"/>
          <w:sz w:val="22"/>
          <w:szCs w:val="22"/>
        </w:rPr>
        <w:t xml:space="preserve">стве)» от 26 октября 2002 года) </w:t>
      </w:r>
      <w:r w:rsidR="00B96B67" w:rsidRPr="000B3628">
        <w:rPr>
          <w:b w:val="0"/>
          <w:sz w:val="22"/>
          <w:szCs w:val="22"/>
        </w:rPr>
        <w:t xml:space="preserve">на счет организатора торгов финансового управляющего  </w:t>
      </w:r>
      <w:r w:rsidR="00B96B67" w:rsidRPr="000B3628">
        <w:rPr>
          <w:bCs/>
          <w:sz w:val="22"/>
          <w:szCs w:val="22"/>
        </w:rPr>
        <w:t xml:space="preserve">Почуева </w:t>
      </w:r>
      <w:r w:rsidR="000319C6">
        <w:rPr>
          <w:bCs/>
          <w:sz w:val="22"/>
          <w:szCs w:val="22"/>
        </w:rPr>
        <w:t>Дениса Сергеевича</w:t>
      </w:r>
      <w:r w:rsidR="00B96B67" w:rsidRPr="000B3628">
        <w:rPr>
          <w:b w:val="0"/>
          <w:sz w:val="22"/>
          <w:szCs w:val="22"/>
        </w:rPr>
        <w:t xml:space="preserve"> </w:t>
      </w:r>
      <w:r w:rsidR="000319C6" w:rsidRPr="000319C6">
        <w:rPr>
          <w:b w:val="0"/>
          <w:sz w:val="22"/>
          <w:szCs w:val="22"/>
        </w:rPr>
        <w:t>(ИНН 482500483979,</w:t>
      </w:r>
      <w:r w:rsidR="00D5076C">
        <w:rPr>
          <w:b w:val="0"/>
          <w:sz w:val="22"/>
          <w:szCs w:val="22"/>
        </w:rPr>
        <w:t xml:space="preserve"> </w:t>
      </w:r>
      <w:r w:rsidR="000319C6">
        <w:rPr>
          <w:b w:val="0"/>
          <w:sz w:val="22"/>
          <w:szCs w:val="22"/>
        </w:rPr>
        <w:t>г Липецк, ул. 50 лет НЛМК, д. 17-А, кв. 16</w:t>
      </w:r>
      <w:r w:rsidR="000319C6" w:rsidRPr="000319C6">
        <w:rPr>
          <w:b w:val="0"/>
          <w:sz w:val="22"/>
          <w:szCs w:val="22"/>
        </w:rPr>
        <w:t>)</w:t>
      </w:r>
    </w:p>
    <w:p w14:paraId="5C2790E9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Номер счета получателя: 40817810235000186099, открытый в Отделении №8593 Сбербанка России г. Липецк</w:t>
      </w:r>
    </w:p>
    <w:p w14:paraId="74EF19CD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Корсчет (субсчет) банка: 30101810800000000604</w:t>
      </w:r>
    </w:p>
    <w:p w14:paraId="13BDC18A" w14:textId="77777777" w:rsidR="000319C6" w:rsidRPr="000319C6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БИК банка: 044206604</w:t>
      </w:r>
    </w:p>
    <w:p w14:paraId="56CB4EB2" w14:textId="71B68C8B" w:rsidR="00B96B67" w:rsidRPr="000B3628" w:rsidRDefault="000319C6" w:rsidP="000319C6">
      <w:pPr>
        <w:pStyle w:val="10"/>
        <w:ind w:firstLine="567"/>
        <w:jc w:val="both"/>
        <w:rPr>
          <w:b w:val="0"/>
          <w:sz w:val="22"/>
          <w:szCs w:val="22"/>
        </w:rPr>
      </w:pPr>
      <w:r w:rsidRPr="000319C6">
        <w:rPr>
          <w:b w:val="0"/>
          <w:sz w:val="22"/>
          <w:szCs w:val="22"/>
        </w:rPr>
        <w:t>ИНН банка: 7707083893</w:t>
      </w:r>
    </w:p>
    <w:p w14:paraId="5096ECC3" w14:textId="77777777" w:rsidR="007E052B" w:rsidRPr="000B3628" w:rsidRDefault="00B96B67" w:rsidP="00B96B67">
      <w:pPr>
        <w:pStyle w:val="10"/>
        <w:ind w:firstLine="567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</w:t>
      </w:r>
      <w:r w:rsidR="007E052B" w:rsidRPr="000B3628">
        <w:rPr>
          <w:sz w:val="22"/>
          <w:szCs w:val="22"/>
        </w:rPr>
        <w:t>. Порядок внесения задатка</w:t>
      </w:r>
    </w:p>
    <w:p w14:paraId="4905D679" w14:textId="769A543D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2.1. Задаток должен быть внесен Заявителем на указанный в п. 1.</w:t>
      </w:r>
      <w:r w:rsidR="00CF065C" w:rsidRPr="000B3628">
        <w:rPr>
          <w:b w:val="0"/>
          <w:sz w:val="22"/>
          <w:szCs w:val="22"/>
        </w:rPr>
        <w:t>2</w:t>
      </w:r>
      <w:r w:rsidRPr="000B3628">
        <w:rPr>
          <w:b w:val="0"/>
          <w:sz w:val="22"/>
          <w:szCs w:val="22"/>
        </w:rPr>
        <w:t xml:space="preserve"> настоящего договора счет </w:t>
      </w:r>
      <w:r w:rsidR="00AE5D1C" w:rsidRPr="000B3628">
        <w:rPr>
          <w:sz w:val="22"/>
          <w:szCs w:val="22"/>
        </w:rPr>
        <w:t>до начала</w:t>
      </w:r>
      <w:r w:rsidRPr="000B3628">
        <w:rPr>
          <w:sz w:val="22"/>
          <w:szCs w:val="22"/>
        </w:rPr>
        <w:t xml:space="preserve"> подачи заявки </w:t>
      </w:r>
      <w:r w:rsidRPr="000B3628">
        <w:rPr>
          <w:b w:val="0"/>
          <w:sz w:val="22"/>
          <w:szCs w:val="22"/>
        </w:rPr>
        <w:t>и считается внесенным, с даты поступления всей суммы задатка на указанный счет.</w:t>
      </w:r>
    </w:p>
    <w:p w14:paraId="0001AD70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5B674E1E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252CCA17" w14:textId="77777777" w:rsidR="007E052B" w:rsidRPr="000B3628" w:rsidRDefault="007E052B">
      <w:pPr>
        <w:pStyle w:val="10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25198FD" w14:textId="77777777" w:rsidR="007E052B" w:rsidRPr="000B3628" w:rsidRDefault="007E052B">
      <w:pPr>
        <w:pStyle w:val="10"/>
        <w:rPr>
          <w:b w:val="0"/>
          <w:sz w:val="22"/>
          <w:szCs w:val="22"/>
        </w:rPr>
      </w:pPr>
      <w:r w:rsidRPr="000B3628">
        <w:rPr>
          <w:sz w:val="22"/>
          <w:szCs w:val="22"/>
          <w:lang w:val="en-US"/>
        </w:rPr>
        <w:t>III</w:t>
      </w:r>
      <w:r w:rsidRPr="000B3628">
        <w:rPr>
          <w:sz w:val="22"/>
          <w:szCs w:val="22"/>
        </w:rPr>
        <w:t xml:space="preserve">. Порядок возврата и удержания задатка </w:t>
      </w:r>
    </w:p>
    <w:p w14:paraId="4F670A6F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14:paraId="3F082D1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37B60932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lastRenderedPageBreak/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5(пяти) банковских дней, с даты публикации Протокола определения участников торгов.</w:t>
      </w:r>
    </w:p>
    <w:p w14:paraId="5D8B8E17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банковских дней со дня подписания Протокола о результатах торгов. </w:t>
      </w:r>
    </w:p>
    <w:p w14:paraId="4DD6FAC5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5(пяти) банковских дней со дня истечения срока, установленного для подписания Протокола о результатах торгов.</w:t>
      </w:r>
    </w:p>
    <w:p w14:paraId="4B5F3F6B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010BC45" w14:textId="77777777" w:rsidR="007E052B" w:rsidRPr="000B3628" w:rsidRDefault="007E052B">
      <w:pPr>
        <w:pStyle w:val="a6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</w:t>
      </w:r>
      <w:r w:rsidR="00677DFD" w:rsidRPr="000B3628">
        <w:rPr>
          <w:b w:val="0"/>
          <w:sz w:val="22"/>
          <w:szCs w:val="22"/>
        </w:rPr>
        <w:t xml:space="preserve">о Заявителем задатка в течение </w:t>
      </w:r>
      <w:r w:rsidRPr="000B3628">
        <w:rPr>
          <w:b w:val="0"/>
          <w:sz w:val="22"/>
          <w:szCs w:val="22"/>
        </w:rPr>
        <w:t>5(пяти) банковских дней со дня принятия комиссией по проведению торгов решения об объявлении торгов несостоявшимися.</w:t>
      </w:r>
    </w:p>
    <w:p w14:paraId="3D137916" w14:textId="77777777" w:rsidR="007E052B" w:rsidRPr="000B3628" w:rsidRDefault="007E052B">
      <w:pPr>
        <w:pStyle w:val="aa"/>
        <w:rPr>
          <w:sz w:val="22"/>
          <w:szCs w:val="22"/>
        </w:rPr>
      </w:pPr>
      <w:r w:rsidRPr="000B3628">
        <w:rPr>
          <w:sz w:val="22"/>
          <w:szCs w:val="22"/>
        </w:rPr>
        <w:t>3.6. В случае отмены торгов по продаже Имущества Организатор торгов возвращает сумму внесенного Заявителем задатка в течение 3(трех) рабочих дней со дня принятия комиссией по проведению торгов решения об отмене торгов.</w:t>
      </w:r>
    </w:p>
    <w:p w14:paraId="2F19088D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14:paraId="6E69CE9B" w14:textId="77777777" w:rsidR="007E052B" w:rsidRPr="000B3628" w:rsidRDefault="007E052B">
      <w:pPr>
        <w:pStyle w:val="a6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- продажи имущества);</w:t>
      </w:r>
    </w:p>
    <w:p w14:paraId="6C27F1CA" w14:textId="77777777" w:rsidR="007E052B" w:rsidRPr="000B3628" w:rsidRDefault="007E052B">
      <w:pPr>
        <w:pStyle w:val="10"/>
        <w:ind w:firstLine="851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 - продажи имущества).</w:t>
      </w:r>
    </w:p>
    <w:p w14:paraId="5373B85C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3.8. Внесенный Заявителем Задаток засчитывается в счет оплаты, приобретаемого на торгах,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– продажи имущества).</w:t>
      </w:r>
    </w:p>
    <w:p w14:paraId="25E5BCCA" w14:textId="116DAAEA" w:rsidR="007E052B" w:rsidRPr="000B3628" w:rsidRDefault="007E052B" w:rsidP="00AB0251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 xml:space="preserve">   </w:t>
      </w:r>
      <w:r w:rsidRPr="000B3628">
        <w:rPr>
          <w:sz w:val="22"/>
          <w:szCs w:val="22"/>
          <w:lang w:val="en-US"/>
        </w:rPr>
        <w:t>IV</w:t>
      </w:r>
      <w:r w:rsidRPr="000B3628">
        <w:rPr>
          <w:sz w:val="22"/>
          <w:szCs w:val="22"/>
        </w:rPr>
        <w:t xml:space="preserve">. Срок действия настоящего договора </w:t>
      </w:r>
    </w:p>
    <w:p w14:paraId="79884B73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CC37236" w14:textId="77777777" w:rsidR="007E052B" w:rsidRPr="000B3628" w:rsidRDefault="007E052B">
      <w:pPr>
        <w:pStyle w:val="10"/>
        <w:ind w:firstLine="567"/>
        <w:jc w:val="both"/>
        <w:rPr>
          <w:b w:val="0"/>
          <w:sz w:val="22"/>
          <w:szCs w:val="22"/>
        </w:rPr>
      </w:pPr>
      <w:r w:rsidRPr="000B3628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14:paraId="71017022" w14:textId="77777777" w:rsidR="007E052B" w:rsidRPr="000B3628" w:rsidRDefault="007E052B">
      <w:pPr>
        <w:pStyle w:val="10"/>
        <w:ind w:firstLine="567"/>
        <w:jc w:val="both"/>
        <w:rPr>
          <w:sz w:val="22"/>
          <w:szCs w:val="22"/>
        </w:rPr>
      </w:pPr>
      <w:r w:rsidRPr="000B3628">
        <w:rPr>
          <w:b w:val="0"/>
          <w:sz w:val="22"/>
          <w:szCs w:val="22"/>
        </w:rPr>
        <w:t>4.3. Настоящий договор составлен на двух листах, в трех экземплярах, имеющих одинаковую юридическую силу.</w:t>
      </w:r>
    </w:p>
    <w:p w14:paraId="5F37C58E" w14:textId="049B5588" w:rsidR="007E052B" w:rsidRDefault="007E052B">
      <w:pPr>
        <w:pStyle w:val="10"/>
        <w:tabs>
          <w:tab w:val="left" w:pos="1590"/>
        </w:tabs>
        <w:ind w:left="717"/>
        <w:jc w:val="both"/>
        <w:rPr>
          <w:sz w:val="22"/>
          <w:szCs w:val="22"/>
        </w:rPr>
      </w:pPr>
      <w:r w:rsidRPr="000B3628">
        <w:rPr>
          <w:sz w:val="22"/>
          <w:szCs w:val="22"/>
        </w:rPr>
        <w:t xml:space="preserve">                        V. Место нахождения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67"/>
        <w:gridCol w:w="5168"/>
      </w:tblGrid>
      <w:tr w:rsidR="0044360C" w:rsidRPr="002D70BD" w14:paraId="6CC4FB00" w14:textId="77777777" w:rsidTr="002D70BD">
        <w:trPr>
          <w:trHeight w:val="3241"/>
        </w:trPr>
        <w:tc>
          <w:tcPr>
            <w:tcW w:w="5167" w:type="dxa"/>
            <w:shd w:val="clear" w:color="auto" w:fill="auto"/>
          </w:tcPr>
          <w:p w14:paraId="156EB5F3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5346E9B1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628010E7" w14:textId="05399181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0C8FC36E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66155372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5B2F1AF9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392AA523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340E1206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AD62FA6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25EEA103" w14:textId="093705C5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EE4FCDB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4EA3C249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7B614E52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5F069DE4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BE428A5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1AF7FC3D" w14:textId="48FCCE1C" w:rsidR="0044360C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662EC257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36946FC6" w14:textId="77777777" w:rsidR="0044360C" w:rsidRPr="002D70BD" w:rsidRDefault="0044360C" w:rsidP="000319C6">
            <w:pPr>
              <w:pStyle w:val="af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</w:t>
            </w:r>
          </w:p>
        </w:tc>
        <w:tc>
          <w:tcPr>
            <w:tcW w:w="5168" w:type="dxa"/>
            <w:shd w:val="clear" w:color="auto" w:fill="auto"/>
          </w:tcPr>
          <w:p w14:paraId="73364D1F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7790E0EF" w14:textId="5BDE1E1E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Финансовый управляющий</w:t>
            </w:r>
          </w:p>
          <w:p w14:paraId="0C122125" w14:textId="572714E0" w:rsidR="0044360C" w:rsidRPr="002D70BD" w:rsidRDefault="0044360C" w:rsidP="000319C6">
            <w:pPr>
              <w:pStyle w:val="af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Почуев</w:t>
            </w:r>
            <w:r w:rsidR="000319C6" w:rsidRPr="002D70BD">
              <w:rPr>
                <w:b/>
                <w:sz w:val="22"/>
                <w:szCs w:val="22"/>
              </w:rPr>
              <w:t xml:space="preserve"> Денис Сергеевич</w:t>
            </w:r>
          </w:p>
          <w:p w14:paraId="2E8E46B5" w14:textId="77777777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</w:p>
          <w:p w14:paraId="233B656C" w14:textId="77777777" w:rsidR="0044360C" w:rsidRPr="002D70BD" w:rsidRDefault="0044360C" w:rsidP="000319C6">
            <w:pPr>
              <w:pStyle w:val="af"/>
              <w:rPr>
                <w:b/>
                <w:sz w:val="22"/>
                <w:szCs w:val="22"/>
              </w:rPr>
            </w:pPr>
            <w:r w:rsidRPr="002D70BD">
              <w:rPr>
                <w:b/>
                <w:sz w:val="22"/>
                <w:szCs w:val="22"/>
              </w:rPr>
              <w:t>Банковские реквизиты:</w:t>
            </w:r>
          </w:p>
          <w:p w14:paraId="5434B058" w14:textId="54D2F2BB" w:rsidR="000319C6" w:rsidRPr="002D70BD" w:rsidRDefault="0044360C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 xml:space="preserve">Получатель: Почуев </w:t>
            </w:r>
            <w:r w:rsidR="000319C6" w:rsidRPr="002D70BD">
              <w:rPr>
                <w:sz w:val="22"/>
                <w:szCs w:val="22"/>
              </w:rPr>
              <w:t>Денис Сергеевич (ИНН 482500483979,</w:t>
            </w:r>
            <w:r w:rsidR="00D5076C">
              <w:rPr>
                <w:sz w:val="22"/>
                <w:szCs w:val="22"/>
              </w:rPr>
              <w:t xml:space="preserve"> </w:t>
            </w:r>
            <w:r w:rsidR="000319C6" w:rsidRPr="002D70BD">
              <w:rPr>
                <w:sz w:val="22"/>
                <w:szCs w:val="22"/>
              </w:rPr>
              <w:t>г Липецк, ул. 50 лет НЛМК, д. 17-А, кв. 16)</w:t>
            </w:r>
          </w:p>
          <w:p w14:paraId="789CCC7D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045E0E58" w14:textId="094A0B36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Номер счета получателя: 40817810235000186099, открытый в Отделении №8593 Сбербанка России г. Липецк</w:t>
            </w:r>
          </w:p>
          <w:p w14:paraId="2758E870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Корсчет (субсчет) банка: 30101810800000000604</w:t>
            </w:r>
          </w:p>
          <w:p w14:paraId="18D9D972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БИК банка: 044206604</w:t>
            </w:r>
          </w:p>
          <w:p w14:paraId="65A7F845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ИНН банка: 7707083893</w:t>
            </w:r>
          </w:p>
          <w:p w14:paraId="3F48575C" w14:textId="4D151E60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3E3B1BBF" w14:textId="77777777" w:rsidR="000319C6" w:rsidRPr="002D70BD" w:rsidRDefault="000319C6" w:rsidP="000319C6">
            <w:pPr>
              <w:pStyle w:val="af"/>
              <w:rPr>
                <w:sz w:val="22"/>
                <w:szCs w:val="22"/>
              </w:rPr>
            </w:pPr>
          </w:p>
          <w:p w14:paraId="1544001C" w14:textId="77EC4CB9" w:rsidR="0044360C" w:rsidRPr="002D70BD" w:rsidRDefault="0044360C" w:rsidP="000319C6">
            <w:pPr>
              <w:pStyle w:val="af"/>
              <w:rPr>
                <w:sz w:val="22"/>
                <w:szCs w:val="22"/>
              </w:rPr>
            </w:pPr>
            <w:r w:rsidRPr="002D70BD">
              <w:rPr>
                <w:sz w:val="22"/>
                <w:szCs w:val="22"/>
              </w:rPr>
              <w:t>__________________________</w:t>
            </w:r>
          </w:p>
        </w:tc>
      </w:tr>
    </w:tbl>
    <w:p w14:paraId="562CF2E2" w14:textId="77777777" w:rsidR="0044360C" w:rsidRPr="0044360C" w:rsidRDefault="0044360C" w:rsidP="0044360C">
      <w:pPr>
        <w:pStyle w:val="a6"/>
      </w:pPr>
    </w:p>
    <w:sectPr w:rsidR="0044360C" w:rsidRPr="0044360C" w:rsidSect="00EB59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9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C189" w14:textId="77777777" w:rsidR="00F11AC5" w:rsidRDefault="00F11AC5">
      <w:r>
        <w:separator/>
      </w:r>
    </w:p>
  </w:endnote>
  <w:endnote w:type="continuationSeparator" w:id="0">
    <w:p w14:paraId="506AFB72" w14:textId="77777777" w:rsidR="00F11AC5" w:rsidRDefault="00F1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4861" w14:textId="77777777" w:rsidR="007E052B" w:rsidRDefault="00F11AC5">
    <w:pPr>
      <w:pStyle w:val="a9"/>
      <w:ind w:right="360"/>
    </w:pPr>
    <w:r>
      <w:pict w14:anchorId="736989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5pt;margin-top:.05pt;width:1.1pt;height:11.45pt;z-index:1;mso-wrap-distance-left:0;mso-wrap-distance-right:0;mso-position-horizontal-relative:page" stroked="f">
          <v:fill opacity="0" color2="black"/>
          <v:textbox inset="0,0,0,0">
            <w:txbxContent>
              <w:p w14:paraId="5CFDC133" w14:textId="77777777" w:rsidR="007E052B" w:rsidRDefault="007E052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40D1" w14:textId="77777777" w:rsidR="007E052B" w:rsidRDefault="007E0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BA55" w14:textId="77777777" w:rsidR="00F11AC5" w:rsidRDefault="00F11AC5">
      <w:r>
        <w:separator/>
      </w:r>
    </w:p>
  </w:footnote>
  <w:footnote w:type="continuationSeparator" w:id="0">
    <w:p w14:paraId="604985EB" w14:textId="77777777" w:rsidR="00F11AC5" w:rsidRDefault="00F1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5EB0" w14:textId="77777777" w:rsidR="007E052B" w:rsidRDefault="00F11AC5">
    <w:pPr>
      <w:pStyle w:val="ab"/>
    </w:pPr>
    <w:r>
      <w:pict w14:anchorId="1DE4F3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5pt;height:11.45pt;z-index:2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32BEEE1D" w14:textId="77777777" w:rsidR="007E052B" w:rsidRDefault="007E052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13CB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14:paraId="7D19422D" w14:textId="77777777" w:rsidR="007E052B" w:rsidRDefault="007E05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AC74" w14:textId="77777777" w:rsidR="007E052B" w:rsidRDefault="007E05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141"/>
    <w:rsid w:val="000319C6"/>
    <w:rsid w:val="00063B1E"/>
    <w:rsid w:val="000B3628"/>
    <w:rsid w:val="000D14E4"/>
    <w:rsid w:val="00101ADE"/>
    <w:rsid w:val="001352F1"/>
    <w:rsid w:val="001E453C"/>
    <w:rsid w:val="002D70BD"/>
    <w:rsid w:val="0031614B"/>
    <w:rsid w:val="003743D4"/>
    <w:rsid w:val="003E721C"/>
    <w:rsid w:val="0044360C"/>
    <w:rsid w:val="004B1399"/>
    <w:rsid w:val="00513CB3"/>
    <w:rsid w:val="005814E4"/>
    <w:rsid w:val="00601FC4"/>
    <w:rsid w:val="00677DFD"/>
    <w:rsid w:val="00702141"/>
    <w:rsid w:val="00750C6A"/>
    <w:rsid w:val="007567D0"/>
    <w:rsid w:val="00797BE7"/>
    <w:rsid w:val="007A6C94"/>
    <w:rsid w:val="007E052B"/>
    <w:rsid w:val="008A0565"/>
    <w:rsid w:val="008A7299"/>
    <w:rsid w:val="0090354A"/>
    <w:rsid w:val="00914D82"/>
    <w:rsid w:val="009647F4"/>
    <w:rsid w:val="009C7B6F"/>
    <w:rsid w:val="009D38E1"/>
    <w:rsid w:val="00AB0251"/>
    <w:rsid w:val="00AC51F1"/>
    <w:rsid w:val="00AE5D1C"/>
    <w:rsid w:val="00B375E2"/>
    <w:rsid w:val="00B96B67"/>
    <w:rsid w:val="00BC1C82"/>
    <w:rsid w:val="00BC5699"/>
    <w:rsid w:val="00BD6FD1"/>
    <w:rsid w:val="00C36206"/>
    <w:rsid w:val="00CB56A9"/>
    <w:rsid w:val="00CE179A"/>
    <w:rsid w:val="00CF010B"/>
    <w:rsid w:val="00CF065C"/>
    <w:rsid w:val="00D332AA"/>
    <w:rsid w:val="00D5076C"/>
    <w:rsid w:val="00D80FF5"/>
    <w:rsid w:val="00E26ED4"/>
    <w:rsid w:val="00EB5996"/>
    <w:rsid w:val="00F072EA"/>
    <w:rsid w:val="00F11811"/>
    <w:rsid w:val="00F11AC5"/>
    <w:rsid w:val="00F420F5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29ED40"/>
  <w15:chartTrackingRefBased/>
  <w15:docId w15:val="{EC6BCAEA-B4E4-410D-B5D7-9F7B85B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b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  <w:jc w:val="both"/>
    </w:pPr>
    <w:rPr>
      <w:sz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paragraph" w:styleId="af">
    <w:name w:val="No Spacing"/>
    <w:uiPriority w:val="1"/>
    <w:qFormat/>
    <w:rsid w:val="000319C6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Татьяна</dc:creator>
  <cp:keywords/>
  <dc:description/>
  <cp:lastModifiedBy>Пользователь Windows</cp:lastModifiedBy>
  <cp:revision>14</cp:revision>
  <cp:lastPrinted>2006-06-15T13:09:00Z</cp:lastPrinted>
  <dcterms:created xsi:type="dcterms:W3CDTF">2020-03-01T14:49:00Z</dcterms:created>
  <dcterms:modified xsi:type="dcterms:W3CDTF">2020-12-25T16:50:00Z</dcterms:modified>
</cp:coreProperties>
</file>