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712B12F6" w:rsidR="00703766" w:rsidRDefault="00BC064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, д. 5, лит. В, (812) 334-26-04, 8(800) 777-57-57,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12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BC0643">
        <w:rPr>
          <w:rFonts w:ascii="Times New Roman" w:hAnsi="Times New Roman" w:cs="Times New Roman"/>
          <w:b/>
          <w:bCs/>
          <w:sz w:val="24"/>
          <w:szCs w:val="24"/>
        </w:rPr>
        <w:t>2030094493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154(7116) от 28.08.2021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BC0643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2021-10-12T12:04:00Z</dcterms:modified>
</cp:coreProperties>
</file>