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E9EFA61" w14:textId="2E903773" w:rsidR="00127B5B" w:rsidRPr="00E54968" w:rsidRDefault="00183C1A" w:rsidP="003648D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83C1A">
        <w:rPr>
          <w:rFonts w:ascii="Times New Roman" w:hAnsi="Times New Roman"/>
          <w:sz w:val="22"/>
          <w:szCs w:val="22"/>
        </w:rPr>
        <w:t xml:space="preserve">Квартира площадью 62,5 </w:t>
      </w:r>
      <w:proofErr w:type="spellStart"/>
      <w:proofErr w:type="gramStart"/>
      <w:r w:rsidRPr="00183C1A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183C1A">
        <w:rPr>
          <w:rFonts w:ascii="Times New Roman" w:hAnsi="Times New Roman"/>
          <w:sz w:val="22"/>
          <w:szCs w:val="22"/>
        </w:rPr>
        <w:t xml:space="preserve">, расположенная по адресу: Ленинградская область, Всеволожский муниципальный район, Дубровское городское поселение, </w:t>
      </w:r>
      <w:proofErr w:type="spellStart"/>
      <w:r w:rsidRPr="00183C1A">
        <w:rPr>
          <w:rFonts w:ascii="Times New Roman" w:hAnsi="Times New Roman"/>
          <w:sz w:val="22"/>
          <w:szCs w:val="22"/>
        </w:rPr>
        <w:t>г.п</w:t>
      </w:r>
      <w:proofErr w:type="spellEnd"/>
      <w:r w:rsidRPr="00183C1A">
        <w:rPr>
          <w:rFonts w:ascii="Times New Roman" w:hAnsi="Times New Roman"/>
          <w:sz w:val="22"/>
          <w:szCs w:val="22"/>
        </w:rPr>
        <w:t>. Дубровка, ул. Томилина д. 3, кв. 42, кадастровый номер: 47:07:0467001:2543, этаж: 3</w:t>
      </w:r>
      <w:r w:rsidR="003648DD" w:rsidRPr="003648DD">
        <w:rPr>
          <w:rFonts w:ascii="Times New Roman" w:hAnsi="Times New Roman"/>
          <w:sz w:val="22"/>
          <w:szCs w:val="22"/>
        </w:rPr>
        <w:t>.</w:t>
      </w:r>
    </w:p>
    <w:p w14:paraId="39436E4F" w14:textId="566A6B8B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A5676D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83C1A">
        <w:rPr>
          <w:rFonts w:ascii="Times New Roman" w:hAnsi="Times New Roman"/>
          <w:sz w:val="22"/>
          <w:szCs w:val="22"/>
        </w:rPr>
        <w:t>3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183C1A">
        <w:rPr>
          <w:rFonts w:ascii="Times New Roman" w:hAnsi="Times New Roman"/>
          <w:sz w:val="22"/>
          <w:szCs w:val="22"/>
        </w:rPr>
        <w:t>три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E747AB" w:rsidRPr="00122793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0E4268BC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r w:rsidR="00191F3A" w:rsidRPr="00705235">
              <w:rPr>
                <w:rFonts w:ascii="Times New Roman" w:hAnsi="Times New Roman"/>
              </w:rPr>
              <w:t>Канцерова</w:t>
            </w:r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313BD"/>
    <w:rsid w:val="00C62EB4"/>
    <w:rsid w:val="00C716FF"/>
    <w:rsid w:val="00C82EDC"/>
    <w:rsid w:val="00C94C51"/>
    <w:rsid w:val="00C96964"/>
    <w:rsid w:val="00CA4753"/>
    <w:rsid w:val="00D03E27"/>
    <w:rsid w:val="00D14E45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Сидорова Виолетта Евгеньевна</cp:lastModifiedBy>
  <cp:revision>7</cp:revision>
  <cp:lastPrinted>2022-02-18T09:03:00Z</cp:lastPrinted>
  <dcterms:created xsi:type="dcterms:W3CDTF">2022-02-21T14:26:00Z</dcterms:created>
  <dcterms:modified xsi:type="dcterms:W3CDTF">2022-02-22T08:34:00Z</dcterms:modified>
</cp:coreProperties>
</file>