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A014185" w14:textId="7BA027BC" w:rsidR="00AF7915" w:rsidRPr="005351D0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351D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351D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торгов), действующее на основании договора с </w:t>
      </w:r>
      <w:r w:rsidRPr="0053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(ООО КБ «Новопокровский»),</w:t>
      </w:r>
      <w:r w:rsidRPr="005351D0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350059, Краснодарский край, г. Краснодар, ул. Волжская/им. Глинки, д.47/77 ИНН 2344012343, ОГРН 1022300001272, КПП 231201001)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5351D0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5351D0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</w:t>
      </w:r>
      <w:r w:rsidRPr="005351D0">
        <w:rPr>
          <w:rFonts w:ascii="Times New Roman" w:hAnsi="Times New Roman" w:cs="Times New Roman"/>
          <w:sz w:val="24"/>
          <w:szCs w:val="24"/>
        </w:rPr>
        <w:t xml:space="preserve"> (далее – КУ), сообщает </w:t>
      </w:r>
      <w:r w:rsidRPr="005351D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посредством публичного предложения </w:t>
      </w:r>
      <w:r w:rsidRPr="005351D0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5351D0">
        <w:rPr>
          <w:rFonts w:ascii="Times New Roman" w:hAnsi="Times New Roman" w:cs="Times New Roman"/>
          <w:b/>
          <w:bCs/>
          <w:sz w:val="24"/>
          <w:szCs w:val="24"/>
        </w:rPr>
        <w:t>2030134595</w:t>
      </w:r>
      <w:r w:rsidRPr="005351D0">
        <w:rPr>
          <w:rFonts w:ascii="Times New Roman" w:hAnsi="Times New Roman" w:cs="Times New Roman"/>
          <w:sz w:val="24"/>
          <w:szCs w:val="24"/>
        </w:rPr>
        <w:t xml:space="preserve"> в газете АО «Коммерсантъ» №98(7299) от 04.06.2022 (далее – Сообщение в Коммерсанте)). </w:t>
      </w:r>
    </w:p>
    <w:p w14:paraId="4A214810" w14:textId="79D675E2" w:rsidR="005D2647" w:rsidRPr="005351D0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8DD139" w14:textId="0B717643" w:rsidR="005D2647" w:rsidRPr="005351D0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1D0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продажи:</w:t>
      </w:r>
    </w:p>
    <w:p w14:paraId="1AD2A0D7" w14:textId="77418587" w:rsidR="005D2647" w:rsidRPr="005351D0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1-3:</w:t>
      </w:r>
    </w:p>
    <w:p w14:paraId="0AD67BE1" w14:textId="7A9735F3" w:rsidR="00BE4967" w:rsidRPr="00BE4967" w:rsidRDefault="00BE4967" w:rsidP="00BE49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967">
        <w:rPr>
          <w:rFonts w:ascii="Times New Roman" w:hAnsi="Times New Roman" w:cs="Times New Roman"/>
          <w:color w:val="000000"/>
          <w:sz w:val="24"/>
          <w:szCs w:val="24"/>
        </w:rPr>
        <w:t>с 07 декабря 2022 г. по 09 декабря 2022 г. - в размере 5</w:t>
      </w:r>
      <w:r w:rsidR="00F501B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E496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15B0B87" w14:textId="3CEAFEFD" w:rsidR="00BE4967" w:rsidRPr="00BE4967" w:rsidRDefault="00BE4967" w:rsidP="00BE49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967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4</w:t>
      </w:r>
      <w:r w:rsidR="00F501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496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CD61AFF" w14:textId="50E51C13" w:rsidR="00BE4967" w:rsidRPr="00BE4967" w:rsidRDefault="00BE4967" w:rsidP="00BE49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967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2022 г. по 15 декабря 2022 г. - в размере </w:t>
      </w:r>
      <w:r w:rsidR="00F501B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BE496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CD6AA7D" w14:textId="513324FF" w:rsidR="00BE4967" w:rsidRPr="00BE4967" w:rsidRDefault="00BE4967" w:rsidP="00BE49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967">
        <w:rPr>
          <w:rFonts w:ascii="Times New Roman" w:hAnsi="Times New Roman" w:cs="Times New Roman"/>
          <w:color w:val="000000"/>
          <w:sz w:val="24"/>
          <w:szCs w:val="24"/>
        </w:rPr>
        <w:t xml:space="preserve">с 16 декабря 2022 г. по 18 декабря 2022 г. - в размере </w:t>
      </w:r>
      <w:r w:rsidR="00F501B2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BE496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2574F03" w14:textId="6FC72DFD" w:rsidR="00BE4967" w:rsidRPr="00BE4967" w:rsidRDefault="00BE4967" w:rsidP="00BE49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967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2022 г. по 21 декабря 2022 г. - в размере </w:t>
      </w:r>
      <w:r w:rsidR="00F501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E4967">
        <w:rPr>
          <w:rFonts w:ascii="Times New Roman" w:hAnsi="Times New Roman" w:cs="Times New Roman"/>
          <w:color w:val="000000"/>
          <w:sz w:val="24"/>
          <w:szCs w:val="24"/>
        </w:rPr>
        <w:t>8,00% от начальной цены продажи лота;</w:t>
      </w:r>
    </w:p>
    <w:p w14:paraId="3A7ED226" w14:textId="562CBBD7" w:rsidR="00BE4967" w:rsidRPr="00BE4967" w:rsidRDefault="00BE4967" w:rsidP="00BE49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967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2022 г. по 24 декабря 2022 г. - в размере </w:t>
      </w:r>
      <w:r w:rsidR="00F501B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E496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E50CE27" w14:textId="7737E80E" w:rsidR="00BE4967" w:rsidRPr="00BE4967" w:rsidRDefault="00BE4967" w:rsidP="00BE49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967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2022 г. по 27 декабря 2022 г. - в размере </w:t>
      </w:r>
      <w:r w:rsidR="00F501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496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6AA49B7" w14:textId="4B36646A" w:rsidR="005D2647" w:rsidRPr="000F0F3D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6D52C0DF" w14:textId="4B4BAD42" w:rsidR="00860282" w:rsidRPr="00860282" w:rsidRDefault="00860282" w:rsidP="008602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82">
        <w:rPr>
          <w:rFonts w:ascii="Times New Roman" w:hAnsi="Times New Roman" w:cs="Times New Roman"/>
          <w:color w:val="000000"/>
          <w:sz w:val="24"/>
          <w:szCs w:val="24"/>
        </w:rPr>
        <w:t>с 30 ноября 2022 г. по 02 декабря 2022 г. - в размере 5</w:t>
      </w:r>
      <w:r w:rsidR="009B033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6028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ABE09B9" w14:textId="2295E8BF" w:rsidR="00860282" w:rsidRPr="00860282" w:rsidRDefault="00860282" w:rsidP="008602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82">
        <w:rPr>
          <w:rFonts w:ascii="Times New Roman" w:hAnsi="Times New Roman" w:cs="Times New Roman"/>
          <w:color w:val="000000"/>
          <w:sz w:val="24"/>
          <w:szCs w:val="24"/>
        </w:rPr>
        <w:t xml:space="preserve">с 03 декабря 2022 г. по 05 декабря 2022 г. - в размере </w:t>
      </w:r>
      <w:r w:rsidR="009B0335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86028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787C877" w14:textId="075DA1B4" w:rsidR="00860282" w:rsidRPr="00860282" w:rsidRDefault="00860282" w:rsidP="008602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82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3</w:t>
      </w:r>
      <w:r w:rsidR="009B03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6028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F2230ED" w14:textId="109E256B" w:rsidR="00860282" w:rsidRPr="00860282" w:rsidRDefault="00860282" w:rsidP="008602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82">
        <w:rPr>
          <w:rFonts w:ascii="Times New Roman" w:hAnsi="Times New Roman" w:cs="Times New Roman"/>
          <w:color w:val="000000"/>
          <w:sz w:val="24"/>
          <w:szCs w:val="24"/>
        </w:rPr>
        <w:t xml:space="preserve">с 09 декабря 2022 г. по 11 декабря 2022 г. - в размере </w:t>
      </w:r>
      <w:r w:rsidR="009B033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86028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DBC0109" w14:textId="6729C389" w:rsidR="00860282" w:rsidRPr="00860282" w:rsidRDefault="00860282" w:rsidP="008602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82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2022 г. по 14 декабря 2022 г. - в размере </w:t>
      </w:r>
      <w:r w:rsidR="009B033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86028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080A9BD" w14:textId="3ECCFA64" w:rsidR="00860282" w:rsidRPr="00860282" w:rsidRDefault="00860282" w:rsidP="008602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82">
        <w:rPr>
          <w:rFonts w:ascii="Times New Roman" w:hAnsi="Times New Roman" w:cs="Times New Roman"/>
          <w:color w:val="000000"/>
          <w:sz w:val="24"/>
          <w:szCs w:val="24"/>
        </w:rPr>
        <w:t>с 15 декабря 2022 г. по 17 декабря 2022 г. - в размере 1</w:t>
      </w:r>
      <w:r w:rsidR="009B033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6028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D2754C6" w14:textId="3F7EEAE8" w:rsidR="005D2647" w:rsidRPr="005D2647" w:rsidRDefault="00860282" w:rsidP="008602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82">
        <w:rPr>
          <w:rFonts w:ascii="Times New Roman" w:hAnsi="Times New Roman" w:cs="Times New Roman"/>
          <w:color w:val="000000"/>
          <w:sz w:val="24"/>
          <w:szCs w:val="24"/>
        </w:rPr>
        <w:t xml:space="preserve">с 18 декабря 2022 г. по 20 декабря 2022 г. - в размере </w:t>
      </w:r>
      <w:r w:rsidR="009B03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6028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  <w:r w:rsidR="005D2647" w:rsidRPr="005D2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991237" w14:textId="77777777" w:rsidR="00860282" w:rsidRDefault="00860282" w:rsidP="005D2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BF863" w14:textId="36096CA0" w:rsidR="005D2647" w:rsidRPr="005D2647" w:rsidRDefault="005D2647" w:rsidP="005D2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47">
        <w:rPr>
          <w:rFonts w:ascii="Times New Roman" w:hAnsi="Times New Roman" w:cs="Times New Roman"/>
          <w:color w:val="000000"/>
          <w:sz w:val="24"/>
          <w:szCs w:val="24"/>
        </w:rPr>
        <w:t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4FA4BA3E" w14:textId="77777777" w:rsidR="005D2647" w:rsidRPr="005D2647" w:rsidRDefault="005D2647" w:rsidP="005D264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47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33756AC5" w14:textId="77777777" w:rsidR="005D2647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B4E81" w14:textId="77777777" w:rsidR="00AF7915" w:rsidRPr="0021235D" w:rsidRDefault="00AF7915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F7915" w:rsidRPr="0021235D" w:rsidSect="008602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F0F3D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351D0"/>
    <w:rsid w:val="005D2647"/>
    <w:rsid w:val="005E79DA"/>
    <w:rsid w:val="007A3A1B"/>
    <w:rsid w:val="007E67D7"/>
    <w:rsid w:val="00860282"/>
    <w:rsid w:val="008F69EA"/>
    <w:rsid w:val="0091330C"/>
    <w:rsid w:val="00964D49"/>
    <w:rsid w:val="009B0335"/>
    <w:rsid w:val="00A2118E"/>
    <w:rsid w:val="00A66ED6"/>
    <w:rsid w:val="00AD0413"/>
    <w:rsid w:val="00AE62B1"/>
    <w:rsid w:val="00AF7915"/>
    <w:rsid w:val="00B43988"/>
    <w:rsid w:val="00B853F8"/>
    <w:rsid w:val="00BE4967"/>
    <w:rsid w:val="00CA3C3B"/>
    <w:rsid w:val="00E65AE5"/>
    <w:rsid w:val="00F41D96"/>
    <w:rsid w:val="00F501B2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33</cp:revision>
  <cp:lastPrinted>2016-10-26T09:10:00Z</cp:lastPrinted>
  <dcterms:created xsi:type="dcterms:W3CDTF">2016-07-28T13:17:00Z</dcterms:created>
  <dcterms:modified xsi:type="dcterms:W3CDTF">2022-10-07T06:50:00Z</dcterms:modified>
</cp:coreProperties>
</file>