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741E12D9" w:rsidR="00EE2718" w:rsidRPr="002B1B81" w:rsidRDefault="00A63B21"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F26DD3">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F26DD3">
        <w:rPr>
          <w:rFonts w:ascii="Times New Roman" w:hAnsi="Times New Roman" w:cs="Times New Roman"/>
          <w:color w:val="000000"/>
          <w:sz w:val="24"/>
          <w:szCs w:val="24"/>
        </w:rPr>
        <w:t>лит.В</w:t>
      </w:r>
      <w:proofErr w:type="spellEnd"/>
      <w:r w:rsidRPr="00F26DD3">
        <w:rPr>
          <w:rFonts w:ascii="Times New Roman" w:hAnsi="Times New Roman" w:cs="Times New Roman"/>
          <w:color w:val="000000"/>
          <w:sz w:val="24"/>
          <w:szCs w:val="24"/>
        </w:rPr>
        <w:t xml:space="preserve">, (812)334-26-04, 8(800) 777-57-57, </w:t>
      </w:r>
      <w:r>
        <w:rPr>
          <w:rFonts w:ascii="Times New Roman" w:hAnsi="Times New Roman" w:cs="Times New Roman"/>
          <w:color w:val="000000"/>
          <w:sz w:val="24"/>
          <w:szCs w:val="24"/>
          <w:lang w:val="en-US"/>
        </w:rPr>
        <w:t>malkova</w:t>
      </w:r>
      <w:r w:rsidRPr="00F26DD3">
        <w:rPr>
          <w:rFonts w:ascii="Times New Roman" w:hAnsi="Times New Roman" w:cs="Times New Roman"/>
          <w:color w:val="000000"/>
          <w:sz w:val="24"/>
          <w:szCs w:val="24"/>
        </w:rPr>
        <w:t xml:space="preserve">@auction-house.ru) (далее - Организатор торгов, ОТ), действующее на основании договора с </w:t>
      </w:r>
      <w:r w:rsidRPr="0067437E">
        <w:rPr>
          <w:rFonts w:ascii="Times New Roman" w:hAnsi="Times New Roman" w:cs="Times New Roman"/>
          <w:b/>
          <w:bCs/>
          <w:color w:val="000000"/>
          <w:sz w:val="24"/>
          <w:szCs w:val="24"/>
        </w:rPr>
        <w:t xml:space="preserve">АКЦИОНЕРНЫМ КОММЕРЧЕСКИМ БАНКОМ «ПРОБИЗНЕСБАНК» (ОТКРЫТОЕ АКЦИОНЕРНОЕ ОБЩЕСТВО) (ОАО АКБ «Пробизнесбанк»), </w:t>
      </w:r>
      <w:r w:rsidRPr="004C2103">
        <w:rPr>
          <w:rFonts w:ascii="Times New Roman" w:hAnsi="Times New Roman" w:cs="Times New Roman"/>
          <w:color w:val="000000"/>
          <w:sz w:val="24"/>
          <w:szCs w:val="24"/>
        </w:rPr>
        <w:t>адрес регистрации: 119285, г. Москва, ул. Пудовкина, д. 3, ИНН 7729086087, ОГРН 1027700508978)</w:t>
      </w:r>
      <w:r w:rsidRPr="00F26DD3">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Pr="004C2103">
        <w:rPr>
          <w:rFonts w:ascii="Times New Roman" w:hAnsi="Times New Roman" w:cs="Times New Roman"/>
          <w:color w:val="000000"/>
          <w:sz w:val="24"/>
          <w:szCs w:val="24"/>
        </w:rPr>
        <w:t>г. Москвы от 28 октября 2015 г. по делу № А40-154909/15</w:t>
      </w:r>
      <w:r w:rsidRPr="00B64611">
        <w:rPr>
          <w:rFonts w:ascii="Times New Roman" w:hAnsi="Times New Roman" w:cs="Times New Roman"/>
          <w:color w:val="000000"/>
          <w:sz w:val="24"/>
          <w:szCs w:val="24"/>
        </w:rPr>
        <w:t xml:space="preserve"> </w:t>
      </w:r>
      <w:r w:rsidRPr="00F26DD3">
        <w:rPr>
          <w:rFonts w:ascii="Times New Roman" w:hAnsi="Times New Roman" w:cs="Times New Roman"/>
          <w:color w:val="000000"/>
          <w:sz w:val="24"/>
          <w:szCs w:val="24"/>
        </w:rPr>
        <w:t xml:space="preserve">является </w:t>
      </w:r>
      <w:r>
        <w:rPr>
          <w:rFonts w:ascii="Times New Roman" w:hAnsi="Times New Roman" w:cs="Times New Roman"/>
          <w:color w:val="000000"/>
          <w:sz w:val="24"/>
          <w:szCs w:val="24"/>
        </w:rPr>
        <w:t>г</w:t>
      </w:r>
      <w:r w:rsidRPr="00F26DD3">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w:t>
      </w:r>
      <w:r w:rsidR="00814A72" w:rsidRPr="00814A72">
        <w:rPr>
          <w:rFonts w:ascii="Times New Roman" w:hAnsi="Times New Roman" w:cs="Times New Roman"/>
          <w:color w:val="000000"/>
          <w:sz w:val="24"/>
          <w:szCs w:val="24"/>
        </w:rPr>
        <w:t xml:space="preserve">(далее – КУ), </w:t>
      </w:r>
      <w:r w:rsidR="00662676" w:rsidRPr="002B1B81">
        <w:rPr>
          <w:rFonts w:ascii="Times New Roman" w:hAnsi="Times New Roman" w:cs="Times New Roman"/>
          <w:color w:val="000000"/>
          <w:sz w:val="24"/>
          <w:szCs w:val="24"/>
        </w:rPr>
        <w:t xml:space="preserve">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151D95D3"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A63B21">
        <w:rPr>
          <w:rFonts w:ascii="Times New Roman" w:hAnsi="Times New Roman" w:cs="Times New Roman"/>
          <w:b/>
          <w:bCs/>
          <w:color w:val="000000"/>
          <w:sz w:val="24"/>
          <w:szCs w:val="24"/>
        </w:rPr>
        <w:t>ам 2-39</w:t>
      </w:r>
      <w:r w:rsidRPr="002B1B81">
        <w:rPr>
          <w:rFonts w:ascii="Times New Roman" w:hAnsi="Times New Roman" w:cs="Times New Roman"/>
          <w:b/>
          <w:bCs/>
          <w:color w:val="000000"/>
          <w:sz w:val="24"/>
          <w:szCs w:val="24"/>
        </w:rPr>
        <w:t xml:space="preserve"> (далее - Торги);</w:t>
      </w:r>
    </w:p>
    <w:p w14:paraId="08FC7D7C" w14:textId="088275A1"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A63B21">
        <w:rPr>
          <w:rFonts w:ascii="Times New Roman" w:hAnsi="Times New Roman" w:cs="Times New Roman"/>
          <w:b/>
          <w:bCs/>
          <w:color w:val="000000"/>
          <w:sz w:val="24"/>
          <w:szCs w:val="24"/>
        </w:rPr>
        <w:t>1-39</w:t>
      </w:r>
      <w:r w:rsidRPr="002B1B81">
        <w:rPr>
          <w:rFonts w:ascii="Times New Roman" w:hAnsi="Times New Roman" w:cs="Times New Roman"/>
          <w:b/>
          <w:bCs/>
          <w:color w:val="000000"/>
          <w:sz w:val="24"/>
          <w:szCs w:val="24"/>
        </w:rPr>
        <w:t xml:space="preserve"> (далее - Торги ППП).</w:t>
      </w:r>
    </w:p>
    <w:p w14:paraId="5966AE4D" w14:textId="77777777" w:rsidR="00EE2718" w:rsidRPr="002B1B81" w:rsidRDefault="00EE2718" w:rsidP="00735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Предметом Торгов/Торгов ППП является следующее имущество: </w:t>
      </w:r>
    </w:p>
    <w:p w14:paraId="37C7A402" w14:textId="4C56BC63" w:rsidR="00A63B21" w:rsidRDefault="00A63B21" w:rsidP="00DA47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средства:</w:t>
      </w:r>
    </w:p>
    <w:p w14:paraId="2B084B92"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1 - Мультиплексор DWDM (РЦОД), г. Москва - 283 780,07 руб.;</w:t>
      </w:r>
    </w:p>
    <w:p w14:paraId="7847DA55"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2 - Шкаф телекоммуникационный АРС, Московская область - 115 940,00 руб.;</w:t>
      </w:r>
    </w:p>
    <w:p w14:paraId="5BB9912F" w14:textId="18BB4524" w:rsidR="00DA477E" w:rsidRDefault="00DA477E" w:rsidP="00DA47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3415F">
        <w:rPr>
          <w:rFonts w:ascii="Times New Roman" w:hAnsi="Times New Roman" w:cs="Times New Roman"/>
          <w:color w:val="000000"/>
          <w:sz w:val="24"/>
          <w:szCs w:val="24"/>
        </w:rPr>
        <w:t xml:space="preserve">Права требования к </w:t>
      </w:r>
      <w:r w:rsidR="00A63B21">
        <w:rPr>
          <w:rFonts w:ascii="Times New Roman" w:hAnsi="Times New Roman" w:cs="Times New Roman"/>
          <w:color w:val="000000"/>
          <w:sz w:val="24"/>
          <w:szCs w:val="24"/>
        </w:rPr>
        <w:t>юридическим и физическим лицам:</w:t>
      </w:r>
    </w:p>
    <w:p w14:paraId="01E8A77E"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 xml:space="preserve">Лот 3 - ООО "Паритет", ИНН 7710439589, ООО "Серебряный берег", ИНН 7729684746, Степашкин Сергей Викторович, Степашкин Юрий Сергеевич, </w:t>
      </w:r>
      <w:proofErr w:type="spellStart"/>
      <w:r w:rsidRPr="00667CC5">
        <w:rPr>
          <w:rFonts w:ascii="Times New Roman" w:hAnsi="Times New Roman" w:cs="Times New Roman"/>
          <w:color w:val="000000"/>
          <w:sz w:val="24"/>
          <w:szCs w:val="24"/>
        </w:rPr>
        <w:t>Шадаев</w:t>
      </w:r>
      <w:proofErr w:type="spellEnd"/>
      <w:r w:rsidRPr="00667CC5">
        <w:rPr>
          <w:rFonts w:ascii="Times New Roman" w:hAnsi="Times New Roman" w:cs="Times New Roman"/>
          <w:color w:val="000000"/>
          <w:sz w:val="24"/>
          <w:szCs w:val="24"/>
        </w:rPr>
        <w:t xml:space="preserve"> </w:t>
      </w:r>
      <w:proofErr w:type="spellStart"/>
      <w:r w:rsidRPr="00667CC5">
        <w:rPr>
          <w:rFonts w:ascii="Times New Roman" w:hAnsi="Times New Roman" w:cs="Times New Roman"/>
          <w:color w:val="000000"/>
          <w:sz w:val="24"/>
          <w:szCs w:val="24"/>
        </w:rPr>
        <w:t>Хадер</w:t>
      </w:r>
      <w:proofErr w:type="spellEnd"/>
      <w:r w:rsidRPr="00667CC5">
        <w:rPr>
          <w:rFonts w:ascii="Times New Roman" w:hAnsi="Times New Roman" w:cs="Times New Roman"/>
          <w:color w:val="000000"/>
          <w:sz w:val="24"/>
          <w:szCs w:val="24"/>
        </w:rPr>
        <w:t xml:space="preserve"> </w:t>
      </w:r>
      <w:proofErr w:type="spellStart"/>
      <w:r w:rsidRPr="00667CC5">
        <w:rPr>
          <w:rFonts w:ascii="Times New Roman" w:hAnsi="Times New Roman" w:cs="Times New Roman"/>
          <w:color w:val="000000"/>
          <w:sz w:val="24"/>
          <w:szCs w:val="24"/>
        </w:rPr>
        <w:t>Абдулхаевич</w:t>
      </w:r>
      <w:proofErr w:type="spellEnd"/>
      <w:r w:rsidRPr="00667CC5">
        <w:rPr>
          <w:rFonts w:ascii="Times New Roman" w:hAnsi="Times New Roman" w:cs="Times New Roman"/>
          <w:color w:val="000000"/>
          <w:sz w:val="24"/>
          <w:szCs w:val="24"/>
        </w:rPr>
        <w:t xml:space="preserve">, Сосунов </w:t>
      </w:r>
      <w:proofErr w:type="spellStart"/>
      <w:r w:rsidRPr="00667CC5">
        <w:rPr>
          <w:rFonts w:ascii="Times New Roman" w:hAnsi="Times New Roman" w:cs="Times New Roman"/>
          <w:color w:val="000000"/>
          <w:sz w:val="24"/>
          <w:szCs w:val="24"/>
        </w:rPr>
        <w:t>Евда</w:t>
      </w:r>
      <w:proofErr w:type="spellEnd"/>
      <w:r w:rsidRPr="00667CC5">
        <w:rPr>
          <w:rFonts w:ascii="Times New Roman" w:hAnsi="Times New Roman" w:cs="Times New Roman"/>
          <w:color w:val="000000"/>
          <w:sz w:val="24"/>
          <w:szCs w:val="24"/>
        </w:rPr>
        <w:t xml:space="preserve"> </w:t>
      </w:r>
      <w:proofErr w:type="spellStart"/>
      <w:r w:rsidRPr="00667CC5">
        <w:rPr>
          <w:rFonts w:ascii="Times New Roman" w:hAnsi="Times New Roman" w:cs="Times New Roman"/>
          <w:color w:val="000000"/>
          <w:sz w:val="24"/>
          <w:szCs w:val="24"/>
        </w:rPr>
        <w:t>Асафович</w:t>
      </w:r>
      <w:proofErr w:type="spellEnd"/>
      <w:r w:rsidRPr="00667CC5">
        <w:rPr>
          <w:rFonts w:ascii="Times New Roman" w:hAnsi="Times New Roman" w:cs="Times New Roman"/>
          <w:color w:val="000000"/>
          <w:sz w:val="24"/>
          <w:szCs w:val="24"/>
        </w:rPr>
        <w:t xml:space="preserve">, </w:t>
      </w:r>
      <w:proofErr w:type="spellStart"/>
      <w:r w:rsidRPr="00667CC5">
        <w:rPr>
          <w:rFonts w:ascii="Times New Roman" w:hAnsi="Times New Roman" w:cs="Times New Roman"/>
          <w:color w:val="000000"/>
          <w:sz w:val="24"/>
          <w:szCs w:val="24"/>
        </w:rPr>
        <w:t>Шадаев</w:t>
      </w:r>
      <w:proofErr w:type="spellEnd"/>
      <w:r w:rsidRPr="00667CC5">
        <w:rPr>
          <w:rFonts w:ascii="Times New Roman" w:hAnsi="Times New Roman" w:cs="Times New Roman"/>
          <w:color w:val="000000"/>
          <w:sz w:val="24"/>
          <w:szCs w:val="24"/>
        </w:rPr>
        <w:t xml:space="preserve"> Рушан </w:t>
      </w:r>
      <w:proofErr w:type="spellStart"/>
      <w:r w:rsidRPr="00667CC5">
        <w:rPr>
          <w:rFonts w:ascii="Times New Roman" w:hAnsi="Times New Roman" w:cs="Times New Roman"/>
          <w:color w:val="000000"/>
          <w:sz w:val="24"/>
          <w:szCs w:val="24"/>
        </w:rPr>
        <w:t>Мигдятович</w:t>
      </w:r>
      <w:proofErr w:type="spellEnd"/>
      <w:r w:rsidRPr="00667CC5">
        <w:rPr>
          <w:rFonts w:ascii="Times New Roman" w:hAnsi="Times New Roman" w:cs="Times New Roman"/>
          <w:color w:val="000000"/>
          <w:sz w:val="24"/>
          <w:szCs w:val="24"/>
        </w:rPr>
        <w:t xml:space="preserve">, КД 100-810/14ю от 21.04.2014, определение Никулинского районного суда г. Москвы от 11.10.2016 по делу 02-3359/2016 о заключении мирового соглашения (не исполняется), </w:t>
      </w:r>
      <w:proofErr w:type="spellStart"/>
      <w:r w:rsidRPr="00667CC5">
        <w:rPr>
          <w:rFonts w:ascii="Times New Roman" w:hAnsi="Times New Roman" w:cs="Times New Roman"/>
          <w:color w:val="000000"/>
          <w:sz w:val="24"/>
          <w:szCs w:val="24"/>
        </w:rPr>
        <w:t>Шадаев</w:t>
      </w:r>
      <w:proofErr w:type="spellEnd"/>
      <w:r w:rsidRPr="00667CC5">
        <w:rPr>
          <w:rFonts w:ascii="Times New Roman" w:hAnsi="Times New Roman" w:cs="Times New Roman"/>
          <w:color w:val="000000"/>
          <w:sz w:val="24"/>
          <w:szCs w:val="24"/>
        </w:rPr>
        <w:t xml:space="preserve"> Рушан </w:t>
      </w:r>
      <w:proofErr w:type="spellStart"/>
      <w:r w:rsidRPr="00667CC5">
        <w:rPr>
          <w:rFonts w:ascii="Times New Roman" w:hAnsi="Times New Roman" w:cs="Times New Roman"/>
          <w:color w:val="000000"/>
          <w:sz w:val="24"/>
          <w:szCs w:val="24"/>
        </w:rPr>
        <w:t>Мигдятович</w:t>
      </w:r>
      <w:proofErr w:type="spellEnd"/>
      <w:r w:rsidRPr="00667CC5">
        <w:rPr>
          <w:rFonts w:ascii="Times New Roman" w:hAnsi="Times New Roman" w:cs="Times New Roman"/>
          <w:color w:val="000000"/>
          <w:sz w:val="24"/>
          <w:szCs w:val="24"/>
        </w:rPr>
        <w:t xml:space="preserve"> находится в стадии банкротства; срок предъявления исполнительного листа 10.02.2024 (994 919 521,16 руб.) - 994 919 521,16 руб.;</w:t>
      </w:r>
    </w:p>
    <w:p w14:paraId="556E2C2B"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4 - ООО "</w:t>
      </w:r>
      <w:proofErr w:type="spellStart"/>
      <w:r w:rsidRPr="00667CC5">
        <w:rPr>
          <w:rFonts w:ascii="Times New Roman" w:hAnsi="Times New Roman" w:cs="Times New Roman"/>
          <w:color w:val="000000"/>
          <w:sz w:val="24"/>
          <w:szCs w:val="24"/>
        </w:rPr>
        <w:t>ЛЛЛДизайн</w:t>
      </w:r>
      <w:proofErr w:type="spellEnd"/>
      <w:r w:rsidRPr="00667CC5">
        <w:rPr>
          <w:rFonts w:ascii="Times New Roman" w:hAnsi="Times New Roman" w:cs="Times New Roman"/>
          <w:color w:val="000000"/>
          <w:sz w:val="24"/>
          <w:szCs w:val="24"/>
        </w:rPr>
        <w:t>", ИНН 7709905299, Зыков Василий Юрьевич, Лозбенко Леонид Аркадьевич, КД 200-810/13ю от 01.08.2013, КД 009-810/13ю от 06.02.2013, КД 071-810/14ю от 28.03.2014, КД 036-810/14ю от 12.02.2014, решение АС г. Москвы от 29.09.2017 по делу А40-90858/17 (решения суда на сумму 48 859 016,45 руб.), в отношении должника ООО "</w:t>
      </w:r>
      <w:proofErr w:type="spellStart"/>
      <w:r w:rsidRPr="00667CC5">
        <w:rPr>
          <w:rFonts w:ascii="Times New Roman" w:hAnsi="Times New Roman" w:cs="Times New Roman"/>
          <w:color w:val="000000"/>
          <w:sz w:val="24"/>
          <w:szCs w:val="24"/>
        </w:rPr>
        <w:t>ЛЛЛДизайн</w:t>
      </w:r>
      <w:proofErr w:type="spellEnd"/>
      <w:r w:rsidRPr="00667CC5">
        <w:rPr>
          <w:rFonts w:ascii="Times New Roman" w:hAnsi="Times New Roman" w:cs="Times New Roman"/>
          <w:color w:val="000000"/>
          <w:sz w:val="24"/>
          <w:szCs w:val="24"/>
        </w:rPr>
        <w:t>" регистрирующим органом принято решение о предстоящем исключении из ЕГРЮЛ (наличие в ЕГРЮЛ сведений о юридическом лице, в отношении которых внесена запись о недостоверности) (55 000 000,00 руб.) - 55 000 000,00 руб.;</w:t>
      </w:r>
    </w:p>
    <w:p w14:paraId="7EA14B94"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 xml:space="preserve">Лот 5 - ООО "Медведь", ИНН 7709876440, </w:t>
      </w:r>
      <w:proofErr w:type="spellStart"/>
      <w:r w:rsidRPr="00667CC5">
        <w:rPr>
          <w:rFonts w:ascii="Times New Roman" w:hAnsi="Times New Roman" w:cs="Times New Roman"/>
          <w:color w:val="000000"/>
          <w:sz w:val="24"/>
          <w:szCs w:val="24"/>
        </w:rPr>
        <w:t>Дмитрашин</w:t>
      </w:r>
      <w:proofErr w:type="spellEnd"/>
      <w:r w:rsidRPr="00667CC5">
        <w:rPr>
          <w:rFonts w:ascii="Times New Roman" w:hAnsi="Times New Roman" w:cs="Times New Roman"/>
          <w:color w:val="000000"/>
          <w:sz w:val="24"/>
          <w:szCs w:val="24"/>
        </w:rPr>
        <w:t xml:space="preserve"> Юрий Михайлович, Шаровар Галина Иосифовна, Бондарев Вячеслав Леонидович, ИП </w:t>
      </w:r>
      <w:proofErr w:type="spellStart"/>
      <w:r w:rsidRPr="00667CC5">
        <w:rPr>
          <w:rFonts w:ascii="Times New Roman" w:hAnsi="Times New Roman" w:cs="Times New Roman"/>
          <w:color w:val="000000"/>
          <w:sz w:val="24"/>
          <w:szCs w:val="24"/>
        </w:rPr>
        <w:t>Дмитрашин</w:t>
      </w:r>
      <w:proofErr w:type="spellEnd"/>
      <w:r w:rsidRPr="00667CC5">
        <w:rPr>
          <w:rFonts w:ascii="Times New Roman" w:hAnsi="Times New Roman" w:cs="Times New Roman"/>
          <w:color w:val="000000"/>
          <w:sz w:val="24"/>
          <w:szCs w:val="24"/>
        </w:rPr>
        <w:t xml:space="preserve"> Юрий Михайлович, ИНН 503203943955, ИП </w:t>
      </w:r>
      <w:proofErr w:type="spellStart"/>
      <w:r w:rsidRPr="00667CC5">
        <w:rPr>
          <w:rFonts w:ascii="Times New Roman" w:hAnsi="Times New Roman" w:cs="Times New Roman"/>
          <w:color w:val="000000"/>
          <w:sz w:val="24"/>
          <w:szCs w:val="24"/>
        </w:rPr>
        <w:t>Исбасарова</w:t>
      </w:r>
      <w:proofErr w:type="spellEnd"/>
      <w:r w:rsidRPr="00667CC5">
        <w:rPr>
          <w:rFonts w:ascii="Times New Roman" w:hAnsi="Times New Roman" w:cs="Times New Roman"/>
          <w:color w:val="000000"/>
          <w:sz w:val="24"/>
          <w:szCs w:val="24"/>
        </w:rPr>
        <w:t xml:space="preserve"> Ольга Александровна, ИНН 666100077820, ООО "АСК-Уфа", ИНН 0278158456, КД 502-810/11ю от 30.11.2011, определение Никулинского районного суда г. Москвы от 17.10.2013 по делу 2-4967/2014 (не исполняется), КД 114-810/12ю от 02.04.2012, определение Никулинского районного суда г. Москвы от 17.10.2013 по делу 2-4967/2014 (не исполняется), ИП </w:t>
      </w:r>
      <w:proofErr w:type="spellStart"/>
      <w:r w:rsidRPr="00667CC5">
        <w:rPr>
          <w:rFonts w:ascii="Times New Roman" w:hAnsi="Times New Roman" w:cs="Times New Roman"/>
          <w:color w:val="000000"/>
          <w:sz w:val="24"/>
          <w:szCs w:val="24"/>
        </w:rPr>
        <w:t>Исбасарова</w:t>
      </w:r>
      <w:proofErr w:type="spellEnd"/>
      <w:r w:rsidRPr="00667CC5">
        <w:rPr>
          <w:rFonts w:ascii="Times New Roman" w:hAnsi="Times New Roman" w:cs="Times New Roman"/>
          <w:color w:val="000000"/>
          <w:sz w:val="24"/>
          <w:szCs w:val="24"/>
        </w:rPr>
        <w:t xml:space="preserve"> Ольга Александровна прекращена деятельность в качестве ИП, ИП </w:t>
      </w:r>
      <w:proofErr w:type="spellStart"/>
      <w:r w:rsidRPr="00667CC5">
        <w:rPr>
          <w:rFonts w:ascii="Times New Roman" w:hAnsi="Times New Roman" w:cs="Times New Roman"/>
          <w:color w:val="000000"/>
          <w:sz w:val="24"/>
          <w:szCs w:val="24"/>
        </w:rPr>
        <w:t>Дмитрашин</w:t>
      </w:r>
      <w:proofErr w:type="spellEnd"/>
      <w:r w:rsidRPr="00667CC5">
        <w:rPr>
          <w:rFonts w:ascii="Times New Roman" w:hAnsi="Times New Roman" w:cs="Times New Roman"/>
          <w:color w:val="000000"/>
          <w:sz w:val="24"/>
          <w:szCs w:val="24"/>
        </w:rPr>
        <w:t xml:space="preserve"> Юрий Михайлович исключен из ЕГРИП (28 100 700,36 руб.) - 28 100 700,36 руб.;</w:t>
      </w:r>
    </w:p>
    <w:p w14:paraId="0CDD7B6F"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6 - ООО "Форвард-Фильм", ИНН 7710591907, ООО "Центр кинопроизводства", ИНН 7715695709, ООО "Серебряный Экран", ИНН 7717550875, ООО "Прогресс-Студия", ИНН 7801539076, КД 006-840/15ю от 08.06.2015, решение АС г. Москвы от 02.05.2017 по делу А40-114348/2016, определение АС г. Москвы от 12.09.2017 по делу А40-238475/16, определение АС г. Москвы от 21.07.2021 по делу А40-107808/2017, определение АС г. Санкт-Петербурга Ленинградской области от 01.07.2022 по делу А56-64068/2021, ООО "Форвард-Фильм", ООО "Центр кинопроизводства", ООО "Серебряный Экран", ООО "Прогресс-Студия" находятся в стадии банкротства (965 220 660,00 руб.) - 965 220 660,00 руб.;</w:t>
      </w:r>
    </w:p>
    <w:p w14:paraId="27D4FECF"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7 - ООО "Бриз" ИНН 7810268489, Косачев А. В., ООО "</w:t>
      </w:r>
      <w:proofErr w:type="spellStart"/>
      <w:r w:rsidRPr="00667CC5">
        <w:rPr>
          <w:rFonts w:ascii="Times New Roman" w:hAnsi="Times New Roman" w:cs="Times New Roman"/>
          <w:color w:val="000000"/>
          <w:sz w:val="24"/>
          <w:szCs w:val="24"/>
        </w:rPr>
        <w:t>Либра</w:t>
      </w:r>
      <w:proofErr w:type="spellEnd"/>
      <w:r w:rsidRPr="00667CC5">
        <w:rPr>
          <w:rFonts w:ascii="Times New Roman" w:hAnsi="Times New Roman" w:cs="Times New Roman"/>
          <w:color w:val="000000"/>
          <w:sz w:val="24"/>
          <w:szCs w:val="24"/>
        </w:rPr>
        <w:t xml:space="preserve">", ИНН 7701568563, ООО "Мелеузовский мясокомбинат", ИНН 0263013810, ООО "Региональная управляющая компания", ИНН 0277095404, ООО "Русская мясная артель", ИНН 7814538129, Потоцкий </w:t>
      </w:r>
      <w:r w:rsidRPr="00667CC5">
        <w:rPr>
          <w:rFonts w:ascii="Times New Roman" w:hAnsi="Times New Roman" w:cs="Times New Roman"/>
          <w:color w:val="000000"/>
          <w:sz w:val="24"/>
          <w:szCs w:val="24"/>
        </w:rPr>
        <w:lastRenderedPageBreak/>
        <w:t>Дмитрий Владимирович, ЗАО "</w:t>
      </w:r>
      <w:proofErr w:type="spellStart"/>
      <w:r w:rsidRPr="00667CC5">
        <w:rPr>
          <w:rFonts w:ascii="Times New Roman" w:hAnsi="Times New Roman" w:cs="Times New Roman"/>
          <w:color w:val="000000"/>
          <w:sz w:val="24"/>
          <w:szCs w:val="24"/>
        </w:rPr>
        <w:t>ВнешЭконом</w:t>
      </w:r>
      <w:proofErr w:type="spellEnd"/>
      <w:r w:rsidRPr="00667CC5">
        <w:rPr>
          <w:rFonts w:ascii="Times New Roman" w:hAnsi="Times New Roman" w:cs="Times New Roman"/>
          <w:color w:val="000000"/>
          <w:sz w:val="24"/>
          <w:szCs w:val="24"/>
        </w:rPr>
        <w:t xml:space="preserve"> Группа", ИНН 7706253782, КД 055-810/13ю от 18.02.2013, решение Никулинского районного суда г. Москвы от 28.03.2016 по делу 2-366/16, в отношении должника ООО "</w:t>
      </w:r>
      <w:proofErr w:type="spellStart"/>
      <w:r w:rsidRPr="00667CC5">
        <w:rPr>
          <w:rFonts w:ascii="Times New Roman" w:hAnsi="Times New Roman" w:cs="Times New Roman"/>
          <w:color w:val="000000"/>
          <w:sz w:val="24"/>
          <w:szCs w:val="24"/>
        </w:rPr>
        <w:t>Либра</w:t>
      </w:r>
      <w:proofErr w:type="spellEnd"/>
      <w:r w:rsidRPr="00667CC5">
        <w:rPr>
          <w:rFonts w:ascii="Times New Roman" w:hAnsi="Times New Roman" w:cs="Times New Roman"/>
          <w:color w:val="000000"/>
          <w:sz w:val="24"/>
          <w:szCs w:val="24"/>
        </w:rPr>
        <w:t>" регистрирующим органом принято решение о предстоящем исключении из ЕГРЮЛ (наличие в ЕГРЮЛ сведений о юридическом лице, в отношении которых внесена запись о недостоверности), Потоцкий Дмитрий Владимирович находится в стадии банкротства (209 911 003,30 руб.) - 209 911 003,30 руб.;</w:t>
      </w:r>
    </w:p>
    <w:p w14:paraId="3140087E"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8 - ООО "Деревообрабатывающая Компания "МЕКРАН", ИНН 2460007827, ООО "Управляющая компания "МЕКРАН", ИНН 7730589568, Метелкин Алексей Николаевич, ООО "Промышленная компания "ДАМЕГО", ИНН 2460027566, КД 032-840/09ю от 29.05.2009, определение Никулинского районного суда г. Москвы от 31.03.2013 об утверждении мирового соглашения по делу 2-3107/13 (не исполняется), определение АС Красноярского края от 29.03.2017 по делу А33-5778/2015, определение АС г. Москвы от 24.08.2016 и 16.02.2017 по делу А40-13242/2015, определение АС г. Москвы от 24.04.2017 по делу А40-130418/2016, ООО "Деревообрабатывающая Компания "МЕКРАН", ООО "Управляющая компания "МЕКРАН", Метелкин Алексей Николаевич находятся в стадии банкротства (166 476 606,01 руб.) - 166 476 606,01 руб.;</w:t>
      </w:r>
    </w:p>
    <w:p w14:paraId="00929395"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9 - ООО "</w:t>
      </w:r>
      <w:proofErr w:type="spellStart"/>
      <w:r w:rsidRPr="00667CC5">
        <w:rPr>
          <w:rFonts w:ascii="Times New Roman" w:hAnsi="Times New Roman" w:cs="Times New Roman"/>
          <w:color w:val="000000"/>
          <w:sz w:val="24"/>
          <w:szCs w:val="24"/>
        </w:rPr>
        <w:t>Химтрансойл</w:t>
      </w:r>
      <w:proofErr w:type="spellEnd"/>
      <w:r w:rsidRPr="00667CC5">
        <w:rPr>
          <w:rFonts w:ascii="Times New Roman" w:hAnsi="Times New Roman" w:cs="Times New Roman"/>
          <w:color w:val="000000"/>
          <w:sz w:val="24"/>
          <w:szCs w:val="24"/>
        </w:rPr>
        <w:t xml:space="preserve">", ИНН 7714861287, </w:t>
      </w:r>
      <w:proofErr w:type="spellStart"/>
      <w:r w:rsidRPr="00667CC5">
        <w:rPr>
          <w:rFonts w:ascii="Times New Roman" w:hAnsi="Times New Roman" w:cs="Times New Roman"/>
          <w:color w:val="000000"/>
          <w:sz w:val="24"/>
          <w:szCs w:val="24"/>
        </w:rPr>
        <w:t>Гайнанов</w:t>
      </w:r>
      <w:proofErr w:type="spellEnd"/>
      <w:r w:rsidRPr="00667CC5">
        <w:rPr>
          <w:rFonts w:ascii="Times New Roman" w:hAnsi="Times New Roman" w:cs="Times New Roman"/>
          <w:color w:val="000000"/>
          <w:sz w:val="24"/>
          <w:szCs w:val="24"/>
        </w:rPr>
        <w:t xml:space="preserve"> Ринат Султанович, Барышников Юрий Владимирович, КД 035-810/13ю от 15.02.2013, решение Никулинского районного суда г. Москвы от 21.03.2017 по делу 02-1243/2017, определение АС г. Москвы от 24.04.2018 по делу А40-47466/17-70-67 «Б» о включении требований кредиторов в РТК, ООО "</w:t>
      </w:r>
      <w:proofErr w:type="spellStart"/>
      <w:r w:rsidRPr="00667CC5">
        <w:rPr>
          <w:rFonts w:ascii="Times New Roman" w:hAnsi="Times New Roman" w:cs="Times New Roman"/>
          <w:color w:val="000000"/>
          <w:sz w:val="24"/>
          <w:szCs w:val="24"/>
        </w:rPr>
        <w:t>Химтрансойл</w:t>
      </w:r>
      <w:proofErr w:type="spellEnd"/>
      <w:r w:rsidRPr="00667CC5">
        <w:rPr>
          <w:rFonts w:ascii="Times New Roman" w:hAnsi="Times New Roman" w:cs="Times New Roman"/>
          <w:color w:val="000000"/>
          <w:sz w:val="24"/>
          <w:szCs w:val="24"/>
        </w:rPr>
        <w:t>" находится в стадии банкротства (271 087 868,96 руб.) - 271 087 868,96 руб.;</w:t>
      </w:r>
    </w:p>
    <w:p w14:paraId="12346B63"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10 - ООО "ПРОФИКОМ", ИНН 2543077183 (правопреемник ООО "Корпорация "Транс-</w:t>
      </w:r>
      <w:proofErr w:type="spellStart"/>
      <w:r w:rsidRPr="00667CC5">
        <w:rPr>
          <w:rFonts w:ascii="Times New Roman" w:hAnsi="Times New Roman" w:cs="Times New Roman"/>
          <w:color w:val="000000"/>
          <w:sz w:val="24"/>
          <w:szCs w:val="24"/>
        </w:rPr>
        <w:t>Лоджик</w:t>
      </w:r>
      <w:proofErr w:type="spellEnd"/>
      <w:r w:rsidRPr="00667CC5">
        <w:rPr>
          <w:rFonts w:ascii="Times New Roman" w:hAnsi="Times New Roman" w:cs="Times New Roman"/>
          <w:color w:val="000000"/>
          <w:sz w:val="24"/>
          <w:szCs w:val="24"/>
        </w:rPr>
        <w:t>" ИНН 2320193605), ООО "Водовоз", ИНН 2543077578 (правопреемник "ФИНАНСОВО-СТРОИТЕЛЬНАЯ КОРПОРАЦИЯ", ИНН 2320163216), Лаптев Алексей Игоревич, ООО «Городок», ИНН 2543077592 (правопреемник ООО "ОЛИС", ИНН 2320070522), ООО "СИТИСНАБ", ИНН 2543080316 (правопреемник ООО "</w:t>
      </w:r>
      <w:proofErr w:type="spellStart"/>
      <w:r w:rsidRPr="00667CC5">
        <w:rPr>
          <w:rFonts w:ascii="Times New Roman" w:hAnsi="Times New Roman" w:cs="Times New Roman"/>
          <w:color w:val="000000"/>
          <w:sz w:val="24"/>
          <w:szCs w:val="24"/>
        </w:rPr>
        <w:t>СпецСнабКомплект</w:t>
      </w:r>
      <w:proofErr w:type="spellEnd"/>
      <w:r w:rsidRPr="00667CC5">
        <w:rPr>
          <w:rFonts w:ascii="Times New Roman" w:hAnsi="Times New Roman" w:cs="Times New Roman"/>
          <w:color w:val="000000"/>
          <w:sz w:val="24"/>
          <w:szCs w:val="24"/>
        </w:rPr>
        <w:t>", ИНН 7717717299 ), ООО "Юг - Ойл", ИНН 2320149500, ООО "СОЧИ-ТРАНС-МАРКЕТ" ИНН 2320108550, КД 100-810/15ю от 17.06.2015, решение Никулинского районного суда г. Москвы от 20.02.2017 по делу 2-23/17, ООО "ПРОФИКОМ", ООО "Водовоз", ООО "Городок", ООО "СИТИСНАБ", ООО "Юг - Ойл" находятся в стадии ликвидации (115 717 880,54 руб.) - 115 717 880,54 руб.;</w:t>
      </w:r>
    </w:p>
    <w:p w14:paraId="0008678C"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 xml:space="preserve">Лот 11 - ООО "Эр Джи </w:t>
      </w:r>
      <w:proofErr w:type="spellStart"/>
      <w:r w:rsidRPr="00667CC5">
        <w:rPr>
          <w:rFonts w:ascii="Times New Roman" w:hAnsi="Times New Roman" w:cs="Times New Roman"/>
          <w:color w:val="000000"/>
          <w:sz w:val="24"/>
          <w:szCs w:val="24"/>
        </w:rPr>
        <w:t>Тинаиф</w:t>
      </w:r>
      <w:proofErr w:type="spellEnd"/>
      <w:r w:rsidRPr="00667CC5">
        <w:rPr>
          <w:rFonts w:ascii="Times New Roman" w:hAnsi="Times New Roman" w:cs="Times New Roman"/>
          <w:color w:val="000000"/>
          <w:sz w:val="24"/>
          <w:szCs w:val="24"/>
        </w:rPr>
        <w:t>", ИНН 7715761736, ООО «ТПП «</w:t>
      </w:r>
      <w:proofErr w:type="spellStart"/>
      <w:r w:rsidRPr="00667CC5">
        <w:rPr>
          <w:rFonts w:ascii="Times New Roman" w:hAnsi="Times New Roman" w:cs="Times New Roman"/>
          <w:color w:val="000000"/>
          <w:sz w:val="24"/>
          <w:szCs w:val="24"/>
        </w:rPr>
        <w:t>РегионЮвелир</w:t>
      </w:r>
      <w:proofErr w:type="spellEnd"/>
      <w:r w:rsidRPr="00667CC5">
        <w:rPr>
          <w:rFonts w:ascii="Times New Roman" w:hAnsi="Times New Roman" w:cs="Times New Roman"/>
          <w:color w:val="000000"/>
          <w:sz w:val="24"/>
          <w:szCs w:val="24"/>
        </w:rPr>
        <w:t>», ИНН 7724229172, ООО «ПИК «</w:t>
      </w:r>
      <w:proofErr w:type="spellStart"/>
      <w:r w:rsidRPr="00667CC5">
        <w:rPr>
          <w:rFonts w:ascii="Times New Roman" w:hAnsi="Times New Roman" w:cs="Times New Roman"/>
          <w:color w:val="000000"/>
          <w:sz w:val="24"/>
          <w:szCs w:val="24"/>
        </w:rPr>
        <w:t>Славагропродукт</w:t>
      </w:r>
      <w:proofErr w:type="spellEnd"/>
      <w:r w:rsidRPr="00667CC5">
        <w:rPr>
          <w:rFonts w:ascii="Times New Roman" w:hAnsi="Times New Roman" w:cs="Times New Roman"/>
          <w:color w:val="000000"/>
          <w:sz w:val="24"/>
          <w:szCs w:val="24"/>
        </w:rPr>
        <w:t xml:space="preserve">», ИНН 7724255542, Филатова Татьяна Борисовна, Абрамов Виктор Иванович, КД 033-810/15ю от 30.03.2015, решение Никулинского районного суда г. Москвы от 06.02.2017 по делу 2-15/2017 ( 02-2978/2016), определение АС г. Москвы от 27.10.2017 по делу А40-22328/2017, определение АС г. Москвы от 20.10.2017 по делу А40-39248/2017, определение АС г. Москвы от 20.10.2017 по делу А40-39248/2017 об исправлении описки, определение АС Московской области от 28.01.2020 по делу А41-17665/2019,определение АС Рязанской области от 13.01.2017 по делу А54-424/2016, ООО "Эр Джи </w:t>
      </w:r>
      <w:proofErr w:type="spellStart"/>
      <w:r w:rsidRPr="00667CC5">
        <w:rPr>
          <w:rFonts w:ascii="Times New Roman" w:hAnsi="Times New Roman" w:cs="Times New Roman"/>
          <w:color w:val="000000"/>
          <w:sz w:val="24"/>
          <w:szCs w:val="24"/>
        </w:rPr>
        <w:t>Тинаиф</w:t>
      </w:r>
      <w:proofErr w:type="spellEnd"/>
      <w:r w:rsidRPr="00667CC5">
        <w:rPr>
          <w:rFonts w:ascii="Times New Roman" w:hAnsi="Times New Roman" w:cs="Times New Roman"/>
          <w:color w:val="000000"/>
          <w:sz w:val="24"/>
          <w:szCs w:val="24"/>
        </w:rPr>
        <w:t>", ООО «ТПП "</w:t>
      </w:r>
      <w:proofErr w:type="spellStart"/>
      <w:r w:rsidRPr="00667CC5">
        <w:rPr>
          <w:rFonts w:ascii="Times New Roman" w:hAnsi="Times New Roman" w:cs="Times New Roman"/>
          <w:color w:val="000000"/>
          <w:sz w:val="24"/>
          <w:szCs w:val="24"/>
        </w:rPr>
        <w:t>РегионЮвелир</w:t>
      </w:r>
      <w:proofErr w:type="spellEnd"/>
      <w:r w:rsidRPr="00667CC5">
        <w:rPr>
          <w:rFonts w:ascii="Times New Roman" w:hAnsi="Times New Roman" w:cs="Times New Roman"/>
          <w:color w:val="000000"/>
          <w:sz w:val="24"/>
          <w:szCs w:val="24"/>
        </w:rPr>
        <w:t>", Филатова Татьяна Борисовна, Абрамов Виктор Иванович находятся в стадии банкротства (329 515 600,37 руб.) - 329 515 600,37 руб.;</w:t>
      </w:r>
    </w:p>
    <w:p w14:paraId="5D7915C6"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 xml:space="preserve">Лот 12 - ООО "НЕФТЬИНВЕСТ", ИНН 7451277689 (до 29.01.2014. ООО "ЛС-Групп"), Либерман Станислав Геннадьевич, ООО "ЛС-ТРЕЙДИНГ", ИНН 7451266503, ООО "ЛС-Экспорт", ИНН 7451331914, Рамазанов Арсен </w:t>
      </w:r>
      <w:proofErr w:type="spellStart"/>
      <w:r w:rsidRPr="00667CC5">
        <w:rPr>
          <w:rFonts w:ascii="Times New Roman" w:hAnsi="Times New Roman" w:cs="Times New Roman"/>
          <w:color w:val="000000"/>
          <w:sz w:val="24"/>
          <w:szCs w:val="24"/>
        </w:rPr>
        <w:t>Рамазанович</w:t>
      </w:r>
      <w:proofErr w:type="spellEnd"/>
      <w:r w:rsidRPr="00667CC5">
        <w:rPr>
          <w:rFonts w:ascii="Times New Roman" w:hAnsi="Times New Roman" w:cs="Times New Roman"/>
          <w:color w:val="000000"/>
          <w:sz w:val="24"/>
          <w:szCs w:val="24"/>
        </w:rPr>
        <w:t>, Фабер Владимир Владимирович, КД 232-810/11ю от 01.07.2011, решение Никулинского районного суда г. Москвы от 27.01.2015 по делу 2-268/2015 (решение на сумму 50 521 499,12 руб.), ООО "Торговый дом "Углеводороды" Процедура Банкротства завершена (57 304 611,77 руб.) - 57 304 611,77 руб.;</w:t>
      </w:r>
    </w:p>
    <w:p w14:paraId="09454010"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13 - ООО "Изумруд", ИНН 3702604640, КД 346-810/11ю от 24.08.2011, определение АС Ивановской области от 22.03.2017 по делу № А17-6882/2017, ООО "Изумруд" находится в стадии банкротства (122 686 463,62 руб.) - 122 686 463,62 руб.;</w:t>
      </w:r>
    </w:p>
    <w:p w14:paraId="40B75744"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14 - ООО "Продукт Имидж" (поручитель ООО "</w:t>
      </w:r>
      <w:proofErr w:type="spellStart"/>
      <w:r w:rsidRPr="00667CC5">
        <w:rPr>
          <w:rFonts w:ascii="Times New Roman" w:hAnsi="Times New Roman" w:cs="Times New Roman"/>
          <w:color w:val="000000"/>
          <w:sz w:val="24"/>
          <w:szCs w:val="24"/>
        </w:rPr>
        <w:t>Шугар</w:t>
      </w:r>
      <w:proofErr w:type="spellEnd"/>
      <w:r w:rsidRPr="00667CC5">
        <w:rPr>
          <w:rFonts w:ascii="Times New Roman" w:hAnsi="Times New Roman" w:cs="Times New Roman"/>
          <w:color w:val="000000"/>
          <w:sz w:val="24"/>
          <w:szCs w:val="24"/>
        </w:rPr>
        <w:t xml:space="preserve"> Лэнд", ИНН 6670345837, исключен из ЕГРЮЛ), КД 198-810/13ю от 17.06.2013, решение Никулинского районного суда </w:t>
      </w:r>
      <w:r w:rsidRPr="00667CC5">
        <w:rPr>
          <w:rFonts w:ascii="Times New Roman" w:hAnsi="Times New Roman" w:cs="Times New Roman"/>
          <w:color w:val="000000"/>
          <w:sz w:val="24"/>
          <w:szCs w:val="24"/>
        </w:rPr>
        <w:lastRenderedPageBreak/>
        <w:t>г. Москвы от 27.01.2015 по делу 2-266/2015 (решение суда на сумму 44 473 207,67 руб.), ООО "</w:t>
      </w:r>
      <w:proofErr w:type="spellStart"/>
      <w:r w:rsidRPr="00667CC5">
        <w:rPr>
          <w:rFonts w:ascii="Times New Roman" w:hAnsi="Times New Roman" w:cs="Times New Roman"/>
          <w:color w:val="000000"/>
          <w:sz w:val="24"/>
          <w:szCs w:val="24"/>
        </w:rPr>
        <w:t>Шугар</w:t>
      </w:r>
      <w:proofErr w:type="spellEnd"/>
      <w:r w:rsidRPr="00667CC5">
        <w:rPr>
          <w:rFonts w:ascii="Times New Roman" w:hAnsi="Times New Roman" w:cs="Times New Roman"/>
          <w:color w:val="000000"/>
          <w:sz w:val="24"/>
          <w:szCs w:val="24"/>
        </w:rPr>
        <w:t xml:space="preserve"> Лэнд" - процедура Банкротства завершена (48 849 921,90 руб.) - 48 849 921,90 руб.;</w:t>
      </w:r>
    </w:p>
    <w:p w14:paraId="549BA10C"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15 - ООО "</w:t>
      </w:r>
      <w:proofErr w:type="spellStart"/>
      <w:r w:rsidRPr="00667CC5">
        <w:rPr>
          <w:rFonts w:ascii="Times New Roman" w:hAnsi="Times New Roman" w:cs="Times New Roman"/>
          <w:color w:val="000000"/>
          <w:sz w:val="24"/>
          <w:szCs w:val="24"/>
        </w:rPr>
        <w:t>Голденмаркет</w:t>
      </w:r>
      <w:proofErr w:type="spellEnd"/>
      <w:r w:rsidRPr="00667CC5">
        <w:rPr>
          <w:rFonts w:ascii="Times New Roman" w:hAnsi="Times New Roman" w:cs="Times New Roman"/>
          <w:color w:val="000000"/>
          <w:sz w:val="24"/>
          <w:szCs w:val="24"/>
        </w:rPr>
        <w:t>", ИНН 7733846615, ООО «М.Ю.З. «Камея», ИНН 5044032150, ООО «</w:t>
      </w:r>
      <w:proofErr w:type="spellStart"/>
      <w:r w:rsidRPr="00667CC5">
        <w:rPr>
          <w:rFonts w:ascii="Times New Roman" w:hAnsi="Times New Roman" w:cs="Times New Roman"/>
          <w:color w:val="000000"/>
          <w:sz w:val="24"/>
          <w:szCs w:val="24"/>
        </w:rPr>
        <w:t>ЮниКам</w:t>
      </w:r>
      <w:proofErr w:type="spellEnd"/>
      <w:r w:rsidRPr="00667CC5">
        <w:rPr>
          <w:rFonts w:ascii="Times New Roman" w:hAnsi="Times New Roman" w:cs="Times New Roman"/>
          <w:color w:val="000000"/>
          <w:sz w:val="24"/>
          <w:szCs w:val="24"/>
        </w:rPr>
        <w:t xml:space="preserve"> Логистика», ИНН 7733561095, ООО «Торговый дом «КАМЕЯ Со», ИНН 7733104388, </w:t>
      </w:r>
      <w:proofErr w:type="spellStart"/>
      <w:r w:rsidRPr="00667CC5">
        <w:rPr>
          <w:rFonts w:ascii="Times New Roman" w:hAnsi="Times New Roman" w:cs="Times New Roman"/>
          <w:color w:val="000000"/>
          <w:sz w:val="24"/>
          <w:szCs w:val="24"/>
        </w:rPr>
        <w:t>Дидяев</w:t>
      </w:r>
      <w:proofErr w:type="spellEnd"/>
      <w:r w:rsidRPr="00667CC5">
        <w:rPr>
          <w:rFonts w:ascii="Times New Roman" w:hAnsi="Times New Roman" w:cs="Times New Roman"/>
          <w:color w:val="000000"/>
          <w:sz w:val="24"/>
          <w:szCs w:val="24"/>
        </w:rPr>
        <w:t xml:space="preserve"> Валерий Владимирович, КД 115-810/15ю от 01.07.2015, определение Никулинского районного суда г. Москвы от 29.07.2016 по делу 2-2967/2016 о заключении мирового соглашения (не исполняется), определение </w:t>
      </w:r>
      <w:proofErr w:type="spellStart"/>
      <w:r w:rsidRPr="00667CC5">
        <w:rPr>
          <w:rFonts w:ascii="Times New Roman" w:hAnsi="Times New Roman" w:cs="Times New Roman"/>
          <w:color w:val="000000"/>
          <w:sz w:val="24"/>
          <w:szCs w:val="24"/>
        </w:rPr>
        <w:t>АСг.Москвы</w:t>
      </w:r>
      <w:proofErr w:type="spellEnd"/>
      <w:r w:rsidRPr="00667CC5">
        <w:rPr>
          <w:rFonts w:ascii="Times New Roman" w:hAnsi="Times New Roman" w:cs="Times New Roman"/>
          <w:color w:val="000000"/>
          <w:sz w:val="24"/>
          <w:szCs w:val="24"/>
        </w:rPr>
        <w:t xml:space="preserve"> от 11.12.2017 по делу А40-239410/2016, определение АС г. Москвы от 11.ю10.2017 по делу А40-245057/2016, определение АС </w:t>
      </w:r>
      <w:proofErr w:type="spellStart"/>
      <w:r w:rsidRPr="00667CC5">
        <w:rPr>
          <w:rFonts w:ascii="Times New Roman" w:hAnsi="Times New Roman" w:cs="Times New Roman"/>
          <w:color w:val="000000"/>
          <w:sz w:val="24"/>
          <w:szCs w:val="24"/>
        </w:rPr>
        <w:t>г.Москвы</w:t>
      </w:r>
      <w:proofErr w:type="spellEnd"/>
      <w:r w:rsidRPr="00667CC5">
        <w:rPr>
          <w:rFonts w:ascii="Times New Roman" w:hAnsi="Times New Roman" w:cs="Times New Roman"/>
          <w:color w:val="000000"/>
          <w:sz w:val="24"/>
          <w:szCs w:val="24"/>
        </w:rPr>
        <w:t xml:space="preserve"> от 30.11.2017 по делу А40-239448/2016, определение АС </w:t>
      </w:r>
      <w:proofErr w:type="spellStart"/>
      <w:r w:rsidRPr="00667CC5">
        <w:rPr>
          <w:rFonts w:ascii="Times New Roman" w:hAnsi="Times New Roman" w:cs="Times New Roman"/>
          <w:color w:val="000000"/>
          <w:sz w:val="24"/>
          <w:szCs w:val="24"/>
        </w:rPr>
        <w:t>г.Москвы</w:t>
      </w:r>
      <w:proofErr w:type="spellEnd"/>
      <w:r w:rsidRPr="00667CC5">
        <w:rPr>
          <w:rFonts w:ascii="Times New Roman" w:hAnsi="Times New Roman" w:cs="Times New Roman"/>
          <w:color w:val="000000"/>
          <w:sz w:val="24"/>
          <w:szCs w:val="24"/>
        </w:rPr>
        <w:t xml:space="preserve"> от 27.03.2018 по делу А40-83568/2017, ООО «М.Ю.З. «Камея, ООО «</w:t>
      </w:r>
      <w:proofErr w:type="spellStart"/>
      <w:r w:rsidRPr="00667CC5">
        <w:rPr>
          <w:rFonts w:ascii="Times New Roman" w:hAnsi="Times New Roman" w:cs="Times New Roman"/>
          <w:color w:val="000000"/>
          <w:sz w:val="24"/>
          <w:szCs w:val="24"/>
        </w:rPr>
        <w:t>ЮниКам</w:t>
      </w:r>
      <w:proofErr w:type="spellEnd"/>
      <w:r w:rsidRPr="00667CC5">
        <w:rPr>
          <w:rFonts w:ascii="Times New Roman" w:hAnsi="Times New Roman" w:cs="Times New Roman"/>
          <w:color w:val="000000"/>
          <w:sz w:val="24"/>
          <w:szCs w:val="24"/>
        </w:rPr>
        <w:t xml:space="preserve"> Логистика», ООО «Торговый дом «КАМЕЯ Со», </w:t>
      </w:r>
      <w:proofErr w:type="spellStart"/>
      <w:r w:rsidRPr="00667CC5">
        <w:rPr>
          <w:rFonts w:ascii="Times New Roman" w:hAnsi="Times New Roman" w:cs="Times New Roman"/>
          <w:color w:val="000000"/>
          <w:sz w:val="24"/>
          <w:szCs w:val="24"/>
        </w:rPr>
        <w:t>Дидяев</w:t>
      </w:r>
      <w:proofErr w:type="spellEnd"/>
      <w:r w:rsidRPr="00667CC5">
        <w:rPr>
          <w:rFonts w:ascii="Times New Roman" w:hAnsi="Times New Roman" w:cs="Times New Roman"/>
          <w:color w:val="000000"/>
          <w:sz w:val="24"/>
          <w:szCs w:val="24"/>
        </w:rPr>
        <w:t xml:space="preserve"> Валерий Владимирович находятся в стадии банкротства (186 182 291,41 руб.) - 186 182 291,41 руб.;</w:t>
      </w:r>
    </w:p>
    <w:p w14:paraId="717E1EED"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 xml:space="preserve">Лот 16 - ООО "ГАРДАРИКА А", ИНН 7725096599, Круглов Сергей Юрьевич, ООО "Славия", ИНН 7725575577, ООО "Торговый Дом Гардарика", ИНН 7708544970, </w:t>
      </w:r>
      <w:proofErr w:type="spellStart"/>
      <w:r w:rsidRPr="00667CC5">
        <w:rPr>
          <w:rFonts w:ascii="Times New Roman" w:hAnsi="Times New Roman" w:cs="Times New Roman"/>
          <w:color w:val="000000"/>
          <w:sz w:val="24"/>
          <w:szCs w:val="24"/>
        </w:rPr>
        <w:t>Рыбинцев</w:t>
      </w:r>
      <w:proofErr w:type="spellEnd"/>
      <w:r w:rsidRPr="00667CC5">
        <w:rPr>
          <w:rFonts w:ascii="Times New Roman" w:hAnsi="Times New Roman" w:cs="Times New Roman"/>
          <w:color w:val="000000"/>
          <w:sz w:val="24"/>
          <w:szCs w:val="24"/>
        </w:rPr>
        <w:t xml:space="preserve"> Андрей Викторович, КД 039-810/14ю от 03.03.2014, решение Никулинский районный суд г. Москвы от 17.03.2015 по делу 2-1950/2015 (решение суда на сумму 30 219 105,69 руб.) (31 439 180,31 руб.) - 31 439 180,31 руб.;</w:t>
      </w:r>
    </w:p>
    <w:p w14:paraId="0E755493"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 xml:space="preserve">Лот 17 - ООО "ЛИКЧЕЛ" ИНН 7701018545, ООО "МПП </w:t>
      </w:r>
      <w:proofErr w:type="spellStart"/>
      <w:r w:rsidRPr="00667CC5">
        <w:rPr>
          <w:rFonts w:ascii="Times New Roman" w:hAnsi="Times New Roman" w:cs="Times New Roman"/>
          <w:color w:val="000000"/>
          <w:sz w:val="24"/>
          <w:szCs w:val="24"/>
        </w:rPr>
        <w:t>Римос</w:t>
      </w:r>
      <w:proofErr w:type="spellEnd"/>
      <w:r w:rsidRPr="00667CC5">
        <w:rPr>
          <w:rFonts w:ascii="Times New Roman" w:hAnsi="Times New Roman" w:cs="Times New Roman"/>
          <w:color w:val="000000"/>
          <w:sz w:val="24"/>
          <w:szCs w:val="24"/>
        </w:rPr>
        <w:t xml:space="preserve">", ИНН 7711084160, </w:t>
      </w:r>
      <w:proofErr w:type="spellStart"/>
      <w:r w:rsidRPr="00667CC5">
        <w:rPr>
          <w:rFonts w:ascii="Times New Roman" w:hAnsi="Times New Roman" w:cs="Times New Roman"/>
          <w:color w:val="000000"/>
          <w:sz w:val="24"/>
          <w:szCs w:val="24"/>
        </w:rPr>
        <w:t>Пененков</w:t>
      </w:r>
      <w:proofErr w:type="spellEnd"/>
      <w:r w:rsidRPr="00667CC5">
        <w:rPr>
          <w:rFonts w:ascii="Times New Roman" w:hAnsi="Times New Roman" w:cs="Times New Roman"/>
          <w:color w:val="000000"/>
          <w:sz w:val="24"/>
          <w:szCs w:val="24"/>
        </w:rPr>
        <w:t xml:space="preserve"> Виктор Всеволодович, КД 039-810/13ю от 06.02.2013, заочное решение Никулинского районного суда г. Москвы от 27.04.2016 по делу 2-2303/2016 (30 439 493,93 руб.) - 30 439 493,93 руб.;</w:t>
      </w:r>
    </w:p>
    <w:p w14:paraId="463A4339"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18 - ООО "</w:t>
      </w:r>
      <w:proofErr w:type="spellStart"/>
      <w:r w:rsidRPr="00667CC5">
        <w:rPr>
          <w:rFonts w:ascii="Times New Roman" w:hAnsi="Times New Roman" w:cs="Times New Roman"/>
          <w:color w:val="000000"/>
          <w:sz w:val="24"/>
          <w:szCs w:val="24"/>
        </w:rPr>
        <w:t>ЭнергоОбеспечение</w:t>
      </w:r>
      <w:proofErr w:type="spellEnd"/>
      <w:r w:rsidRPr="00667CC5">
        <w:rPr>
          <w:rFonts w:ascii="Times New Roman" w:hAnsi="Times New Roman" w:cs="Times New Roman"/>
          <w:color w:val="000000"/>
          <w:sz w:val="24"/>
          <w:szCs w:val="24"/>
        </w:rPr>
        <w:t>", ИНН 3702645358, КД 329-810/12ю от 04.09.2012, решение АС г. Москвы от 17.06.2016, дело № А40-19840/2016-170-168 (33 184 468,63 руб.) - 33 184 468,63 руб.;</w:t>
      </w:r>
    </w:p>
    <w:p w14:paraId="4431C7E9"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 xml:space="preserve">Лот 19 - ООО </w:t>
      </w:r>
      <w:proofErr w:type="spellStart"/>
      <w:r w:rsidRPr="00667CC5">
        <w:rPr>
          <w:rFonts w:ascii="Times New Roman" w:hAnsi="Times New Roman" w:cs="Times New Roman"/>
          <w:color w:val="000000"/>
          <w:sz w:val="24"/>
          <w:szCs w:val="24"/>
        </w:rPr>
        <w:t>И.Ф.Г."Медиана</w:t>
      </w:r>
      <w:proofErr w:type="spellEnd"/>
      <w:r w:rsidRPr="00667CC5">
        <w:rPr>
          <w:rFonts w:ascii="Times New Roman" w:hAnsi="Times New Roman" w:cs="Times New Roman"/>
          <w:color w:val="000000"/>
          <w:sz w:val="24"/>
          <w:szCs w:val="24"/>
        </w:rPr>
        <w:t>", ИНН 7728661746, ООО "</w:t>
      </w:r>
      <w:proofErr w:type="spellStart"/>
      <w:r w:rsidRPr="00667CC5">
        <w:rPr>
          <w:rFonts w:ascii="Times New Roman" w:hAnsi="Times New Roman" w:cs="Times New Roman"/>
          <w:color w:val="000000"/>
          <w:sz w:val="24"/>
          <w:szCs w:val="24"/>
        </w:rPr>
        <w:t>Интромед</w:t>
      </w:r>
      <w:proofErr w:type="spellEnd"/>
      <w:r w:rsidRPr="00667CC5">
        <w:rPr>
          <w:rFonts w:ascii="Times New Roman" w:hAnsi="Times New Roman" w:cs="Times New Roman"/>
          <w:color w:val="000000"/>
          <w:sz w:val="24"/>
          <w:szCs w:val="24"/>
        </w:rPr>
        <w:t xml:space="preserve"> </w:t>
      </w:r>
      <w:proofErr w:type="spellStart"/>
      <w:r w:rsidRPr="00667CC5">
        <w:rPr>
          <w:rFonts w:ascii="Times New Roman" w:hAnsi="Times New Roman" w:cs="Times New Roman"/>
          <w:color w:val="000000"/>
          <w:sz w:val="24"/>
          <w:szCs w:val="24"/>
        </w:rPr>
        <w:t>лтд</w:t>
      </w:r>
      <w:proofErr w:type="spellEnd"/>
      <w:r w:rsidRPr="00667CC5">
        <w:rPr>
          <w:rFonts w:ascii="Times New Roman" w:hAnsi="Times New Roman" w:cs="Times New Roman"/>
          <w:color w:val="000000"/>
          <w:sz w:val="24"/>
          <w:szCs w:val="24"/>
        </w:rPr>
        <w:t xml:space="preserve">", ИНН 7736635926, ООО"МП-Медика", ИНН 7727654746, Разумовский Вадим Игоревич, </w:t>
      </w:r>
      <w:proofErr w:type="spellStart"/>
      <w:r w:rsidRPr="00667CC5">
        <w:rPr>
          <w:rFonts w:ascii="Times New Roman" w:hAnsi="Times New Roman" w:cs="Times New Roman"/>
          <w:color w:val="000000"/>
          <w:sz w:val="24"/>
          <w:szCs w:val="24"/>
        </w:rPr>
        <w:t>Цирлин</w:t>
      </w:r>
      <w:proofErr w:type="spellEnd"/>
      <w:r w:rsidRPr="00667CC5">
        <w:rPr>
          <w:rFonts w:ascii="Times New Roman" w:hAnsi="Times New Roman" w:cs="Times New Roman"/>
          <w:color w:val="000000"/>
          <w:sz w:val="24"/>
          <w:szCs w:val="24"/>
        </w:rPr>
        <w:t xml:space="preserve"> Юрий Валерьевич, КД 048-810/14ю от 03.03.2014, решение Никулинский районный суд г. Москвы от 22.10.2014 по делу 2-4897/2014 (не исполняется) (27 183 055,83 руб.) - 27 183 055,83 руб.;</w:t>
      </w:r>
    </w:p>
    <w:p w14:paraId="44CF0631"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20 - ООО "ИНТЕРЛЕНС", ИНН 7722772979, Шведов Аркадий Михайлович, Швецов Андрей Владимирович, КД 344-810/12ю от 03.09.2012, решение Никулинского районного суда г. Москвы от 19.05.15 по делу №2-2062/15 (решение суда на сумму 20 923 961,26 руб.) (24 057 083,78 руб.) - 24 057 083,78 руб.;</w:t>
      </w:r>
    </w:p>
    <w:p w14:paraId="552D69C1"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21 - Саввин Виталий Геннадьевич (поручитель ООО "МАГНАТЭК", ИНН 7701788872, исключен из ЕГРЮЛ), КД 008-810/10ю от 24.02.2010, решение Никулинского районного суда г. Москвы от 28.05.2015, дело № 2-2289/2015 (решение суда на сумму 163 832 259,78 руб.) (178 253 284,69 руб.) - 178 253 284,69 руб.;</w:t>
      </w:r>
    </w:p>
    <w:p w14:paraId="4A3EF6CA"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22 - Пономарев Игорь Николаевич (поручитель ЗАО "Научно-производственное предприятие "ПОЛИОН-П", ИНН 7707319316, исключен из ЕГРЮЛ), КД 009-978/11ю-LC от 21.07.2011, решение Тушинского районного суда г. Москвы от 21.10.2016 по делу 02-5380/2016, КД 272-810/11Г от 12.07.2011, решение Никулинский районный суда г. Москвы от 20.06.2016 по делу 2-3811/2016 (88 456 404,29 руб.) - 88 456 404,29 руб.;</w:t>
      </w:r>
    </w:p>
    <w:p w14:paraId="6C8E8FE0"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23 - Сосин Александр Викторович (поручитель ООО "</w:t>
      </w:r>
      <w:proofErr w:type="spellStart"/>
      <w:r w:rsidRPr="00667CC5">
        <w:rPr>
          <w:rFonts w:ascii="Times New Roman" w:hAnsi="Times New Roman" w:cs="Times New Roman"/>
          <w:color w:val="000000"/>
          <w:sz w:val="24"/>
          <w:szCs w:val="24"/>
        </w:rPr>
        <w:t>СтройТехИнвест</w:t>
      </w:r>
      <w:proofErr w:type="spellEnd"/>
      <w:r w:rsidRPr="00667CC5">
        <w:rPr>
          <w:rFonts w:ascii="Times New Roman" w:hAnsi="Times New Roman" w:cs="Times New Roman"/>
          <w:color w:val="000000"/>
          <w:sz w:val="24"/>
          <w:szCs w:val="24"/>
        </w:rPr>
        <w:t>", ИНН 7718230476, исключен из ЕГРЮЛ), КД 459-810/11ю от 14.11.2011, КД 343-810/11ю от 23.08.2011, решение Никулинского районного суда г. Москвы от 01.04.2014 по делу 2-495/2014 (140 307 148,62 руб.) - 140 307 148,62 руб.;</w:t>
      </w:r>
    </w:p>
    <w:p w14:paraId="3432852E"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 xml:space="preserve">Лот 24 - Зубакин Владимир Владимирович (поручитель ООО "РОСАГРОИМПОРТ", ИНН 7719268296, ПБ завершена), КД 194-810/13ю от 03.06.2013, решение Никулинского районного суда </w:t>
      </w:r>
      <w:proofErr w:type="spellStart"/>
      <w:r w:rsidRPr="00667CC5">
        <w:rPr>
          <w:rFonts w:ascii="Times New Roman" w:hAnsi="Times New Roman" w:cs="Times New Roman"/>
          <w:color w:val="000000"/>
          <w:sz w:val="24"/>
          <w:szCs w:val="24"/>
        </w:rPr>
        <w:t>г.Москвы</w:t>
      </w:r>
      <w:proofErr w:type="spellEnd"/>
      <w:r w:rsidRPr="00667CC5">
        <w:rPr>
          <w:rFonts w:ascii="Times New Roman" w:hAnsi="Times New Roman" w:cs="Times New Roman"/>
          <w:color w:val="000000"/>
          <w:sz w:val="24"/>
          <w:szCs w:val="24"/>
        </w:rPr>
        <w:t xml:space="preserve"> от 20.04.2016 по делу 2-2288/2016, КД 086-810/15ю от 04.06.2015, решение Никулинского районного суда г. Москвы от 12.05.2017 по делу 2-83/2017 (49 775 766,30 руб.) - 49 775 766,30 руб.;</w:t>
      </w:r>
    </w:p>
    <w:p w14:paraId="112BF27B"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 xml:space="preserve">Лот 25 - </w:t>
      </w:r>
      <w:proofErr w:type="spellStart"/>
      <w:r w:rsidRPr="00667CC5">
        <w:rPr>
          <w:rFonts w:ascii="Times New Roman" w:hAnsi="Times New Roman" w:cs="Times New Roman"/>
          <w:color w:val="000000"/>
          <w:sz w:val="24"/>
          <w:szCs w:val="24"/>
        </w:rPr>
        <w:t>Маджуга</w:t>
      </w:r>
      <w:proofErr w:type="spellEnd"/>
      <w:r w:rsidRPr="00667CC5">
        <w:rPr>
          <w:rFonts w:ascii="Times New Roman" w:hAnsi="Times New Roman" w:cs="Times New Roman"/>
          <w:color w:val="000000"/>
          <w:sz w:val="24"/>
          <w:szCs w:val="24"/>
        </w:rPr>
        <w:t xml:space="preserve"> Алексей </w:t>
      </w:r>
      <w:proofErr w:type="spellStart"/>
      <w:r w:rsidRPr="00667CC5">
        <w:rPr>
          <w:rFonts w:ascii="Times New Roman" w:hAnsi="Times New Roman" w:cs="Times New Roman"/>
          <w:color w:val="000000"/>
          <w:sz w:val="24"/>
          <w:szCs w:val="24"/>
        </w:rPr>
        <w:t>Владивленович</w:t>
      </w:r>
      <w:proofErr w:type="spellEnd"/>
      <w:r w:rsidRPr="00667CC5">
        <w:rPr>
          <w:rFonts w:ascii="Times New Roman" w:hAnsi="Times New Roman" w:cs="Times New Roman"/>
          <w:color w:val="000000"/>
          <w:sz w:val="24"/>
          <w:szCs w:val="24"/>
        </w:rPr>
        <w:t>, Михайлов Павел Игоревич, ООО "</w:t>
      </w:r>
      <w:proofErr w:type="spellStart"/>
      <w:r w:rsidRPr="00667CC5">
        <w:rPr>
          <w:rFonts w:ascii="Times New Roman" w:hAnsi="Times New Roman" w:cs="Times New Roman"/>
          <w:color w:val="000000"/>
          <w:sz w:val="24"/>
          <w:szCs w:val="24"/>
        </w:rPr>
        <w:t>Спортлайн</w:t>
      </w:r>
      <w:proofErr w:type="spellEnd"/>
      <w:r w:rsidRPr="00667CC5">
        <w:rPr>
          <w:rFonts w:ascii="Times New Roman" w:hAnsi="Times New Roman" w:cs="Times New Roman"/>
          <w:color w:val="000000"/>
          <w:sz w:val="24"/>
          <w:szCs w:val="24"/>
        </w:rPr>
        <w:t>", ИНН 7725381525 (правопреемник ООО "Велотрек" ИНН 7722843789), ООО "</w:t>
      </w:r>
      <w:proofErr w:type="spellStart"/>
      <w:r w:rsidRPr="00667CC5">
        <w:rPr>
          <w:rFonts w:ascii="Times New Roman" w:hAnsi="Times New Roman" w:cs="Times New Roman"/>
          <w:color w:val="000000"/>
          <w:sz w:val="24"/>
          <w:szCs w:val="24"/>
        </w:rPr>
        <w:t>Спортив</w:t>
      </w:r>
      <w:proofErr w:type="spellEnd"/>
      <w:r w:rsidRPr="00667CC5">
        <w:rPr>
          <w:rFonts w:ascii="Times New Roman" w:hAnsi="Times New Roman" w:cs="Times New Roman"/>
          <w:color w:val="000000"/>
          <w:sz w:val="24"/>
          <w:szCs w:val="24"/>
        </w:rPr>
        <w:t xml:space="preserve">", ИНН 7722843690, </w:t>
      </w:r>
      <w:proofErr w:type="spellStart"/>
      <w:r w:rsidRPr="00667CC5">
        <w:rPr>
          <w:rFonts w:ascii="Times New Roman" w:hAnsi="Times New Roman" w:cs="Times New Roman"/>
          <w:color w:val="000000"/>
          <w:sz w:val="24"/>
          <w:szCs w:val="24"/>
        </w:rPr>
        <w:t>Россгоров</w:t>
      </w:r>
      <w:proofErr w:type="spellEnd"/>
      <w:r w:rsidRPr="00667CC5">
        <w:rPr>
          <w:rFonts w:ascii="Times New Roman" w:hAnsi="Times New Roman" w:cs="Times New Roman"/>
          <w:color w:val="000000"/>
          <w:sz w:val="24"/>
          <w:szCs w:val="24"/>
        </w:rPr>
        <w:t xml:space="preserve"> Виталий Николаевич, Савельев Павел Игоревич (поручители ООО </w:t>
      </w:r>
      <w:r w:rsidRPr="00667CC5">
        <w:rPr>
          <w:rFonts w:ascii="Times New Roman" w:hAnsi="Times New Roman" w:cs="Times New Roman"/>
          <w:color w:val="000000"/>
          <w:sz w:val="24"/>
          <w:szCs w:val="24"/>
        </w:rPr>
        <w:lastRenderedPageBreak/>
        <w:t>"МАГ спорт", ИНН 7722738287 исключен из ЕГРЮЛ), КД 135-810/14ю от 03.06.2014, решение Никулинского районного суда г. Москвы от 11.05.2017 по делу 2-85/17 (44 733 664,46 руб.) - 44 733 664,46 руб.;</w:t>
      </w:r>
    </w:p>
    <w:p w14:paraId="5E021812"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 xml:space="preserve">Лот 26 - Никульников Игорь Михайлович (поручитель по кредиту ООО "МТС" ИНН 6164072421 - исключен из ЕГРЮЛ), КД 006-978/06юLC от 22.03.2006, решение Кировского районного суда г. </w:t>
      </w:r>
      <w:proofErr w:type="spellStart"/>
      <w:r w:rsidRPr="00667CC5">
        <w:rPr>
          <w:rFonts w:ascii="Times New Roman" w:hAnsi="Times New Roman" w:cs="Times New Roman"/>
          <w:color w:val="000000"/>
          <w:sz w:val="24"/>
          <w:szCs w:val="24"/>
        </w:rPr>
        <w:t>Ростова</w:t>
      </w:r>
      <w:proofErr w:type="spellEnd"/>
      <w:r w:rsidRPr="00667CC5">
        <w:rPr>
          <w:rFonts w:ascii="Times New Roman" w:hAnsi="Times New Roman" w:cs="Times New Roman"/>
          <w:color w:val="000000"/>
          <w:sz w:val="24"/>
          <w:szCs w:val="24"/>
        </w:rPr>
        <w:t>-на-Дону от 25.08.2011 по делу 2-1871/2011 (1 052 952,53 Евро) (65 882 713,33 руб.) - 65 882 713,33 руб.;</w:t>
      </w:r>
    </w:p>
    <w:p w14:paraId="11625E02"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 xml:space="preserve">Лот 27 - </w:t>
      </w:r>
      <w:proofErr w:type="spellStart"/>
      <w:r w:rsidRPr="00667CC5">
        <w:rPr>
          <w:rFonts w:ascii="Times New Roman" w:hAnsi="Times New Roman" w:cs="Times New Roman"/>
          <w:color w:val="000000"/>
          <w:sz w:val="24"/>
          <w:szCs w:val="24"/>
        </w:rPr>
        <w:t>Кумаритов</w:t>
      </w:r>
      <w:proofErr w:type="spellEnd"/>
      <w:r w:rsidRPr="00667CC5">
        <w:rPr>
          <w:rFonts w:ascii="Times New Roman" w:hAnsi="Times New Roman" w:cs="Times New Roman"/>
          <w:color w:val="000000"/>
          <w:sz w:val="24"/>
          <w:szCs w:val="24"/>
        </w:rPr>
        <w:t xml:space="preserve"> Муртаз Сергеевич (поручитель ООО "ГЕОТЭК", ИНН 7705997468, исключен из ЕГРЮЛ), КД 395-810/12ю от 08.10.2012, решение Никулинский районный суд г. Москвы от 22.05.2014 по делу 2-1744/2014 (решение на сумму 21 212 829,57 руб.) (26 693 732,91 руб.) - 26 693 732,91 руб.;</w:t>
      </w:r>
    </w:p>
    <w:p w14:paraId="05BD22AF"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28 - Надеждин Евгений Олегович (поручитель ООО СК "Защита Строительных Конструкций" 7729658030, исключен из ЕГРЮЛ), КД 056-810/15ю от 23.04.2015, определение АС г. Москвы от 18.07.19 по делу № А40-212261/18-178-308 «Ф» (83 216 517,44 руб.) - 83 216 517,44 руб.;</w:t>
      </w:r>
    </w:p>
    <w:p w14:paraId="43E850A4"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 xml:space="preserve">Лот 29 - Права требования к 2 174 физическим лицам, г. Москва, по 205 правам требованиям истёк срок предъявления исполнительных документов, </w:t>
      </w:r>
      <w:proofErr w:type="spellStart"/>
      <w:r w:rsidRPr="00667CC5">
        <w:rPr>
          <w:rFonts w:ascii="Times New Roman" w:hAnsi="Times New Roman" w:cs="Times New Roman"/>
          <w:color w:val="000000"/>
          <w:sz w:val="24"/>
          <w:szCs w:val="24"/>
        </w:rPr>
        <w:t>Сафиханова</w:t>
      </w:r>
      <w:proofErr w:type="spellEnd"/>
      <w:r w:rsidRPr="00667CC5">
        <w:rPr>
          <w:rFonts w:ascii="Times New Roman" w:hAnsi="Times New Roman" w:cs="Times New Roman"/>
          <w:color w:val="000000"/>
          <w:sz w:val="24"/>
          <w:szCs w:val="24"/>
        </w:rPr>
        <w:t xml:space="preserve"> Лилия </w:t>
      </w:r>
      <w:proofErr w:type="spellStart"/>
      <w:r w:rsidRPr="00667CC5">
        <w:rPr>
          <w:rFonts w:ascii="Times New Roman" w:hAnsi="Times New Roman" w:cs="Times New Roman"/>
          <w:color w:val="000000"/>
          <w:sz w:val="24"/>
          <w:szCs w:val="24"/>
        </w:rPr>
        <w:t>Мунировна</w:t>
      </w:r>
      <w:proofErr w:type="spellEnd"/>
      <w:r w:rsidRPr="00667CC5">
        <w:rPr>
          <w:rFonts w:ascii="Times New Roman" w:hAnsi="Times New Roman" w:cs="Times New Roman"/>
          <w:color w:val="000000"/>
          <w:sz w:val="24"/>
          <w:szCs w:val="24"/>
        </w:rPr>
        <w:t xml:space="preserve">, Федоров Андрей Васильевич, Хамитов </w:t>
      </w:r>
      <w:proofErr w:type="spellStart"/>
      <w:r w:rsidRPr="00667CC5">
        <w:rPr>
          <w:rFonts w:ascii="Times New Roman" w:hAnsi="Times New Roman" w:cs="Times New Roman"/>
          <w:color w:val="000000"/>
          <w:sz w:val="24"/>
          <w:szCs w:val="24"/>
        </w:rPr>
        <w:t>Гамир</w:t>
      </w:r>
      <w:proofErr w:type="spellEnd"/>
      <w:r w:rsidRPr="00667CC5">
        <w:rPr>
          <w:rFonts w:ascii="Times New Roman" w:hAnsi="Times New Roman" w:cs="Times New Roman"/>
          <w:color w:val="000000"/>
          <w:sz w:val="24"/>
          <w:szCs w:val="24"/>
        </w:rPr>
        <w:t xml:space="preserve"> </w:t>
      </w:r>
      <w:proofErr w:type="spellStart"/>
      <w:r w:rsidRPr="00667CC5">
        <w:rPr>
          <w:rFonts w:ascii="Times New Roman" w:hAnsi="Times New Roman" w:cs="Times New Roman"/>
          <w:color w:val="000000"/>
          <w:sz w:val="24"/>
          <w:szCs w:val="24"/>
        </w:rPr>
        <w:t>Мудирович</w:t>
      </w:r>
      <w:proofErr w:type="spellEnd"/>
      <w:r w:rsidRPr="00667CC5">
        <w:rPr>
          <w:rFonts w:ascii="Times New Roman" w:hAnsi="Times New Roman" w:cs="Times New Roman"/>
          <w:color w:val="000000"/>
          <w:sz w:val="24"/>
          <w:szCs w:val="24"/>
        </w:rPr>
        <w:t xml:space="preserve">, Хасанова Альмира </w:t>
      </w:r>
      <w:proofErr w:type="spellStart"/>
      <w:r w:rsidRPr="00667CC5">
        <w:rPr>
          <w:rFonts w:ascii="Times New Roman" w:hAnsi="Times New Roman" w:cs="Times New Roman"/>
          <w:color w:val="000000"/>
          <w:sz w:val="24"/>
          <w:szCs w:val="24"/>
        </w:rPr>
        <w:t>Салаватовна</w:t>
      </w:r>
      <w:proofErr w:type="spellEnd"/>
      <w:r w:rsidRPr="00667CC5">
        <w:rPr>
          <w:rFonts w:ascii="Times New Roman" w:hAnsi="Times New Roman" w:cs="Times New Roman"/>
          <w:color w:val="000000"/>
          <w:sz w:val="24"/>
          <w:szCs w:val="24"/>
        </w:rPr>
        <w:t xml:space="preserve">, Осипова Галина Григорьевна, Егоров Олег Александрович, Крылова Надежда Николаевна, Ухова Елена Александровна, </w:t>
      </w:r>
      <w:proofErr w:type="spellStart"/>
      <w:r w:rsidRPr="00667CC5">
        <w:rPr>
          <w:rFonts w:ascii="Times New Roman" w:hAnsi="Times New Roman" w:cs="Times New Roman"/>
          <w:color w:val="000000"/>
          <w:sz w:val="24"/>
          <w:szCs w:val="24"/>
        </w:rPr>
        <w:t>Дорженковский</w:t>
      </w:r>
      <w:proofErr w:type="spellEnd"/>
      <w:r w:rsidRPr="00667CC5">
        <w:rPr>
          <w:rFonts w:ascii="Times New Roman" w:hAnsi="Times New Roman" w:cs="Times New Roman"/>
          <w:color w:val="000000"/>
          <w:sz w:val="24"/>
          <w:szCs w:val="24"/>
        </w:rPr>
        <w:t xml:space="preserve"> Константин Владимирович, </w:t>
      </w:r>
      <w:proofErr w:type="spellStart"/>
      <w:r w:rsidRPr="00667CC5">
        <w:rPr>
          <w:rFonts w:ascii="Times New Roman" w:hAnsi="Times New Roman" w:cs="Times New Roman"/>
          <w:color w:val="000000"/>
          <w:sz w:val="24"/>
          <w:szCs w:val="24"/>
        </w:rPr>
        <w:t>Исматова</w:t>
      </w:r>
      <w:proofErr w:type="spellEnd"/>
      <w:r w:rsidRPr="00667CC5">
        <w:rPr>
          <w:rFonts w:ascii="Times New Roman" w:hAnsi="Times New Roman" w:cs="Times New Roman"/>
          <w:color w:val="000000"/>
          <w:sz w:val="24"/>
          <w:szCs w:val="24"/>
        </w:rPr>
        <w:t xml:space="preserve"> Рашида, Карманников Владимир Иванович, Рябчиков Сергей Николаевич, Анкудинова Ольга Владимировна, Кузьмина Маргарита Геннадьевна, Дубовицкий Юрий Николаевич, </w:t>
      </w:r>
      <w:proofErr w:type="spellStart"/>
      <w:r w:rsidRPr="00667CC5">
        <w:rPr>
          <w:rFonts w:ascii="Times New Roman" w:hAnsi="Times New Roman" w:cs="Times New Roman"/>
          <w:color w:val="000000"/>
          <w:sz w:val="24"/>
          <w:szCs w:val="24"/>
        </w:rPr>
        <w:t>Жибуль</w:t>
      </w:r>
      <w:proofErr w:type="spellEnd"/>
      <w:r w:rsidRPr="00667CC5">
        <w:rPr>
          <w:rFonts w:ascii="Times New Roman" w:hAnsi="Times New Roman" w:cs="Times New Roman"/>
          <w:color w:val="000000"/>
          <w:sz w:val="24"/>
          <w:szCs w:val="24"/>
        </w:rPr>
        <w:t xml:space="preserve"> Тамара Александровна, Жигалов Александр Александрович, Иванов Евгений Сергеевич, Корнилов Виктор Николаевич, </w:t>
      </w:r>
      <w:proofErr w:type="spellStart"/>
      <w:r w:rsidRPr="00667CC5">
        <w:rPr>
          <w:rFonts w:ascii="Times New Roman" w:hAnsi="Times New Roman" w:cs="Times New Roman"/>
          <w:color w:val="000000"/>
          <w:sz w:val="24"/>
          <w:szCs w:val="24"/>
        </w:rPr>
        <w:t>Маринчук</w:t>
      </w:r>
      <w:proofErr w:type="spellEnd"/>
      <w:r w:rsidRPr="00667CC5">
        <w:rPr>
          <w:rFonts w:ascii="Times New Roman" w:hAnsi="Times New Roman" w:cs="Times New Roman"/>
          <w:color w:val="000000"/>
          <w:sz w:val="24"/>
          <w:szCs w:val="24"/>
        </w:rPr>
        <w:t xml:space="preserve"> Ольга Денисовна, Мелихов Алексей Владимирович, Павлова Ольга Васильевна, Радченко Татьяна Алексеевна, Радченко Татьяна Алексеевна, </w:t>
      </w:r>
      <w:proofErr w:type="spellStart"/>
      <w:r w:rsidRPr="00667CC5">
        <w:rPr>
          <w:rFonts w:ascii="Times New Roman" w:hAnsi="Times New Roman" w:cs="Times New Roman"/>
          <w:color w:val="000000"/>
          <w:sz w:val="24"/>
          <w:szCs w:val="24"/>
        </w:rPr>
        <w:t>Реутт</w:t>
      </w:r>
      <w:proofErr w:type="spellEnd"/>
      <w:r w:rsidRPr="00667CC5">
        <w:rPr>
          <w:rFonts w:ascii="Times New Roman" w:hAnsi="Times New Roman" w:cs="Times New Roman"/>
          <w:color w:val="000000"/>
          <w:sz w:val="24"/>
          <w:szCs w:val="24"/>
        </w:rPr>
        <w:t xml:space="preserve"> Ольга Витальевна, Четвериков Владимир Степанович, Струков Виктор Иванович, Данилова Ирина Викторовна, Жигалова Яна Вадимовна, Смирнов Сергей Николаевич, Ерина Надежда Васильевна, Игнашева Любовь Леонидовна, Колмогорова Светлана Александровна, Царёв Вячеслав Николаевич, Волошин Андрей Геннадьевич, Зайцев Андрей Николаевич, Лойко Татьяна Владимировна, Смирнова Ольга Владимировна, Оганезова Нина Георгиевна, Чистякова Инна Сергеевна, Кирьянов Михаил Андреевич, Смирнова Ольга Владимировна, </w:t>
      </w:r>
      <w:proofErr w:type="spellStart"/>
      <w:r w:rsidRPr="00667CC5">
        <w:rPr>
          <w:rFonts w:ascii="Times New Roman" w:hAnsi="Times New Roman" w:cs="Times New Roman"/>
          <w:color w:val="000000"/>
          <w:sz w:val="24"/>
          <w:szCs w:val="24"/>
        </w:rPr>
        <w:t>Тальдаева</w:t>
      </w:r>
      <w:proofErr w:type="spellEnd"/>
      <w:r w:rsidRPr="00667CC5">
        <w:rPr>
          <w:rFonts w:ascii="Times New Roman" w:hAnsi="Times New Roman" w:cs="Times New Roman"/>
          <w:color w:val="000000"/>
          <w:sz w:val="24"/>
          <w:szCs w:val="24"/>
        </w:rPr>
        <w:t xml:space="preserve"> Татьяна Михайловна, Хохлова Татьяна Олеговна, Шибаев Иван Александрович, Брусков Александр Сергеевич, Кучина Мария Юрьевна, Лебедев Виктор Борисович, Пархоменко Сергей Александрович, Потёмкина Елена Анатольевна, Прохоров Юрий Николаевич, </w:t>
      </w:r>
      <w:proofErr w:type="spellStart"/>
      <w:r w:rsidRPr="00667CC5">
        <w:rPr>
          <w:rFonts w:ascii="Times New Roman" w:hAnsi="Times New Roman" w:cs="Times New Roman"/>
          <w:color w:val="000000"/>
          <w:sz w:val="24"/>
          <w:szCs w:val="24"/>
        </w:rPr>
        <w:t>Фонова</w:t>
      </w:r>
      <w:proofErr w:type="spellEnd"/>
      <w:r w:rsidRPr="00667CC5">
        <w:rPr>
          <w:rFonts w:ascii="Times New Roman" w:hAnsi="Times New Roman" w:cs="Times New Roman"/>
          <w:color w:val="000000"/>
          <w:sz w:val="24"/>
          <w:szCs w:val="24"/>
        </w:rPr>
        <w:t xml:space="preserve"> Марина Анатольевна, Чаплыгин Сергей Георгиевич, Бессонова Наталья Николаевна, </w:t>
      </w:r>
      <w:proofErr w:type="spellStart"/>
      <w:r w:rsidRPr="00667CC5">
        <w:rPr>
          <w:rFonts w:ascii="Times New Roman" w:hAnsi="Times New Roman" w:cs="Times New Roman"/>
          <w:color w:val="000000"/>
          <w:sz w:val="24"/>
          <w:szCs w:val="24"/>
        </w:rPr>
        <w:t>Грицищук</w:t>
      </w:r>
      <w:proofErr w:type="spellEnd"/>
      <w:r w:rsidRPr="00667CC5">
        <w:rPr>
          <w:rFonts w:ascii="Times New Roman" w:hAnsi="Times New Roman" w:cs="Times New Roman"/>
          <w:color w:val="000000"/>
          <w:sz w:val="24"/>
          <w:szCs w:val="24"/>
        </w:rPr>
        <w:t xml:space="preserve"> Сергей Васильевич, Аквилонов Дмитрий Евгеньевич, Гончаров Дмитрий Вячеславович, Пронина Татьяна Николаевна, Цыплакова Анастасия Владимировна, Павлова Марта Юрьевна, Чернышова Валентина Борисовна, </w:t>
      </w:r>
      <w:proofErr w:type="spellStart"/>
      <w:r w:rsidRPr="00667CC5">
        <w:rPr>
          <w:rFonts w:ascii="Times New Roman" w:hAnsi="Times New Roman" w:cs="Times New Roman"/>
          <w:color w:val="000000"/>
          <w:sz w:val="24"/>
          <w:szCs w:val="24"/>
        </w:rPr>
        <w:t>Ходобина</w:t>
      </w:r>
      <w:proofErr w:type="spellEnd"/>
      <w:r w:rsidRPr="00667CC5">
        <w:rPr>
          <w:rFonts w:ascii="Times New Roman" w:hAnsi="Times New Roman" w:cs="Times New Roman"/>
          <w:color w:val="000000"/>
          <w:sz w:val="24"/>
          <w:szCs w:val="24"/>
        </w:rPr>
        <w:t xml:space="preserve"> Анжелика Сергеевна находятся в стадии банкротства (447 860 289,98 руб.) - 447 860 289,98 руб.;</w:t>
      </w:r>
    </w:p>
    <w:p w14:paraId="426A7ED7"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 xml:space="preserve">Лот 30 - Права требования к 2 291 физическим лицам, г. Москва, по 310 правам требованиям истёк срок предъявления исполнительных документов, Бабаева Марина Викторовна, Русова Марина Ивановна, Сатюкова Наталья Александровна, Ульянова Тамара Степановна, Кондратова Татьяна Ивановна, Гаврилина Вера Алексеевна, Колядко Елена Львовна, Погосян Самвел </w:t>
      </w:r>
      <w:proofErr w:type="spellStart"/>
      <w:r w:rsidRPr="00667CC5">
        <w:rPr>
          <w:rFonts w:ascii="Times New Roman" w:hAnsi="Times New Roman" w:cs="Times New Roman"/>
          <w:color w:val="000000"/>
          <w:sz w:val="24"/>
          <w:szCs w:val="24"/>
        </w:rPr>
        <w:t>Сарибекович</w:t>
      </w:r>
      <w:proofErr w:type="spellEnd"/>
      <w:r w:rsidRPr="00667CC5">
        <w:rPr>
          <w:rFonts w:ascii="Times New Roman" w:hAnsi="Times New Roman" w:cs="Times New Roman"/>
          <w:color w:val="000000"/>
          <w:sz w:val="24"/>
          <w:szCs w:val="24"/>
        </w:rPr>
        <w:t xml:space="preserve">, Федосеева Ева Александровна, Чантурия Сергей Иосифович, Коробов Александр Анатольевич, </w:t>
      </w:r>
      <w:proofErr w:type="spellStart"/>
      <w:r w:rsidRPr="00667CC5">
        <w:rPr>
          <w:rFonts w:ascii="Times New Roman" w:hAnsi="Times New Roman" w:cs="Times New Roman"/>
          <w:color w:val="000000"/>
          <w:sz w:val="24"/>
          <w:szCs w:val="24"/>
        </w:rPr>
        <w:t>Хегай</w:t>
      </w:r>
      <w:proofErr w:type="spellEnd"/>
      <w:r w:rsidRPr="00667CC5">
        <w:rPr>
          <w:rFonts w:ascii="Times New Roman" w:hAnsi="Times New Roman" w:cs="Times New Roman"/>
          <w:color w:val="000000"/>
          <w:sz w:val="24"/>
          <w:szCs w:val="24"/>
        </w:rPr>
        <w:t xml:space="preserve"> Константин Николаевич находятся в стадии банкротства (452 037 279,84 руб.) - 452 037 279,84 руб.;</w:t>
      </w:r>
    </w:p>
    <w:p w14:paraId="0A90E117"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 xml:space="preserve">Лот 31 - Права требования к 2 158 физическим лицам, г. Москва, </w:t>
      </w:r>
      <w:proofErr w:type="spellStart"/>
      <w:r w:rsidRPr="00667CC5">
        <w:rPr>
          <w:rFonts w:ascii="Times New Roman" w:hAnsi="Times New Roman" w:cs="Times New Roman"/>
          <w:color w:val="000000"/>
          <w:sz w:val="24"/>
          <w:szCs w:val="24"/>
        </w:rPr>
        <w:t>Давлетбаева</w:t>
      </w:r>
      <w:proofErr w:type="spellEnd"/>
      <w:r w:rsidRPr="00667CC5">
        <w:rPr>
          <w:rFonts w:ascii="Times New Roman" w:hAnsi="Times New Roman" w:cs="Times New Roman"/>
          <w:color w:val="000000"/>
          <w:sz w:val="24"/>
          <w:szCs w:val="24"/>
        </w:rPr>
        <w:t xml:space="preserve"> Р.А., Ибрагимова Л.В., Кучина Т.Н., </w:t>
      </w:r>
      <w:proofErr w:type="spellStart"/>
      <w:r w:rsidRPr="00667CC5">
        <w:rPr>
          <w:rFonts w:ascii="Times New Roman" w:hAnsi="Times New Roman" w:cs="Times New Roman"/>
          <w:color w:val="000000"/>
          <w:sz w:val="24"/>
          <w:szCs w:val="24"/>
        </w:rPr>
        <w:t>Опрокиднева</w:t>
      </w:r>
      <w:proofErr w:type="spellEnd"/>
      <w:r w:rsidRPr="00667CC5">
        <w:rPr>
          <w:rFonts w:ascii="Times New Roman" w:hAnsi="Times New Roman" w:cs="Times New Roman"/>
          <w:color w:val="000000"/>
          <w:sz w:val="24"/>
          <w:szCs w:val="24"/>
        </w:rPr>
        <w:t xml:space="preserve"> З.В., </w:t>
      </w:r>
      <w:proofErr w:type="spellStart"/>
      <w:r w:rsidRPr="00667CC5">
        <w:rPr>
          <w:rFonts w:ascii="Times New Roman" w:hAnsi="Times New Roman" w:cs="Times New Roman"/>
          <w:color w:val="000000"/>
          <w:sz w:val="24"/>
          <w:szCs w:val="24"/>
        </w:rPr>
        <w:t>Сагдатова</w:t>
      </w:r>
      <w:proofErr w:type="spellEnd"/>
      <w:r w:rsidRPr="00667CC5">
        <w:rPr>
          <w:rFonts w:ascii="Times New Roman" w:hAnsi="Times New Roman" w:cs="Times New Roman"/>
          <w:color w:val="000000"/>
          <w:sz w:val="24"/>
          <w:szCs w:val="24"/>
        </w:rPr>
        <w:t xml:space="preserve"> З.Г., </w:t>
      </w:r>
      <w:proofErr w:type="spellStart"/>
      <w:r w:rsidRPr="00667CC5">
        <w:rPr>
          <w:rFonts w:ascii="Times New Roman" w:hAnsi="Times New Roman" w:cs="Times New Roman"/>
          <w:color w:val="000000"/>
          <w:sz w:val="24"/>
          <w:szCs w:val="24"/>
        </w:rPr>
        <w:t>Ситдиков</w:t>
      </w:r>
      <w:proofErr w:type="spellEnd"/>
      <w:r w:rsidRPr="00667CC5">
        <w:rPr>
          <w:rFonts w:ascii="Times New Roman" w:hAnsi="Times New Roman" w:cs="Times New Roman"/>
          <w:color w:val="000000"/>
          <w:sz w:val="24"/>
          <w:szCs w:val="24"/>
        </w:rPr>
        <w:t xml:space="preserve"> Р.Р., Хакимова Л.Ш., Гасанов Р. А. </w:t>
      </w:r>
      <w:proofErr w:type="spellStart"/>
      <w:r w:rsidRPr="00667CC5">
        <w:rPr>
          <w:rFonts w:ascii="Times New Roman" w:hAnsi="Times New Roman" w:cs="Times New Roman"/>
          <w:color w:val="000000"/>
          <w:sz w:val="24"/>
          <w:szCs w:val="24"/>
        </w:rPr>
        <w:t>оглы</w:t>
      </w:r>
      <w:proofErr w:type="spellEnd"/>
      <w:r w:rsidRPr="00667CC5">
        <w:rPr>
          <w:rFonts w:ascii="Times New Roman" w:hAnsi="Times New Roman" w:cs="Times New Roman"/>
          <w:color w:val="000000"/>
          <w:sz w:val="24"/>
          <w:szCs w:val="24"/>
        </w:rPr>
        <w:t xml:space="preserve">, Лаврова Е.А., Кукушкина Л. И., Абрамова Г.Ю., Абрамова Г. Ю., Нуриев А. М., Рябчиков С.Н., </w:t>
      </w:r>
      <w:proofErr w:type="spellStart"/>
      <w:r w:rsidRPr="00667CC5">
        <w:rPr>
          <w:rFonts w:ascii="Times New Roman" w:hAnsi="Times New Roman" w:cs="Times New Roman"/>
          <w:color w:val="000000"/>
          <w:sz w:val="24"/>
          <w:szCs w:val="24"/>
        </w:rPr>
        <w:t>Абдуликсанов</w:t>
      </w:r>
      <w:proofErr w:type="spellEnd"/>
      <w:r w:rsidRPr="00667CC5">
        <w:rPr>
          <w:rFonts w:ascii="Times New Roman" w:hAnsi="Times New Roman" w:cs="Times New Roman"/>
          <w:color w:val="000000"/>
          <w:sz w:val="24"/>
          <w:szCs w:val="24"/>
        </w:rPr>
        <w:t xml:space="preserve"> И.Г., Васильев О.П., Князева В. В., Косачева О.В., </w:t>
      </w:r>
      <w:proofErr w:type="spellStart"/>
      <w:r w:rsidRPr="00667CC5">
        <w:rPr>
          <w:rFonts w:ascii="Times New Roman" w:hAnsi="Times New Roman" w:cs="Times New Roman"/>
          <w:color w:val="000000"/>
          <w:sz w:val="24"/>
          <w:szCs w:val="24"/>
        </w:rPr>
        <w:t>Муллахметов</w:t>
      </w:r>
      <w:proofErr w:type="spellEnd"/>
      <w:r w:rsidRPr="00667CC5">
        <w:rPr>
          <w:rFonts w:ascii="Times New Roman" w:hAnsi="Times New Roman" w:cs="Times New Roman"/>
          <w:color w:val="000000"/>
          <w:sz w:val="24"/>
          <w:szCs w:val="24"/>
        </w:rPr>
        <w:t xml:space="preserve"> Р.Г., </w:t>
      </w:r>
      <w:proofErr w:type="spellStart"/>
      <w:r w:rsidRPr="00667CC5">
        <w:rPr>
          <w:rFonts w:ascii="Times New Roman" w:hAnsi="Times New Roman" w:cs="Times New Roman"/>
          <w:color w:val="000000"/>
          <w:sz w:val="24"/>
          <w:szCs w:val="24"/>
        </w:rPr>
        <w:t>Муллахметов</w:t>
      </w:r>
      <w:proofErr w:type="spellEnd"/>
      <w:r w:rsidRPr="00667CC5">
        <w:rPr>
          <w:rFonts w:ascii="Times New Roman" w:hAnsi="Times New Roman" w:cs="Times New Roman"/>
          <w:color w:val="000000"/>
          <w:sz w:val="24"/>
          <w:szCs w:val="24"/>
        </w:rPr>
        <w:t xml:space="preserve"> Р. Г., Пронин И.А., Юшков И. А., </w:t>
      </w:r>
      <w:proofErr w:type="spellStart"/>
      <w:r w:rsidRPr="00667CC5">
        <w:rPr>
          <w:rFonts w:ascii="Times New Roman" w:hAnsi="Times New Roman" w:cs="Times New Roman"/>
          <w:color w:val="000000"/>
          <w:sz w:val="24"/>
          <w:szCs w:val="24"/>
        </w:rPr>
        <w:t>Аврамиди</w:t>
      </w:r>
      <w:proofErr w:type="spellEnd"/>
      <w:r w:rsidRPr="00667CC5">
        <w:rPr>
          <w:rFonts w:ascii="Times New Roman" w:hAnsi="Times New Roman" w:cs="Times New Roman"/>
          <w:color w:val="000000"/>
          <w:sz w:val="24"/>
          <w:szCs w:val="24"/>
        </w:rPr>
        <w:t xml:space="preserve"> Г.Р., </w:t>
      </w:r>
      <w:proofErr w:type="spellStart"/>
      <w:r w:rsidRPr="00667CC5">
        <w:rPr>
          <w:rFonts w:ascii="Times New Roman" w:hAnsi="Times New Roman" w:cs="Times New Roman"/>
          <w:color w:val="000000"/>
          <w:sz w:val="24"/>
          <w:szCs w:val="24"/>
        </w:rPr>
        <w:t>Азабин</w:t>
      </w:r>
      <w:proofErr w:type="spellEnd"/>
      <w:r w:rsidRPr="00667CC5">
        <w:rPr>
          <w:rFonts w:ascii="Times New Roman" w:hAnsi="Times New Roman" w:cs="Times New Roman"/>
          <w:color w:val="000000"/>
          <w:sz w:val="24"/>
          <w:szCs w:val="24"/>
        </w:rPr>
        <w:t xml:space="preserve"> С. С., Амельченко А. А., Верещагина М.А., Золотарев Г. Н., Кабаков Е. Н., Моисеенко Л. Ф., Николаева Л.В., Павлова О. В., Саркисян И. Г., Серебренников С. Е., Синегубова И. А., </w:t>
      </w:r>
      <w:r w:rsidRPr="00667CC5">
        <w:rPr>
          <w:rFonts w:ascii="Times New Roman" w:hAnsi="Times New Roman" w:cs="Times New Roman"/>
          <w:color w:val="000000"/>
          <w:sz w:val="24"/>
          <w:szCs w:val="24"/>
        </w:rPr>
        <w:lastRenderedPageBreak/>
        <w:t xml:space="preserve">Соколенко С. А., Сокольский А. А., Ткаченко К. И., Трапезников А. И., Трифонов А. П., Шевченко В.И., Шилова Е. А., </w:t>
      </w:r>
      <w:proofErr w:type="spellStart"/>
      <w:r w:rsidRPr="00667CC5">
        <w:rPr>
          <w:rFonts w:ascii="Times New Roman" w:hAnsi="Times New Roman" w:cs="Times New Roman"/>
          <w:color w:val="000000"/>
          <w:sz w:val="24"/>
          <w:szCs w:val="24"/>
        </w:rPr>
        <w:t>Балякина</w:t>
      </w:r>
      <w:proofErr w:type="spellEnd"/>
      <w:r w:rsidRPr="00667CC5">
        <w:rPr>
          <w:rFonts w:ascii="Times New Roman" w:hAnsi="Times New Roman" w:cs="Times New Roman"/>
          <w:color w:val="000000"/>
          <w:sz w:val="24"/>
          <w:szCs w:val="24"/>
        </w:rPr>
        <w:t xml:space="preserve"> Е.Г., Кузнецов А. Г., Рогожина Н. А., </w:t>
      </w:r>
      <w:proofErr w:type="spellStart"/>
      <w:r w:rsidRPr="00667CC5">
        <w:rPr>
          <w:rFonts w:ascii="Times New Roman" w:hAnsi="Times New Roman" w:cs="Times New Roman"/>
          <w:color w:val="000000"/>
          <w:sz w:val="24"/>
          <w:szCs w:val="24"/>
        </w:rPr>
        <w:t>Авраченкова</w:t>
      </w:r>
      <w:proofErr w:type="spellEnd"/>
      <w:r w:rsidRPr="00667CC5">
        <w:rPr>
          <w:rFonts w:ascii="Times New Roman" w:hAnsi="Times New Roman" w:cs="Times New Roman"/>
          <w:color w:val="000000"/>
          <w:sz w:val="24"/>
          <w:szCs w:val="24"/>
        </w:rPr>
        <w:t xml:space="preserve"> Я.С., Арутюнян М. М., </w:t>
      </w:r>
      <w:proofErr w:type="spellStart"/>
      <w:r w:rsidRPr="00667CC5">
        <w:rPr>
          <w:rFonts w:ascii="Times New Roman" w:hAnsi="Times New Roman" w:cs="Times New Roman"/>
          <w:color w:val="000000"/>
          <w:sz w:val="24"/>
          <w:szCs w:val="24"/>
        </w:rPr>
        <w:t>Верескова</w:t>
      </w:r>
      <w:proofErr w:type="spellEnd"/>
      <w:r w:rsidRPr="00667CC5">
        <w:rPr>
          <w:rFonts w:ascii="Times New Roman" w:hAnsi="Times New Roman" w:cs="Times New Roman"/>
          <w:color w:val="000000"/>
          <w:sz w:val="24"/>
          <w:szCs w:val="24"/>
        </w:rPr>
        <w:t xml:space="preserve"> Г. А., Марков Е. А., Полканов Д.Ю., Егорова А. Н., Завалишина Н. А., Пронина С. А., Пушкова Н С., Ромазанова Н.И., Нижников А.А., Фомин П. Н., Копылова Т.С., Монахова М. П., Валиков А.Л., Дзюба Н. И., Ларина И.Ю., Богородицкая В. А., Ильин С.В., Качанова Ю.В. - находятся в стадии банкротства (453 292 394,84 руб.) - 453 292 394,84 руб.;</w:t>
      </w:r>
    </w:p>
    <w:p w14:paraId="7317E0CE"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 xml:space="preserve">Лот 32 - Права требования к 2 367 физическим лицам, г. Москва, Денисова С.В., Дундуков А.А., Русова М.И., Соколова И.Т., </w:t>
      </w:r>
      <w:proofErr w:type="spellStart"/>
      <w:r w:rsidRPr="00667CC5">
        <w:rPr>
          <w:rFonts w:ascii="Times New Roman" w:hAnsi="Times New Roman" w:cs="Times New Roman"/>
          <w:color w:val="000000"/>
          <w:sz w:val="24"/>
          <w:szCs w:val="24"/>
        </w:rPr>
        <w:t>Тюхалкин</w:t>
      </w:r>
      <w:proofErr w:type="spellEnd"/>
      <w:r w:rsidRPr="00667CC5">
        <w:rPr>
          <w:rFonts w:ascii="Times New Roman" w:hAnsi="Times New Roman" w:cs="Times New Roman"/>
          <w:color w:val="000000"/>
          <w:sz w:val="24"/>
          <w:szCs w:val="24"/>
        </w:rPr>
        <w:t xml:space="preserve"> И.М., </w:t>
      </w:r>
      <w:proofErr w:type="spellStart"/>
      <w:r w:rsidRPr="00667CC5">
        <w:rPr>
          <w:rFonts w:ascii="Times New Roman" w:hAnsi="Times New Roman" w:cs="Times New Roman"/>
          <w:color w:val="000000"/>
          <w:sz w:val="24"/>
          <w:szCs w:val="24"/>
        </w:rPr>
        <w:t>Хоршев</w:t>
      </w:r>
      <w:proofErr w:type="spellEnd"/>
      <w:r w:rsidRPr="00667CC5">
        <w:rPr>
          <w:rFonts w:ascii="Times New Roman" w:hAnsi="Times New Roman" w:cs="Times New Roman"/>
          <w:color w:val="000000"/>
          <w:sz w:val="24"/>
          <w:szCs w:val="24"/>
        </w:rPr>
        <w:t xml:space="preserve"> Д.В., Рябов А.А., </w:t>
      </w:r>
      <w:proofErr w:type="spellStart"/>
      <w:r w:rsidRPr="00667CC5">
        <w:rPr>
          <w:rFonts w:ascii="Times New Roman" w:hAnsi="Times New Roman" w:cs="Times New Roman"/>
          <w:color w:val="000000"/>
          <w:sz w:val="24"/>
          <w:szCs w:val="24"/>
        </w:rPr>
        <w:t>Пасалин</w:t>
      </w:r>
      <w:proofErr w:type="spellEnd"/>
      <w:r w:rsidRPr="00667CC5">
        <w:rPr>
          <w:rFonts w:ascii="Times New Roman" w:hAnsi="Times New Roman" w:cs="Times New Roman"/>
          <w:color w:val="000000"/>
          <w:sz w:val="24"/>
          <w:szCs w:val="24"/>
        </w:rPr>
        <w:t xml:space="preserve"> Н.А., Коробов А.А., Королев Р.В., Сергеев Д.В., </w:t>
      </w:r>
      <w:proofErr w:type="spellStart"/>
      <w:r w:rsidRPr="00667CC5">
        <w:rPr>
          <w:rFonts w:ascii="Times New Roman" w:hAnsi="Times New Roman" w:cs="Times New Roman"/>
          <w:color w:val="000000"/>
          <w:sz w:val="24"/>
          <w:szCs w:val="24"/>
        </w:rPr>
        <w:t>Ковырзанова</w:t>
      </w:r>
      <w:proofErr w:type="spellEnd"/>
      <w:r w:rsidRPr="00667CC5">
        <w:rPr>
          <w:rFonts w:ascii="Times New Roman" w:hAnsi="Times New Roman" w:cs="Times New Roman"/>
          <w:color w:val="000000"/>
          <w:sz w:val="24"/>
          <w:szCs w:val="24"/>
        </w:rPr>
        <w:t xml:space="preserve"> М.Б., </w:t>
      </w:r>
      <w:proofErr w:type="spellStart"/>
      <w:r w:rsidRPr="00667CC5">
        <w:rPr>
          <w:rFonts w:ascii="Times New Roman" w:hAnsi="Times New Roman" w:cs="Times New Roman"/>
          <w:color w:val="000000"/>
          <w:sz w:val="24"/>
          <w:szCs w:val="24"/>
        </w:rPr>
        <w:t>Маковкина</w:t>
      </w:r>
      <w:proofErr w:type="spellEnd"/>
      <w:r w:rsidRPr="00667CC5">
        <w:rPr>
          <w:rFonts w:ascii="Times New Roman" w:hAnsi="Times New Roman" w:cs="Times New Roman"/>
          <w:color w:val="000000"/>
          <w:sz w:val="24"/>
          <w:szCs w:val="24"/>
        </w:rPr>
        <w:t xml:space="preserve"> А.Н., Муравьева Ю.Н., Сорокоумов А.Ю., Уварова О.О. - находятся в стадии банкротства (456 738 098,45 руб.) - 456 738 098,45 руб.;</w:t>
      </w:r>
    </w:p>
    <w:p w14:paraId="76183A8A"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 xml:space="preserve">Лот 33 - Права требования к 2644 ФЛ, г. Москва, Абдуллин Андрей Николаевич, </w:t>
      </w:r>
      <w:proofErr w:type="spellStart"/>
      <w:r w:rsidRPr="00667CC5">
        <w:rPr>
          <w:rFonts w:ascii="Times New Roman" w:hAnsi="Times New Roman" w:cs="Times New Roman"/>
          <w:color w:val="000000"/>
          <w:sz w:val="24"/>
          <w:szCs w:val="24"/>
        </w:rPr>
        <w:t>Акст</w:t>
      </w:r>
      <w:proofErr w:type="spellEnd"/>
      <w:r w:rsidRPr="00667CC5">
        <w:rPr>
          <w:rFonts w:ascii="Times New Roman" w:hAnsi="Times New Roman" w:cs="Times New Roman"/>
          <w:color w:val="000000"/>
          <w:sz w:val="24"/>
          <w:szCs w:val="24"/>
        </w:rPr>
        <w:t xml:space="preserve"> Наталья Николаевна, Александров Александр Александрович, Амирасланов Расим </w:t>
      </w:r>
      <w:proofErr w:type="spellStart"/>
      <w:r w:rsidRPr="00667CC5">
        <w:rPr>
          <w:rFonts w:ascii="Times New Roman" w:hAnsi="Times New Roman" w:cs="Times New Roman"/>
          <w:color w:val="000000"/>
          <w:sz w:val="24"/>
          <w:szCs w:val="24"/>
        </w:rPr>
        <w:t>Илтифат</w:t>
      </w:r>
      <w:proofErr w:type="spellEnd"/>
      <w:r w:rsidRPr="00667CC5">
        <w:rPr>
          <w:rFonts w:ascii="Times New Roman" w:hAnsi="Times New Roman" w:cs="Times New Roman"/>
          <w:color w:val="000000"/>
          <w:sz w:val="24"/>
          <w:szCs w:val="24"/>
        </w:rPr>
        <w:t xml:space="preserve"> </w:t>
      </w:r>
      <w:proofErr w:type="spellStart"/>
      <w:r w:rsidRPr="00667CC5">
        <w:rPr>
          <w:rFonts w:ascii="Times New Roman" w:hAnsi="Times New Roman" w:cs="Times New Roman"/>
          <w:color w:val="000000"/>
          <w:sz w:val="24"/>
          <w:szCs w:val="24"/>
        </w:rPr>
        <w:t>оглы</w:t>
      </w:r>
      <w:proofErr w:type="spellEnd"/>
      <w:r w:rsidRPr="00667CC5">
        <w:rPr>
          <w:rFonts w:ascii="Times New Roman" w:hAnsi="Times New Roman" w:cs="Times New Roman"/>
          <w:color w:val="000000"/>
          <w:sz w:val="24"/>
          <w:szCs w:val="24"/>
        </w:rPr>
        <w:t xml:space="preserve">, </w:t>
      </w:r>
      <w:proofErr w:type="spellStart"/>
      <w:r w:rsidRPr="00667CC5">
        <w:rPr>
          <w:rFonts w:ascii="Times New Roman" w:hAnsi="Times New Roman" w:cs="Times New Roman"/>
          <w:color w:val="000000"/>
          <w:sz w:val="24"/>
          <w:szCs w:val="24"/>
        </w:rPr>
        <w:t>Атамова</w:t>
      </w:r>
      <w:proofErr w:type="spellEnd"/>
      <w:r w:rsidRPr="00667CC5">
        <w:rPr>
          <w:rFonts w:ascii="Times New Roman" w:hAnsi="Times New Roman" w:cs="Times New Roman"/>
          <w:color w:val="000000"/>
          <w:sz w:val="24"/>
          <w:szCs w:val="24"/>
        </w:rPr>
        <w:t xml:space="preserve"> Татьяна Ивановна, Бобылев Александр Викторович, </w:t>
      </w:r>
      <w:proofErr w:type="spellStart"/>
      <w:r w:rsidRPr="00667CC5">
        <w:rPr>
          <w:rFonts w:ascii="Times New Roman" w:hAnsi="Times New Roman" w:cs="Times New Roman"/>
          <w:color w:val="000000"/>
          <w:sz w:val="24"/>
          <w:szCs w:val="24"/>
        </w:rPr>
        <w:t>Бозрикова</w:t>
      </w:r>
      <w:proofErr w:type="spellEnd"/>
      <w:r w:rsidRPr="00667CC5">
        <w:rPr>
          <w:rFonts w:ascii="Times New Roman" w:hAnsi="Times New Roman" w:cs="Times New Roman"/>
          <w:color w:val="000000"/>
          <w:sz w:val="24"/>
          <w:szCs w:val="24"/>
        </w:rPr>
        <w:t xml:space="preserve"> Инна Валерьевна, </w:t>
      </w:r>
      <w:proofErr w:type="spellStart"/>
      <w:r w:rsidRPr="00667CC5">
        <w:rPr>
          <w:rFonts w:ascii="Times New Roman" w:hAnsi="Times New Roman" w:cs="Times New Roman"/>
          <w:color w:val="000000"/>
          <w:sz w:val="24"/>
          <w:szCs w:val="24"/>
        </w:rPr>
        <w:t>Булышев</w:t>
      </w:r>
      <w:proofErr w:type="spellEnd"/>
      <w:r w:rsidRPr="00667CC5">
        <w:rPr>
          <w:rFonts w:ascii="Times New Roman" w:hAnsi="Times New Roman" w:cs="Times New Roman"/>
          <w:color w:val="000000"/>
          <w:sz w:val="24"/>
          <w:szCs w:val="24"/>
        </w:rPr>
        <w:t xml:space="preserve"> Андрей Иванович, Витязева Елена Валентиновна, Войцеховский Кирилл Витальевич, Воронин Сергей Алексеевич, </w:t>
      </w:r>
      <w:proofErr w:type="spellStart"/>
      <w:r w:rsidRPr="00667CC5">
        <w:rPr>
          <w:rFonts w:ascii="Times New Roman" w:hAnsi="Times New Roman" w:cs="Times New Roman"/>
          <w:color w:val="000000"/>
          <w:sz w:val="24"/>
          <w:szCs w:val="24"/>
        </w:rPr>
        <w:t>Габдрахманов</w:t>
      </w:r>
      <w:proofErr w:type="spellEnd"/>
      <w:r w:rsidRPr="00667CC5">
        <w:rPr>
          <w:rFonts w:ascii="Times New Roman" w:hAnsi="Times New Roman" w:cs="Times New Roman"/>
          <w:color w:val="000000"/>
          <w:sz w:val="24"/>
          <w:szCs w:val="24"/>
        </w:rPr>
        <w:t xml:space="preserve"> </w:t>
      </w:r>
      <w:proofErr w:type="spellStart"/>
      <w:r w:rsidRPr="00667CC5">
        <w:rPr>
          <w:rFonts w:ascii="Times New Roman" w:hAnsi="Times New Roman" w:cs="Times New Roman"/>
          <w:color w:val="000000"/>
          <w:sz w:val="24"/>
          <w:szCs w:val="24"/>
        </w:rPr>
        <w:t>Ильнур</w:t>
      </w:r>
      <w:proofErr w:type="spellEnd"/>
      <w:r w:rsidRPr="00667CC5">
        <w:rPr>
          <w:rFonts w:ascii="Times New Roman" w:hAnsi="Times New Roman" w:cs="Times New Roman"/>
          <w:color w:val="000000"/>
          <w:sz w:val="24"/>
          <w:szCs w:val="24"/>
        </w:rPr>
        <w:t xml:space="preserve"> </w:t>
      </w:r>
      <w:proofErr w:type="spellStart"/>
      <w:r w:rsidRPr="00667CC5">
        <w:rPr>
          <w:rFonts w:ascii="Times New Roman" w:hAnsi="Times New Roman" w:cs="Times New Roman"/>
          <w:color w:val="000000"/>
          <w:sz w:val="24"/>
          <w:szCs w:val="24"/>
        </w:rPr>
        <w:t>Анварович</w:t>
      </w:r>
      <w:proofErr w:type="spellEnd"/>
      <w:r w:rsidRPr="00667CC5">
        <w:rPr>
          <w:rFonts w:ascii="Times New Roman" w:hAnsi="Times New Roman" w:cs="Times New Roman"/>
          <w:color w:val="000000"/>
          <w:sz w:val="24"/>
          <w:szCs w:val="24"/>
        </w:rPr>
        <w:t xml:space="preserve">, Гайдуков Александр Евгеньевич, </w:t>
      </w:r>
      <w:proofErr w:type="spellStart"/>
      <w:r w:rsidRPr="00667CC5">
        <w:rPr>
          <w:rFonts w:ascii="Times New Roman" w:hAnsi="Times New Roman" w:cs="Times New Roman"/>
          <w:color w:val="000000"/>
          <w:sz w:val="24"/>
          <w:szCs w:val="24"/>
        </w:rPr>
        <w:t>Гатин</w:t>
      </w:r>
      <w:proofErr w:type="spellEnd"/>
      <w:r w:rsidRPr="00667CC5">
        <w:rPr>
          <w:rFonts w:ascii="Times New Roman" w:hAnsi="Times New Roman" w:cs="Times New Roman"/>
          <w:color w:val="000000"/>
          <w:sz w:val="24"/>
          <w:szCs w:val="24"/>
        </w:rPr>
        <w:t xml:space="preserve"> </w:t>
      </w:r>
      <w:proofErr w:type="spellStart"/>
      <w:r w:rsidRPr="00667CC5">
        <w:rPr>
          <w:rFonts w:ascii="Times New Roman" w:hAnsi="Times New Roman" w:cs="Times New Roman"/>
          <w:color w:val="000000"/>
          <w:sz w:val="24"/>
          <w:szCs w:val="24"/>
        </w:rPr>
        <w:t>Ильнур</w:t>
      </w:r>
      <w:proofErr w:type="spellEnd"/>
      <w:r w:rsidRPr="00667CC5">
        <w:rPr>
          <w:rFonts w:ascii="Times New Roman" w:hAnsi="Times New Roman" w:cs="Times New Roman"/>
          <w:color w:val="000000"/>
          <w:sz w:val="24"/>
          <w:szCs w:val="24"/>
        </w:rPr>
        <w:t xml:space="preserve"> </w:t>
      </w:r>
      <w:proofErr w:type="spellStart"/>
      <w:r w:rsidRPr="00667CC5">
        <w:rPr>
          <w:rFonts w:ascii="Times New Roman" w:hAnsi="Times New Roman" w:cs="Times New Roman"/>
          <w:color w:val="000000"/>
          <w:sz w:val="24"/>
          <w:szCs w:val="24"/>
        </w:rPr>
        <w:t>Ильгизарович</w:t>
      </w:r>
      <w:proofErr w:type="spellEnd"/>
      <w:r w:rsidRPr="00667CC5">
        <w:rPr>
          <w:rFonts w:ascii="Times New Roman" w:hAnsi="Times New Roman" w:cs="Times New Roman"/>
          <w:color w:val="000000"/>
          <w:sz w:val="24"/>
          <w:szCs w:val="24"/>
        </w:rPr>
        <w:t xml:space="preserve">, Губин Роман Юрьевич, Довгаль Александра Ивановна, </w:t>
      </w:r>
      <w:proofErr w:type="spellStart"/>
      <w:r w:rsidRPr="00667CC5">
        <w:rPr>
          <w:rFonts w:ascii="Times New Roman" w:hAnsi="Times New Roman" w:cs="Times New Roman"/>
          <w:color w:val="000000"/>
          <w:sz w:val="24"/>
          <w:szCs w:val="24"/>
        </w:rPr>
        <w:t>Дозмарова</w:t>
      </w:r>
      <w:proofErr w:type="spellEnd"/>
      <w:r w:rsidRPr="00667CC5">
        <w:rPr>
          <w:rFonts w:ascii="Times New Roman" w:hAnsi="Times New Roman" w:cs="Times New Roman"/>
          <w:color w:val="000000"/>
          <w:sz w:val="24"/>
          <w:szCs w:val="24"/>
        </w:rPr>
        <w:t xml:space="preserve"> Юлия Александровна, Дорош Светлана Валерьевна, Жаворонков Юрий Михайлович, </w:t>
      </w:r>
      <w:proofErr w:type="spellStart"/>
      <w:r w:rsidRPr="00667CC5">
        <w:rPr>
          <w:rFonts w:ascii="Times New Roman" w:hAnsi="Times New Roman" w:cs="Times New Roman"/>
          <w:color w:val="000000"/>
          <w:sz w:val="24"/>
          <w:szCs w:val="24"/>
        </w:rPr>
        <w:t>Жулдыбина</w:t>
      </w:r>
      <w:proofErr w:type="spellEnd"/>
      <w:r w:rsidRPr="00667CC5">
        <w:rPr>
          <w:rFonts w:ascii="Times New Roman" w:hAnsi="Times New Roman" w:cs="Times New Roman"/>
          <w:color w:val="000000"/>
          <w:sz w:val="24"/>
          <w:szCs w:val="24"/>
        </w:rPr>
        <w:t xml:space="preserve"> Ксения Александровна, Калинин Олег Михайлович, Капустин Сергей Анатольевич, Киреев Максим Игоревич, Коваль Елена Вадимовна, Колесников Юрий Николаевич, Колмакова Ольга Юрьевна, Кондратьева Юлия Александровна, Короткова Лидия Константиновна, Костерин Александр Юрьевич, Кочкин Андрей Алексеевич, Лаврухина Татьяна Сергеевна, Лазовская Елена Викторовна, Леднева Елена Анатольевна, Мазитов Руслан </w:t>
      </w:r>
      <w:proofErr w:type="spellStart"/>
      <w:r w:rsidRPr="00667CC5">
        <w:rPr>
          <w:rFonts w:ascii="Times New Roman" w:hAnsi="Times New Roman" w:cs="Times New Roman"/>
          <w:color w:val="000000"/>
          <w:sz w:val="24"/>
          <w:szCs w:val="24"/>
        </w:rPr>
        <w:t>Фанирович</w:t>
      </w:r>
      <w:proofErr w:type="spellEnd"/>
      <w:r w:rsidRPr="00667CC5">
        <w:rPr>
          <w:rFonts w:ascii="Times New Roman" w:hAnsi="Times New Roman" w:cs="Times New Roman"/>
          <w:color w:val="000000"/>
          <w:sz w:val="24"/>
          <w:szCs w:val="24"/>
        </w:rPr>
        <w:t xml:space="preserve">, Меркурьева Александра Владимировна, Митрофанова Валентина Алексеевна, Морозова Ольга Анатольевна, </w:t>
      </w:r>
      <w:proofErr w:type="spellStart"/>
      <w:r w:rsidRPr="00667CC5">
        <w:rPr>
          <w:rFonts w:ascii="Times New Roman" w:hAnsi="Times New Roman" w:cs="Times New Roman"/>
          <w:color w:val="000000"/>
          <w:sz w:val="24"/>
          <w:szCs w:val="24"/>
        </w:rPr>
        <w:t>Муравский</w:t>
      </w:r>
      <w:proofErr w:type="spellEnd"/>
      <w:r w:rsidRPr="00667CC5">
        <w:rPr>
          <w:rFonts w:ascii="Times New Roman" w:hAnsi="Times New Roman" w:cs="Times New Roman"/>
          <w:color w:val="000000"/>
          <w:sz w:val="24"/>
          <w:szCs w:val="24"/>
        </w:rPr>
        <w:t xml:space="preserve"> Сергей Александрович, </w:t>
      </w:r>
      <w:proofErr w:type="spellStart"/>
      <w:r w:rsidRPr="00667CC5">
        <w:rPr>
          <w:rFonts w:ascii="Times New Roman" w:hAnsi="Times New Roman" w:cs="Times New Roman"/>
          <w:color w:val="000000"/>
          <w:sz w:val="24"/>
          <w:szCs w:val="24"/>
        </w:rPr>
        <w:t>Осикова</w:t>
      </w:r>
      <w:proofErr w:type="spellEnd"/>
      <w:r w:rsidRPr="00667CC5">
        <w:rPr>
          <w:rFonts w:ascii="Times New Roman" w:hAnsi="Times New Roman" w:cs="Times New Roman"/>
          <w:color w:val="000000"/>
          <w:sz w:val="24"/>
          <w:szCs w:val="24"/>
        </w:rPr>
        <w:t xml:space="preserve"> Татьяна Юрьевна, Парамонова Лариса Сергеевна, Пащенко Сергей Николаевич, </w:t>
      </w:r>
      <w:proofErr w:type="spellStart"/>
      <w:r w:rsidRPr="00667CC5">
        <w:rPr>
          <w:rFonts w:ascii="Times New Roman" w:hAnsi="Times New Roman" w:cs="Times New Roman"/>
          <w:color w:val="000000"/>
          <w:sz w:val="24"/>
          <w:szCs w:val="24"/>
        </w:rPr>
        <w:t>Подьячев</w:t>
      </w:r>
      <w:proofErr w:type="spellEnd"/>
      <w:r w:rsidRPr="00667CC5">
        <w:rPr>
          <w:rFonts w:ascii="Times New Roman" w:hAnsi="Times New Roman" w:cs="Times New Roman"/>
          <w:color w:val="000000"/>
          <w:sz w:val="24"/>
          <w:szCs w:val="24"/>
        </w:rPr>
        <w:t xml:space="preserve"> Матвей Александрович, Пожидаева Людмила Васильевна, Прасол Сергей Александрович, Прудникова Надежда Владимировна, Самойлова Зинаида Владимировна, Семенов Николай Иванович, Семин Артем Александрович, Сергеева Галина Львовна, Смирнов Борис Борисович, Смирнова Нина Александровна, </w:t>
      </w:r>
      <w:proofErr w:type="spellStart"/>
      <w:r w:rsidRPr="00667CC5">
        <w:rPr>
          <w:rFonts w:ascii="Times New Roman" w:hAnsi="Times New Roman" w:cs="Times New Roman"/>
          <w:color w:val="000000"/>
          <w:sz w:val="24"/>
          <w:szCs w:val="24"/>
        </w:rPr>
        <w:t>Снотчек</w:t>
      </w:r>
      <w:proofErr w:type="spellEnd"/>
      <w:r w:rsidRPr="00667CC5">
        <w:rPr>
          <w:rFonts w:ascii="Times New Roman" w:hAnsi="Times New Roman" w:cs="Times New Roman"/>
          <w:color w:val="000000"/>
          <w:sz w:val="24"/>
          <w:szCs w:val="24"/>
        </w:rPr>
        <w:t xml:space="preserve"> Максим Витальевич, Сокольская Любовь Николаевна, Спиридонова Ольга Витальевна, Стойка Ирина Васильевна, </w:t>
      </w:r>
      <w:proofErr w:type="spellStart"/>
      <w:r w:rsidRPr="00667CC5">
        <w:rPr>
          <w:rFonts w:ascii="Times New Roman" w:hAnsi="Times New Roman" w:cs="Times New Roman"/>
          <w:color w:val="000000"/>
          <w:sz w:val="24"/>
          <w:szCs w:val="24"/>
        </w:rPr>
        <w:t>Стопорева</w:t>
      </w:r>
      <w:proofErr w:type="spellEnd"/>
      <w:r w:rsidRPr="00667CC5">
        <w:rPr>
          <w:rFonts w:ascii="Times New Roman" w:hAnsi="Times New Roman" w:cs="Times New Roman"/>
          <w:color w:val="000000"/>
          <w:sz w:val="24"/>
          <w:szCs w:val="24"/>
        </w:rPr>
        <w:t xml:space="preserve"> Татьяна Валентиновна, Студеникина Инна Викторовна, Суханова Наталья Владимировна, Сысоева Юлия Сергеевна, </w:t>
      </w:r>
      <w:proofErr w:type="spellStart"/>
      <w:r w:rsidRPr="00667CC5">
        <w:rPr>
          <w:rFonts w:ascii="Times New Roman" w:hAnsi="Times New Roman" w:cs="Times New Roman"/>
          <w:color w:val="000000"/>
          <w:sz w:val="24"/>
          <w:szCs w:val="24"/>
        </w:rPr>
        <w:t>Тебуев</w:t>
      </w:r>
      <w:proofErr w:type="spellEnd"/>
      <w:r w:rsidRPr="00667CC5">
        <w:rPr>
          <w:rFonts w:ascii="Times New Roman" w:hAnsi="Times New Roman" w:cs="Times New Roman"/>
          <w:color w:val="000000"/>
          <w:sz w:val="24"/>
          <w:szCs w:val="24"/>
        </w:rPr>
        <w:t xml:space="preserve"> </w:t>
      </w:r>
      <w:proofErr w:type="spellStart"/>
      <w:r w:rsidRPr="00667CC5">
        <w:rPr>
          <w:rFonts w:ascii="Times New Roman" w:hAnsi="Times New Roman" w:cs="Times New Roman"/>
          <w:color w:val="000000"/>
          <w:sz w:val="24"/>
          <w:szCs w:val="24"/>
        </w:rPr>
        <w:t>Сегдул</w:t>
      </w:r>
      <w:proofErr w:type="spellEnd"/>
      <w:r w:rsidRPr="00667CC5">
        <w:rPr>
          <w:rFonts w:ascii="Times New Roman" w:hAnsi="Times New Roman" w:cs="Times New Roman"/>
          <w:color w:val="000000"/>
          <w:sz w:val="24"/>
          <w:szCs w:val="24"/>
        </w:rPr>
        <w:t xml:space="preserve"> </w:t>
      </w:r>
      <w:proofErr w:type="spellStart"/>
      <w:r w:rsidRPr="00667CC5">
        <w:rPr>
          <w:rFonts w:ascii="Times New Roman" w:hAnsi="Times New Roman" w:cs="Times New Roman"/>
          <w:color w:val="000000"/>
          <w:sz w:val="24"/>
          <w:szCs w:val="24"/>
        </w:rPr>
        <w:t>Шамшудинович</w:t>
      </w:r>
      <w:proofErr w:type="spellEnd"/>
      <w:r w:rsidRPr="00667CC5">
        <w:rPr>
          <w:rFonts w:ascii="Times New Roman" w:hAnsi="Times New Roman" w:cs="Times New Roman"/>
          <w:color w:val="000000"/>
          <w:sz w:val="24"/>
          <w:szCs w:val="24"/>
        </w:rPr>
        <w:t xml:space="preserve">, Томашевская Светлана Михайловна, Филатова Екатерина Юрьевна, </w:t>
      </w:r>
      <w:proofErr w:type="spellStart"/>
      <w:r w:rsidRPr="00667CC5">
        <w:rPr>
          <w:rFonts w:ascii="Times New Roman" w:hAnsi="Times New Roman" w:cs="Times New Roman"/>
          <w:color w:val="000000"/>
          <w:sz w:val="24"/>
          <w:szCs w:val="24"/>
        </w:rPr>
        <w:t>Хаертдинов</w:t>
      </w:r>
      <w:proofErr w:type="spellEnd"/>
      <w:r w:rsidRPr="00667CC5">
        <w:rPr>
          <w:rFonts w:ascii="Times New Roman" w:hAnsi="Times New Roman" w:cs="Times New Roman"/>
          <w:color w:val="000000"/>
          <w:sz w:val="24"/>
          <w:szCs w:val="24"/>
        </w:rPr>
        <w:t xml:space="preserve"> Альберт </w:t>
      </w:r>
      <w:proofErr w:type="spellStart"/>
      <w:r w:rsidRPr="00667CC5">
        <w:rPr>
          <w:rFonts w:ascii="Times New Roman" w:hAnsi="Times New Roman" w:cs="Times New Roman"/>
          <w:color w:val="000000"/>
          <w:sz w:val="24"/>
          <w:szCs w:val="24"/>
        </w:rPr>
        <w:t>Бадртдинович</w:t>
      </w:r>
      <w:proofErr w:type="spellEnd"/>
      <w:r w:rsidRPr="00667CC5">
        <w:rPr>
          <w:rFonts w:ascii="Times New Roman" w:hAnsi="Times New Roman" w:cs="Times New Roman"/>
          <w:color w:val="000000"/>
          <w:sz w:val="24"/>
          <w:szCs w:val="24"/>
        </w:rPr>
        <w:t xml:space="preserve">, </w:t>
      </w:r>
      <w:proofErr w:type="spellStart"/>
      <w:r w:rsidRPr="00667CC5">
        <w:rPr>
          <w:rFonts w:ascii="Times New Roman" w:hAnsi="Times New Roman" w:cs="Times New Roman"/>
          <w:color w:val="000000"/>
          <w:sz w:val="24"/>
          <w:szCs w:val="24"/>
        </w:rPr>
        <w:t>Хажиев</w:t>
      </w:r>
      <w:proofErr w:type="spellEnd"/>
      <w:r w:rsidRPr="00667CC5">
        <w:rPr>
          <w:rFonts w:ascii="Times New Roman" w:hAnsi="Times New Roman" w:cs="Times New Roman"/>
          <w:color w:val="000000"/>
          <w:sz w:val="24"/>
          <w:szCs w:val="24"/>
        </w:rPr>
        <w:t xml:space="preserve"> </w:t>
      </w:r>
      <w:proofErr w:type="spellStart"/>
      <w:r w:rsidRPr="00667CC5">
        <w:rPr>
          <w:rFonts w:ascii="Times New Roman" w:hAnsi="Times New Roman" w:cs="Times New Roman"/>
          <w:color w:val="000000"/>
          <w:sz w:val="24"/>
          <w:szCs w:val="24"/>
        </w:rPr>
        <w:t>Вилюр</w:t>
      </w:r>
      <w:proofErr w:type="spellEnd"/>
      <w:r w:rsidRPr="00667CC5">
        <w:rPr>
          <w:rFonts w:ascii="Times New Roman" w:hAnsi="Times New Roman" w:cs="Times New Roman"/>
          <w:color w:val="000000"/>
          <w:sz w:val="24"/>
          <w:szCs w:val="24"/>
        </w:rPr>
        <w:t xml:space="preserve"> </w:t>
      </w:r>
      <w:proofErr w:type="spellStart"/>
      <w:r w:rsidRPr="00667CC5">
        <w:rPr>
          <w:rFonts w:ascii="Times New Roman" w:hAnsi="Times New Roman" w:cs="Times New Roman"/>
          <w:color w:val="000000"/>
          <w:sz w:val="24"/>
          <w:szCs w:val="24"/>
        </w:rPr>
        <w:t>Шамилевич</w:t>
      </w:r>
      <w:proofErr w:type="spellEnd"/>
      <w:r w:rsidRPr="00667CC5">
        <w:rPr>
          <w:rFonts w:ascii="Times New Roman" w:hAnsi="Times New Roman" w:cs="Times New Roman"/>
          <w:color w:val="000000"/>
          <w:sz w:val="24"/>
          <w:szCs w:val="24"/>
        </w:rPr>
        <w:t xml:space="preserve">, </w:t>
      </w:r>
      <w:proofErr w:type="spellStart"/>
      <w:r w:rsidRPr="00667CC5">
        <w:rPr>
          <w:rFonts w:ascii="Times New Roman" w:hAnsi="Times New Roman" w:cs="Times New Roman"/>
          <w:color w:val="000000"/>
          <w:sz w:val="24"/>
          <w:szCs w:val="24"/>
        </w:rPr>
        <w:t>Хорхорин</w:t>
      </w:r>
      <w:proofErr w:type="spellEnd"/>
      <w:r w:rsidRPr="00667CC5">
        <w:rPr>
          <w:rFonts w:ascii="Times New Roman" w:hAnsi="Times New Roman" w:cs="Times New Roman"/>
          <w:color w:val="000000"/>
          <w:sz w:val="24"/>
          <w:szCs w:val="24"/>
        </w:rPr>
        <w:t xml:space="preserve"> Никита Михайлович, </w:t>
      </w:r>
      <w:proofErr w:type="spellStart"/>
      <w:r w:rsidRPr="00667CC5">
        <w:rPr>
          <w:rFonts w:ascii="Times New Roman" w:hAnsi="Times New Roman" w:cs="Times New Roman"/>
          <w:color w:val="000000"/>
          <w:sz w:val="24"/>
          <w:szCs w:val="24"/>
        </w:rPr>
        <w:t>Хорхорин</w:t>
      </w:r>
      <w:proofErr w:type="spellEnd"/>
      <w:r w:rsidRPr="00667CC5">
        <w:rPr>
          <w:rFonts w:ascii="Times New Roman" w:hAnsi="Times New Roman" w:cs="Times New Roman"/>
          <w:color w:val="000000"/>
          <w:sz w:val="24"/>
          <w:szCs w:val="24"/>
        </w:rPr>
        <w:t xml:space="preserve"> Никита Михайлович, Целищева Ольга Эрнстовна, Швецова Анна Евгеньевна, Щукин Андрей Геннадьевич, Юшков Илья Валентинович, Якупов Ильдар </w:t>
      </w:r>
      <w:proofErr w:type="spellStart"/>
      <w:r w:rsidRPr="00667CC5">
        <w:rPr>
          <w:rFonts w:ascii="Times New Roman" w:hAnsi="Times New Roman" w:cs="Times New Roman"/>
          <w:color w:val="000000"/>
          <w:sz w:val="24"/>
          <w:szCs w:val="24"/>
        </w:rPr>
        <w:t>Дамирович</w:t>
      </w:r>
      <w:proofErr w:type="spellEnd"/>
      <w:r w:rsidRPr="00667CC5">
        <w:rPr>
          <w:rFonts w:ascii="Times New Roman" w:hAnsi="Times New Roman" w:cs="Times New Roman"/>
          <w:color w:val="000000"/>
          <w:sz w:val="24"/>
          <w:szCs w:val="24"/>
        </w:rPr>
        <w:t xml:space="preserve"> находятся в стадии банкротства. Наличие исполнительных листов с истекшим сроком предъявления к исполнению (469 087 891,22 руб.) - 469 087 891,22 руб.;</w:t>
      </w:r>
    </w:p>
    <w:p w14:paraId="1A8ABC24"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 xml:space="preserve">Лот 34 - Права требования к 2710 ФЛ, г. Москва, Киселев Виктор Владимирович, Кузнецова Мария Владимировна, Савельева Татьяна Владимировна, Соболев Владимир Федорович, Бахтин Евгений Владимирович, Кочетков Кирилл Михайлович, </w:t>
      </w:r>
      <w:proofErr w:type="spellStart"/>
      <w:r w:rsidRPr="00667CC5">
        <w:rPr>
          <w:rFonts w:ascii="Times New Roman" w:hAnsi="Times New Roman" w:cs="Times New Roman"/>
          <w:color w:val="000000"/>
          <w:sz w:val="24"/>
          <w:szCs w:val="24"/>
        </w:rPr>
        <w:t>Васекина</w:t>
      </w:r>
      <w:proofErr w:type="spellEnd"/>
      <w:r w:rsidRPr="00667CC5">
        <w:rPr>
          <w:rFonts w:ascii="Times New Roman" w:hAnsi="Times New Roman" w:cs="Times New Roman"/>
          <w:color w:val="000000"/>
          <w:sz w:val="24"/>
          <w:szCs w:val="24"/>
        </w:rPr>
        <w:t xml:space="preserve"> Надежда Петровна, </w:t>
      </w:r>
      <w:proofErr w:type="spellStart"/>
      <w:r w:rsidRPr="00667CC5">
        <w:rPr>
          <w:rFonts w:ascii="Times New Roman" w:hAnsi="Times New Roman" w:cs="Times New Roman"/>
          <w:color w:val="000000"/>
          <w:sz w:val="24"/>
          <w:szCs w:val="24"/>
        </w:rPr>
        <w:t>Мотова</w:t>
      </w:r>
      <w:proofErr w:type="spellEnd"/>
      <w:r w:rsidRPr="00667CC5">
        <w:rPr>
          <w:rFonts w:ascii="Times New Roman" w:hAnsi="Times New Roman" w:cs="Times New Roman"/>
          <w:color w:val="000000"/>
          <w:sz w:val="24"/>
          <w:szCs w:val="24"/>
        </w:rPr>
        <w:t xml:space="preserve"> Наталья Анатольевна, Перова Ольга Витальевна, Перова Ольга Витальевна, </w:t>
      </w:r>
      <w:proofErr w:type="spellStart"/>
      <w:r w:rsidRPr="00667CC5">
        <w:rPr>
          <w:rFonts w:ascii="Times New Roman" w:hAnsi="Times New Roman" w:cs="Times New Roman"/>
          <w:color w:val="000000"/>
          <w:sz w:val="24"/>
          <w:szCs w:val="24"/>
        </w:rPr>
        <w:t>Шарапенко</w:t>
      </w:r>
      <w:proofErr w:type="spellEnd"/>
      <w:r w:rsidRPr="00667CC5">
        <w:rPr>
          <w:rFonts w:ascii="Times New Roman" w:hAnsi="Times New Roman" w:cs="Times New Roman"/>
          <w:color w:val="000000"/>
          <w:sz w:val="24"/>
          <w:szCs w:val="24"/>
        </w:rPr>
        <w:t xml:space="preserve"> Андрей Александрович, Беспалова Виктория Юрьевна, </w:t>
      </w:r>
      <w:proofErr w:type="spellStart"/>
      <w:r w:rsidRPr="00667CC5">
        <w:rPr>
          <w:rFonts w:ascii="Times New Roman" w:hAnsi="Times New Roman" w:cs="Times New Roman"/>
          <w:color w:val="000000"/>
          <w:sz w:val="24"/>
          <w:szCs w:val="24"/>
        </w:rPr>
        <w:t>Миняев</w:t>
      </w:r>
      <w:proofErr w:type="spellEnd"/>
      <w:r w:rsidRPr="00667CC5">
        <w:rPr>
          <w:rFonts w:ascii="Times New Roman" w:hAnsi="Times New Roman" w:cs="Times New Roman"/>
          <w:color w:val="000000"/>
          <w:sz w:val="24"/>
          <w:szCs w:val="24"/>
        </w:rPr>
        <w:t xml:space="preserve"> Дмитрий Валерьевич, Трушина Ирина Викторовна, </w:t>
      </w:r>
      <w:proofErr w:type="spellStart"/>
      <w:r w:rsidRPr="00667CC5">
        <w:rPr>
          <w:rFonts w:ascii="Times New Roman" w:hAnsi="Times New Roman" w:cs="Times New Roman"/>
          <w:color w:val="000000"/>
          <w:sz w:val="24"/>
          <w:szCs w:val="24"/>
        </w:rPr>
        <w:t>Филипкина</w:t>
      </w:r>
      <w:proofErr w:type="spellEnd"/>
      <w:r w:rsidRPr="00667CC5">
        <w:rPr>
          <w:rFonts w:ascii="Times New Roman" w:hAnsi="Times New Roman" w:cs="Times New Roman"/>
          <w:color w:val="000000"/>
          <w:sz w:val="24"/>
          <w:szCs w:val="24"/>
        </w:rPr>
        <w:t xml:space="preserve"> Ирина Михайловна, Бережная Надежда Владимировна, Бобров Павел Николаевич, </w:t>
      </w:r>
      <w:proofErr w:type="spellStart"/>
      <w:r w:rsidRPr="00667CC5">
        <w:rPr>
          <w:rFonts w:ascii="Times New Roman" w:hAnsi="Times New Roman" w:cs="Times New Roman"/>
          <w:color w:val="000000"/>
          <w:sz w:val="24"/>
          <w:szCs w:val="24"/>
        </w:rPr>
        <w:t>Бружайте</w:t>
      </w:r>
      <w:proofErr w:type="spellEnd"/>
      <w:r w:rsidRPr="00667CC5">
        <w:rPr>
          <w:rFonts w:ascii="Times New Roman" w:hAnsi="Times New Roman" w:cs="Times New Roman"/>
          <w:color w:val="000000"/>
          <w:sz w:val="24"/>
          <w:szCs w:val="24"/>
        </w:rPr>
        <w:t xml:space="preserve"> Ирена </w:t>
      </w:r>
      <w:proofErr w:type="spellStart"/>
      <w:r w:rsidRPr="00667CC5">
        <w:rPr>
          <w:rFonts w:ascii="Times New Roman" w:hAnsi="Times New Roman" w:cs="Times New Roman"/>
          <w:color w:val="000000"/>
          <w:sz w:val="24"/>
          <w:szCs w:val="24"/>
        </w:rPr>
        <w:t>Броняус</w:t>
      </w:r>
      <w:proofErr w:type="spellEnd"/>
      <w:r w:rsidRPr="00667CC5">
        <w:rPr>
          <w:rFonts w:ascii="Times New Roman" w:hAnsi="Times New Roman" w:cs="Times New Roman"/>
          <w:color w:val="000000"/>
          <w:sz w:val="24"/>
          <w:szCs w:val="24"/>
        </w:rPr>
        <w:t xml:space="preserve">, Ильина Татьяна Николаевна, Талицких Елена Константиновна, </w:t>
      </w:r>
      <w:proofErr w:type="spellStart"/>
      <w:r w:rsidRPr="00667CC5">
        <w:rPr>
          <w:rFonts w:ascii="Times New Roman" w:hAnsi="Times New Roman" w:cs="Times New Roman"/>
          <w:color w:val="000000"/>
          <w:sz w:val="24"/>
          <w:szCs w:val="24"/>
        </w:rPr>
        <w:t>Вожжов</w:t>
      </w:r>
      <w:proofErr w:type="spellEnd"/>
      <w:r w:rsidRPr="00667CC5">
        <w:rPr>
          <w:rFonts w:ascii="Times New Roman" w:hAnsi="Times New Roman" w:cs="Times New Roman"/>
          <w:color w:val="000000"/>
          <w:sz w:val="24"/>
          <w:szCs w:val="24"/>
        </w:rPr>
        <w:t xml:space="preserve"> Андрей Николаевич, Кручинина Светлана Юрьевна, Кукушкина Татьяна Юрьевна, Лебедев Сергей Сергеевич, Никитина Ольга Александровна, Соколов Константин Николаевич, Сучков Андрей Сергеевич, Цех Александр Сергеевич, Рязанов Алексей Михайлович находятся в стадии банкротства. Наличие исполнительных листов с истекшим сроком предъявления к исполнению (467 844 556,34 руб.) - 467 844 556,34 руб.;</w:t>
      </w:r>
    </w:p>
    <w:p w14:paraId="57607C3B"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lastRenderedPageBreak/>
        <w:t>Лот 35 - Права требования к 2 790 физическим лицам, г. Москва, наличие исполнительных листов с истекшим сроком предъявления к исполнению, несколько должников находятся в стадии банкротства (436 426 338,23 руб.) - 436 426 338,23 руб.;</w:t>
      </w:r>
    </w:p>
    <w:p w14:paraId="2B8AC464"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36 - Права требования к 2 516 физическим лицам, г. Москва, наличие исполнительных листов с истекшим сроком предъявления к исполнению, несколько должников находятся в стадии банкротства (443 739 471,18 руб.) - 443 739 471,18 руб.;</w:t>
      </w:r>
    </w:p>
    <w:p w14:paraId="059D0BD2"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37 - Права требования к 2097 ФЛ, г. Москва, по 224 должникам истек срок предъявления ИЛ (379 281 583,04 руб.) - 379 281 583,04 руб.;</w:t>
      </w:r>
    </w:p>
    <w:p w14:paraId="74DB2272" w14:textId="77777777" w:rsidR="00667CC5" w:rsidRPr="00667CC5"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67CC5">
        <w:rPr>
          <w:rFonts w:ascii="Times New Roman" w:hAnsi="Times New Roman" w:cs="Times New Roman"/>
          <w:color w:val="000000"/>
          <w:sz w:val="24"/>
          <w:szCs w:val="24"/>
        </w:rPr>
        <w:t>Лот 38 - Права требования к 2287 ФЛ, г. Москва, по 291 должникам истек срок предъявления ИЛ (363 377 137,45 руб.) - 363 377 137,45 руб.;</w:t>
      </w:r>
    </w:p>
    <w:p w14:paraId="39ED3290" w14:textId="59564ACA" w:rsidR="00DA477E" w:rsidRDefault="00667CC5" w:rsidP="00667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sidRPr="00667CC5">
        <w:rPr>
          <w:rFonts w:ascii="Times New Roman" w:hAnsi="Times New Roman" w:cs="Times New Roman"/>
          <w:color w:val="000000"/>
          <w:sz w:val="24"/>
          <w:szCs w:val="24"/>
        </w:rPr>
        <w:t>Лот 39 - Права требования к 952 ФЛ, г. Москва, по 240 должникам истек срок предъявления ИЛ (146 648 388,52 руб.) - 146 648 388,52 руб.</w:t>
      </w:r>
    </w:p>
    <w:p w14:paraId="63AC13C9" w14:textId="6184ACF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5"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3C82AAE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w:t>
      </w:r>
      <w:r w:rsidR="00C11507">
        <w:rPr>
          <w:rFonts w:ascii="Times New Roman CYR" w:hAnsi="Times New Roman CYR" w:cs="Times New Roman CYR"/>
          <w:color w:val="000000"/>
        </w:rPr>
        <w:t xml:space="preserve">– 5 (Пять)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345251E9"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Pr="002B1B81">
        <w:rPr>
          <w:rFonts w:ascii="Times New Roman CYR" w:hAnsi="Times New Roman CYR" w:cs="Times New Roman CYR"/>
          <w:color w:val="000000"/>
        </w:rPr>
        <w:t xml:space="preserve"> </w:t>
      </w:r>
      <w:r w:rsidR="00C11507">
        <w:rPr>
          <w:rFonts w:ascii="Times New Roman CYR" w:hAnsi="Times New Roman CYR" w:cs="Times New Roman CYR"/>
          <w:b/>
          <w:bCs/>
          <w:color w:val="000000"/>
        </w:rPr>
        <w:t>23 ноября</w:t>
      </w:r>
      <w:r w:rsidR="00714773" w:rsidRPr="00714773">
        <w:rPr>
          <w:rFonts w:ascii="Times New Roman CYR" w:hAnsi="Times New Roman CYR" w:cs="Times New Roman CYR"/>
          <w:b/>
          <w:bCs/>
          <w:color w:val="000000"/>
        </w:rPr>
        <w:t xml:space="preserve"> 202</w:t>
      </w:r>
      <w:r w:rsidR="00C11507">
        <w:rPr>
          <w:rFonts w:ascii="Times New Roman CYR" w:hAnsi="Times New Roman CYR" w:cs="Times New Roman CYR"/>
          <w:b/>
          <w:bCs/>
          <w:color w:val="000000"/>
        </w:rPr>
        <w:t xml:space="preserve">2 </w:t>
      </w:r>
      <w:r w:rsidR="00735EAD" w:rsidRPr="002B1B81">
        <w:rPr>
          <w:b/>
        </w:rPr>
        <w:t>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6"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278B9371"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В случае, если по итогам Торгов, назначенных на </w:t>
      </w:r>
      <w:r w:rsidR="00C11507" w:rsidRPr="00C11507">
        <w:rPr>
          <w:color w:val="000000"/>
        </w:rPr>
        <w:t>23 ноября</w:t>
      </w:r>
      <w:r w:rsidR="00714773" w:rsidRPr="00C11507">
        <w:rPr>
          <w:color w:val="000000"/>
        </w:rPr>
        <w:t xml:space="preserve"> 202</w:t>
      </w:r>
      <w:r w:rsidR="00C11507" w:rsidRPr="00C11507">
        <w:rPr>
          <w:color w:val="000000"/>
        </w:rPr>
        <w:t>2</w:t>
      </w:r>
      <w:r w:rsidR="00714773" w:rsidRPr="00C11507">
        <w:rPr>
          <w:color w:val="000000"/>
        </w:rPr>
        <w:t xml:space="preserve"> г.</w:t>
      </w:r>
      <w:r w:rsidRPr="00C11507">
        <w:rPr>
          <w:color w:val="000000"/>
        </w:rPr>
        <w:t>,</w:t>
      </w:r>
      <w:r w:rsidRPr="002B1B81">
        <w:rPr>
          <w:color w:val="000000"/>
        </w:rPr>
        <w:t xml:space="preserve"> лоты не реализованы, то в 14:00 часов по московскому времени </w:t>
      </w:r>
      <w:r w:rsidR="00C11507">
        <w:rPr>
          <w:b/>
          <w:bCs/>
          <w:color w:val="000000"/>
        </w:rPr>
        <w:t>17 января</w:t>
      </w:r>
      <w:r w:rsidR="00714773">
        <w:rPr>
          <w:b/>
          <w:bCs/>
          <w:color w:val="000000"/>
        </w:rPr>
        <w:t xml:space="preserve"> 202</w:t>
      </w:r>
      <w:r w:rsidR="00C11507">
        <w:rPr>
          <w:b/>
          <w:bCs/>
          <w:color w:val="000000"/>
        </w:rPr>
        <w:t>3</w:t>
      </w:r>
      <w:r w:rsidR="00714773">
        <w:rPr>
          <w:b/>
          <w:bCs/>
          <w:color w:val="000000"/>
        </w:rPr>
        <w:t xml:space="preserve"> </w:t>
      </w:r>
      <w:r w:rsidR="00735EAD" w:rsidRPr="002B1B81">
        <w:rPr>
          <w:b/>
        </w:rPr>
        <w:t>г</w:t>
      </w:r>
      <w:r w:rsidRPr="002B1B81">
        <w:rPr>
          <w:b/>
        </w:rPr>
        <w:t>.</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4FAEB57B"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Прием Оператором заявок и предложений о цене приобретения имущества финансовой организации на участие в </w:t>
      </w:r>
      <w:r w:rsidR="00F104BD" w:rsidRPr="002B1B81">
        <w:rPr>
          <w:color w:val="000000"/>
        </w:rPr>
        <w:t>первых Торгах начинается в 00:00</w:t>
      </w:r>
      <w:r w:rsidRPr="002B1B81">
        <w:rPr>
          <w:color w:val="000000"/>
        </w:rPr>
        <w:t xml:space="preserve"> часов по московскому времени </w:t>
      </w:r>
      <w:r w:rsidR="00C11507">
        <w:rPr>
          <w:b/>
          <w:bCs/>
          <w:color w:val="000000"/>
        </w:rPr>
        <w:t>11 октября 2022 г.</w:t>
      </w:r>
      <w:r w:rsidRPr="002B1B81">
        <w:rPr>
          <w:color w:val="000000"/>
        </w:rPr>
        <w:t>, а на участие в пов</w:t>
      </w:r>
      <w:r w:rsidR="00F104BD" w:rsidRPr="002B1B81">
        <w:rPr>
          <w:color w:val="000000"/>
        </w:rPr>
        <w:t>торных Торгах начинается в 00:00</w:t>
      </w:r>
      <w:r w:rsidRPr="002B1B81">
        <w:rPr>
          <w:color w:val="000000"/>
        </w:rPr>
        <w:t xml:space="preserve"> часов по московскому времени </w:t>
      </w:r>
      <w:r w:rsidR="00C11507">
        <w:rPr>
          <w:b/>
          <w:bCs/>
          <w:color w:val="000000"/>
        </w:rPr>
        <w:t>28 ноября 2022 г.</w:t>
      </w:r>
      <w:r w:rsidRPr="002B1B81">
        <w:rPr>
          <w:color w:val="000000"/>
        </w:rPr>
        <w:t xml:space="preserve"> Прием заявок на участие в Торгах и задатков прекращается в 14:00 часов по московскому времени за </w:t>
      </w:r>
      <w:r w:rsidRPr="00C11507">
        <w:rPr>
          <w:color w:val="000000"/>
        </w:rPr>
        <w:t>5 (Пять)</w:t>
      </w:r>
      <w:r w:rsidRPr="002B1B81">
        <w:rPr>
          <w:color w:val="000000"/>
        </w:rPr>
        <w:t xml:space="preserve"> календарных дней до даты проведения соответствующих Торгов.</w:t>
      </w:r>
    </w:p>
    <w:p w14:paraId="595BA513" w14:textId="30324D6E"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C11507">
        <w:rPr>
          <w:b/>
          <w:color w:val="000000"/>
        </w:rPr>
        <w:t>ы 2-39</w:t>
      </w:r>
      <w:r w:rsidRPr="002B1B81">
        <w:rPr>
          <w:color w:val="000000"/>
        </w:rPr>
        <w:t>, не реализованны</w:t>
      </w:r>
      <w:r w:rsidR="00C11507">
        <w:rPr>
          <w:color w:val="000000"/>
        </w:rPr>
        <w:t>е</w:t>
      </w:r>
      <w:r w:rsidRPr="002B1B81">
        <w:rPr>
          <w:color w:val="000000"/>
        </w:rPr>
        <w:t xml:space="preserve"> на повторных Торгах, а также</w:t>
      </w:r>
      <w:r w:rsidR="000067AA" w:rsidRPr="002B1B81">
        <w:rPr>
          <w:b/>
          <w:color w:val="000000"/>
        </w:rPr>
        <w:t xml:space="preserve"> лот</w:t>
      </w:r>
      <w:r w:rsidR="00C11507">
        <w:rPr>
          <w:b/>
          <w:color w:val="000000"/>
        </w:rPr>
        <w:t xml:space="preserve"> 1</w:t>
      </w:r>
      <w:r w:rsidRPr="002B1B81">
        <w:rPr>
          <w:color w:val="000000"/>
        </w:rPr>
        <w:t>, выставляются на Торги ППП.</w:t>
      </w:r>
    </w:p>
    <w:p w14:paraId="2BD8AE9C" w14:textId="77777777"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32AF4EF2" w14:textId="34E90CA5"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C11507">
        <w:rPr>
          <w:b/>
          <w:bCs/>
          <w:color w:val="000000"/>
        </w:rPr>
        <w:t>ам 1, 2:</w:t>
      </w:r>
      <w:r w:rsidRPr="002B1B81">
        <w:rPr>
          <w:b/>
          <w:bCs/>
          <w:color w:val="000000"/>
        </w:rPr>
        <w:t xml:space="preserve"> с</w:t>
      </w:r>
      <w:r w:rsidR="00C11507">
        <w:rPr>
          <w:b/>
          <w:bCs/>
          <w:color w:val="000000"/>
        </w:rPr>
        <w:t xml:space="preserve"> 20 января 2023 по 13 апреля 2023</w:t>
      </w:r>
      <w:r w:rsidR="00735EAD" w:rsidRPr="002B1B81">
        <w:rPr>
          <w:b/>
          <w:bCs/>
          <w:color w:val="000000"/>
        </w:rPr>
        <w:t xml:space="preserve"> г</w:t>
      </w:r>
      <w:r w:rsidR="00EE2718" w:rsidRPr="002B1B81">
        <w:rPr>
          <w:b/>
          <w:bCs/>
          <w:color w:val="000000"/>
        </w:rPr>
        <w:t>.;</w:t>
      </w:r>
    </w:p>
    <w:p w14:paraId="33D6479B" w14:textId="7D7A09B0" w:rsid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C11507">
        <w:rPr>
          <w:b/>
          <w:bCs/>
          <w:color w:val="000000"/>
        </w:rPr>
        <w:t>ам 3-39:</w:t>
      </w:r>
      <w:r w:rsidRPr="002B1B81">
        <w:rPr>
          <w:b/>
          <w:bCs/>
          <w:color w:val="000000"/>
        </w:rPr>
        <w:t xml:space="preserve"> </w:t>
      </w:r>
      <w:r w:rsidR="00714773" w:rsidRPr="002B1B81">
        <w:rPr>
          <w:b/>
          <w:bCs/>
          <w:color w:val="000000"/>
        </w:rPr>
        <w:t xml:space="preserve">с </w:t>
      </w:r>
      <w:r w:rsidR="00C11507">
        <w:rPr>
          <w:b/>
          <w:bCs/>
          <w:color w:val="000000"/>
        </w:rPr>
        <w:t>20 января 2023</w:t>
      </w:r>
      <w:r w:rsidR="00714773" w:rsidRPr="002B1B81">
        <w:rPr>
          <w:b/>
          <w:bCs/>
          <w:color w:val="000000"/>
        </w:rPr>
        <w:t xml:space="preserve"> г. по </w:t>
      </w:r>
      <w:r w:rsidR="00C11507">
        <w:rPr>
          <w:b/>
          <w:bCs/>
          <w:color w:val="000000"/>
        </w:rPr>
        <w:t>15 июня 2023</w:t>
      </w:r>
      <w:r w:rsidR="00714773" w:rsidRPr="002B1B81">
        <w:rPr>
          <w:b/>
          <w:bCs/>
          <w:color w:val="000000"/>
        </w:rPr>
        <w:t xml:space="preserve"> г.</w:t>
      </w:r>
      <w:r w:rsidR="00714773">
        <w:rPr>
          <w:b/>
          <w:bCs/>
          <w:color w:val="000000"/>
        </w:rPr>
        <w:t xml:space="preserve"> </w:t>
      </w:r>
    </w:p>
    <w:p w14:paraId="2D284BB7" w14:textId="16D237AE" w:rsidR="00EE2718" w:rsidRP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Заявки на участие в Торгах ППП принимаются Оператором, начиная с 00:</w:t>
      </w:r>
      <w:r w:rsidR="00F104BD" w:rsidRPr="002B1B81">
        <w:rPr>
          <w:color w:val="000000"/>
        </w:rPr>
        <w:t>00</w:t>
      </w:r>
      <w:r w:rsidRPr="002B1B81">
        <w:rPr>
          <w:color w:val="000000"/>
        </w:rPr>
        <w:t xml:space="preserve"> часов по московскому времени </w:t>
      </w:r>
      <w:r w:rsidR="00C11507">
        <w:rPr>
          <w:b/>
          <w:bCs/>
          <w:color w:val="000000"/>
        </w:rPr>
        <w:t>20 января 2023 г.</w:t>
      </w:r>
      <w:r w:rsidRPr="002B1B81">
        <w:rPr>
          <w:color w:val="000000"/>
        </w:rPr>
        <w:t xml:space="preserve"> Прием заявок на участие в Торгах ППП и задатков прекращается за </w:t>
      </w:r>
      <w:r w:rsidRPr="00C11507">
        <w:rPr>
          <w:color w:val="000000"/>
        </w:rPr>
        <w:t>5 (Пять) календарных дней</w:t>
      </w:r>
      <w:r w:rsidRPr="002B1B81">
        <w:rPr>
          <w:color w:val="000000"/>
        </w:rPr>
        <w:t xml:space="preserve"> до даты окончания соответствующего периода понижения цены продажи лотов в 14:00 часов по московскому времени.</w:t>
      </w:r>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lastRenderedPageBreak/>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660ECE50" w:rsidR="00EE2718" w:rsidRDefault="000067AA"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567AC8">
        <w:rPr>
          <w:b/>
          <w:color w:val="000000"/>
        </w:rPr>
        <w:t>ов 1, 2</w:t>
      </w:r>
      <w:r w:rsidRPr="002B1B81">
        <w:rPr>
          <w:b/>
          <w:color w:val="000000"/>
        </w:rPr>
        <w:t>:</w:t>
      </w:r>
    </w:p>
    <w:p w14:paraId="612E9AFE"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20 января 2023 г. по 26 января 2023 г. - в размере начальной цены продажи лота;</w:t>
      </w:r>
    </w:p>
    <w:p w14:paraId="53FCFE6E"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27 января 2023 г. по 02 февраля 2023 г. - в размере 90,91% от начальной цены продажи лота;</w:t>
      </w:r>
    </w:p>
    <w:p w14:paraId="2BB99AFA"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03 февраля 2023 г. по 09 февраля 2023 г. - в размере 81,82% от начальной цены продажи лота;</w:t>
      </w:r>
    </w:p>
    <w:p w14:paraId="0A7B3A92"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10 февраля 2023 г. по 16 февраля 2023 г. - в размере 72,73% от начальной цены продажи лота;</w:t>
      </w:r>
    </w:p>
    <w:p w14:paraId="3482AD09"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17 февраля 2023 г. по 23 февраля 2023 г. - в размере 63,64% от начальной цены продажи лота;</w:t>
      </w:r>
    </w:p>
    <w:p w14:paraId="1434FC60"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24 февраля 2023 г. по 02 марта 2023 г. - в размере 54,55% от начальной цены продажи лота;</w:t>
      </w:r>
    </w:p>
    <w:p w14:paraId="4FC2BB00"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03 марта 2023 г. по 09 марта 2023 г. - в размере 45,46% от начальной цены продажи лота;</w:t>
      </w:r>
    </w:p>
    <w:p w14:paraId="7C8CDDD1"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10 марта 2023 г. по 16 марта 2023 г. - в размере 36,37% от начальной цены продажи лота;</w:t>
      </w:r>
    </w:p>
    <w:p w14:paraId="43268D91"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17 марта 2023 г. по 23 марта 2023 г. - в размере 27,28% от начальной цены продажи лота;</w:t>
      </w:r>
    </w:p>
    <w:p w14:paraId="3911CA38"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24 марта 2023 г. по 30 марта 2023 г. - в размере 18,19% от начальной цены продажи лота;</w:t>
      </w:r>
    </w:p>
    <w:p w14:paraId="7A879850"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31 марта 2023 г. по 06 апреля 2023 г. - в размере 9,10% от начальной цены продажи лота;</w:t>
      </w:r>
    </w:p>
    <w:p w14:paraId="610DC6D3" w14:textId="3EEB2A53"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07 апреля 2023 г. по 13 апреля 2023 г. - в размере 0,01% от начальной цены продажи лота;</w:t>
      </w:r>
    </w:p>
    <w:p w14:paraId="1DEAE197" w14:textId="68917ED7" w:rsidR="00EE2718" w:rsidRDefault="000067AA"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567AC8">
        <w:rPr>
          <w:b/>
          <w:color w:val="000000"/>
        </w:rPr>
        <w:t>ов 3-39</w:t>
      </w:r>
      <w:r w:rsidRPr="002B1B81">
        <w:rPr>
          <w:b/>
          <w:color w:val="000000"/>
        </w:rPr>
        <w:t>:</w:t>
      </w:r>
    </w:p>
    <w:p w14:paraId="2D480A1C"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20 января 2023 г. по 26 января 2023 г. - в размере начальной цены продажи лота;</w:t>
      </w:r>
    </w:p>
    <w:p w14:paraId="3FB897C2"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27 января 2023 г. по 02 февраля 2023 г. - в размере 95,03% от начальной цены продажи лота;</w:t>
      </w:r>
    </w:p>
    <w:p w14:paraId="27A2C12C"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03 февраля 2023 г. по 09 февраля 2023 г. - в размере 90,06% от начальной цены продажи лота;</w:t>
      </w:r>
    </w:p>
    <w:p w14:paraId="29D98AB4"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10 февраля 2023 г. по 16 февраля 2023 г. - в размере 85,09% от начальной цены продажи лота;</w:t>
      </w:r>
    </w:p>
    <w:p w14:paraId="19AAED71"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17 февраля 2023 г. по 23 февраля 2023 г. - в размере 80,12% от начальной цены продажи лота;</w:t>
      </w:r>
    </w:p>
    <w:p w14:paraId="4D63B78E"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24 февраля 2023 г. по 02 марта 2023 г. - в размере 75,15% от начальной цены продажи лота;</w:t>
      </w:r>
    </w:p>
    <w:p w14:paraId="0585A293"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03 марта 2023 г. по 09 марта 2023 г. - в размере 70,18% от начальной цены продажи лота;</w:t>
      </w:r>
    </w:p>
    <w:p w14:paraId="72BA88A9"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10 марта 2023 г. по 16 марта 2023 г. - в размере 65,21% от начальной цены продажи лота;</w:t>
      </w:r>
    </w:p>
    <w:p w14:paraId="7919C27D"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17 марта 2023 г. по 23 марта 2023 г. - в размере 60,24% от начальной цены продажи лота;</w:t>
      </w:r>
    </w:p>
    <w:p w14:paraId="6C47226E"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24 марта 2023 г. по 30 марта 2023 г. - в размере 55,27% от начальной цены продажи лота;</w:t>
      </w:r>
    </w:p>
    <w:p w14:paraId="0000BAE5"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31 марта 2023 г. по 06 апреля 2023 г. - в размере 50,30% от начальной цены продажи лота;</w:t>
      </w:r>
    </w:p>
    <w:p w14:paraId="370E8A14"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07 апреля 2023 г. по 13 апреля 2023 г. - в размере 45,33% от начальной цены продажи лота;</w:t>
      </w:r>
    </w:p>
    <w:p w14:paraId="43D40585"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14 апреля 2023 г. по 20 апреля 2023 г. - в размере 40,36% от начальной цены продажи лота;</w:t>
      </w:r>
    </w:p>
    <w:p w14:paraId="37E4A84B"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21 апреля 2023 г. по 27 апреля 2023 г. - в размере 35,39% от начальной цены продажи лота;</w:t>
      </w:r>
    </w:p>
    <w:p w14:paraId="5A190B14"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28 апреля 2023 г. по 04 мая 2023 г. - в размере 30,42% от начальной цены продажи лота;</w:t>
      </w:r>
    </w:p>
    <w:p w14:paraId="0DCAE333"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05 мая 2023 г. по 11 мая 2023 г. - в размере 25,45% от начальной цены продажи лота;</w:t>
      </w:r>
    </w:p>
    <w:p w14:paraId="3B7AC257"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12 мая 2023 г. по 18 мая 2023 г. - в размере 20,48% от начальной цены продажи лота;</w:t>
      </w:r>
    </w:p>
    <w:p w14:paraId="6F7E60E3"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19 мая 2023 г. по 25 мая 2023 г. - в размере 15,51% от начальной цены продажи лота;</w:t>
      </w:r>
    </w:p>
    <w:p w14:paraId="5E57EA23"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26 мая 2023 г. по 01 июня 2023 г. - в размере 10,54% от начальной цены продажи лота;</w:t>
      </w:r>
    </w:p>
    <w:p w14:paraId="6DBE1C5A"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02 июня 2023 г. по 08 июня 2023 г. - в размере 5,57% от начальной цены продажи лота;</w:t>
      </w:r>
    </w:p>
    <w:p w14:paraId="31528828" w14:textId="77777777" w:rsidR="00567AC8" w:rsidRPr="00567AC8" w:rsidRDefault="00567AC8" w:rsidP="00567AC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567AC8">
        <w:rPr>
          <w:bCs/>
          <w:color w:val="000000"/>
        </w:rPr>
        <w:t>с 09 июня 2023 г. по 15 июня 2023 г. - в размере 0,60% от начальной цены продажи лота.</w:t>
      </w:r>
    </w:p>
    <w:p w14:paraId="2639B9A4" w14:textId="109A0EF9"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1B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673D444C"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w:t>
      </w:r>
      <w:r w:rsidRPr="002B1B81">
        <w:rPr>
          <w:rFonts w:ascii="Times New Roman" w:hAnsi="Times New Roman" w:cs="Times New Roman"/>
          <w:color w:val="000000"/>
          <w:sz w:val="24"/>
          <w:szCs w:val="24"/>
        </w:rPr>
        <w:lastRenderedPageBreak/>
        <w:t xml:space="preserve">задатка внести задаток путем перечисления денежных средств на счет для зачисления задатков ОТ: получатель платежа - </w:t>
      </w:r>
      <w:r w:rsidR="00AF3005" w:rsidRPr="002B1B81">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B1B81">
        <w:rPr>
          <w:rFonts w:ascii="Times New Roman" w:hAnsi="Times New Roman" w:cs="Times New Roman"/>
          <w:color w:val="000000"/>
          <w:sz w:val="24"/>
          <w:szCs w:val="24"/>
        </w:rPr>
        <w:t xml:space="preserve">. </w:t>
      </w:r>
      <w:r w:rsidR="00D437B1">
        <w:rPr>
          <w:rFonts w:ascii="Times New Roman" w:hAnsi="Times New Roman" w:cs="Times New Roman"/>
          <w:color w:val="000000"/>
          <w:sz w:val="24"/>
          <w:szCs w:val="24"/>
        </w:rPr>
        <w:t xml:space="preserve">В назначении платежа необходимо указывать: </w:t>
      </w:r>
      <w:r w:rsidR="00D437B1">
        <w:rPr>
          <w:rFonts w:ascii="Times New Roman" w:hAnsi="Times New Roman" w:cs="Times New Roman"/>
          <w:b/>
          <w:color w:val="000000"/>
          <w:sz w:val="24"/>
          <w:szCs w:val="24"/>
        </w:rPr>
        <w:t>«№ Л/с</w:t>
      </w:r>
      <w:proofErr w:type="gramStart"/>
      <w:r w:rsidR="00D437B1">
        <w:rPr>
          <w:rFonts w:ascii="Times New Roman" w:hAnsi="Times New Roman" w:cs="Times New Roman"/>
          <w:b/>
          <w:color w:val="000000"/>
          <w:sz w:val="24"/>
          <w:szCs w:val="24"/>
        </w:rPr>
        <w:t xml:space="preserve"> ....</w:t>
      </w:r>
      <w:proofErr w:type="gramEnd"/>
      <w:r w:rsidR="00D437B1">
        <w:rPr>
          <w:rFonts w:ascii="Times New Roman" w:hAnsi="Times New Roman" w:cs="Times New Roman"/>
          <w:b/>
          <w:color w:val="000000"/>
          <w:sz w:val="24"/>
          <w:szCs w:val="24"/>
        </w:rPr>
        <w:t>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B1B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w:t>
      </w:r>
      <w:r w:rsidRPr="002B1B81">
        <w:rPr>
          <w:rFonts w:ascii="Times New Roman" w:hAnsi="Times New Roman" w:cs="Times New Roman"/>
          <w:color w:val="000000"/>
          <w:sz w:val="24"/>
          <w:szCs w:val="24"/>
        </w:rPr>
        <w:lastRenderedPageBreak/>
        <w:t>заявке на участие в Торгах (Торгах ППП), предложение заключить Договор с приложением проекта Договора.</w:t>
      </w:r>
    </w:p>
    <w:p w14:paraId="65131092" w14:textId="77777777" w:rsidR="00D1566F" w:rsidRPr="008C61C2" w:rsidRDefault="00D1566F" w:rsidP="00D156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C61C2">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08D7D7FB" w14:textId="60CE7282" w:rsidR="00FA2178" w:rsidRPr="00DD01CB"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C61C2">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A2178" w:rsidRPr="008C61C2">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C64DBE" w:rsidRPr="008C61C2">
        <w:rPr>
          <w:rFonts w:ascii="Times New Roman" w:hAnsi="Times New Roman" w:cs="Times New Roman"/>
          <w:color w:val="000000"/>
          <w:sz w:val="24"/>
          <w:szCs w:val="24"/>
        </w:rPr>
        <w:t>КУ</w:t>
      </w:r>
      <w:r w:rsidR="00FA2178" w:rsidRPr="008C61C2">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w:t>
      </w:r>
      <w:r w:rsidR="00FA2178" w:rsidRPr="00DD01CB">
        <w:rPr>
          <w:rFonts w:ascii="Times New Roman" w:hAnsi="Times New Roman" w:cs="Times New Roman"/>
          <w:color w:val="000000"/>
          <w:sz w:val="24"/>
          <w:szCs w:val="24"/>
        </w:rPr>
        <w:t xml:space="preserve"> </w:t>
      </w:r>
    </w:p>
    <w:p w14:paraId="014E1BEE" w14:textId="5B855AE0" w:rsidR="00927CB6" w:rsidRPr="002B1B81"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7F348076" w14:textId="088A5491" w:rsidR="00003DFC" w:rsidRDefault="00AB030D"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030D">
        <w:rPr>
          <w:rFonts w:ascii="Times New Roman" w:hAnsi="Times New Roman" w:cs="Times New Roman"/>
          <w:color w:val="000000"/>
          <w:sz w:val="24"/>
          <w:szCs w:val="24"/>
        </w:rPr>
        <w:t xml:space="preserve">Информацию о реализуемом имуществе </w:t>
      </w:r>
      <w:r w:rsidR="00003DFC" w:rsidRPr="002B1B81">
        <w:rPr>
          <w:rFonts w:ascii="Times New Roman" w:hAnsi="Times New Roman" w:cs="Times New Roman"/>
          <w:color w:val="000000"/>
          <w:sz w:val="24"/>
          <w:szCs w:val="24"/>
        </w:rPr>
        <w:t xml:space="preserve">можно получить у </w:t>
      </w:r>
      <w:r w:rsidR="00003DFC" w:rsidRPr="00413150">
        <w:rPr>
          <w:rFonts w:ascii="Times New Roman" w:hAnsi="Times New Roman" w:cs="Times New Roman"/>
          <w:color w:val="000000"/>
          <w:sz w:val="24"/>
          <w:szCs w:val="24"/>
        </w:rPr>
        <w:t xml:space="preserve">КУ </w:t>
      </w:r>
      <w:r w:rsidR="00003DFC" w:rsidRPr="00413150">
        <w:rPr>
          <w:rFonts w:ascii="Times New Roman" w:hAnsi="Times New Roman" w:cs="Times New Roman"/>
          <w:color w:val="000000"/>
          <w:sz w:val="24"/>
          <w:szCs w:val="24"/>
          <w:shd w:val="clear" w:color="auto" w:fill="FFFFFF"/>
        </w:rPr>
        <w:t xml:space="preserve">с </w:t>
      </w:r>
      <w:r w:rsidR="00413150" w:rsidRPr="00413150">
        <w:rPr>
          <w:rFonts w:ascii="Times New Roman" w:hAnsi="Times New Roman" w:cs="Times New Roman"/>
          <w:color w:val="000000"/>
          <w:sz w:val="24"/>
          <w:szCs w:val="24"/>
          <w:shd w:val="clear" w:color="auto" w:fill="FFFFFF"/>
        </w:rPr>
        <w:t>10</w:t>
      </w:r>
      <w:r w:rsidR="0054753F" w:rsidRPr="00413150">
        <w:rPr>
          <w:rFonts w:ascii="Times New Roman" w:hAnsi="Times New Roman" w:cs="Times New Roman"/>
          <w:color w:val="000000"/>
          <w:sz w:val="24"/>
          <w:szCs w:val="24"/>
          <w:shd w:val="clear" w:color="auto" w:fill="FFFFFF"/>
        </w:rPr>
        <w:t>:00</w:t>
      </w:r>
      <w:r w:rsidR="00003DFC" w:rsidRPr="00413150">
        <w:rPr>
          <w:rFonts w:ascii="Times New Roman" w:hAnsi="Times New Roman" w:cs="Times New Roman"/>
          <w:sz w:val="24"/>
          <w:szCs w:val="24"/>
        </w:rPr>
        <w:t xml:space="preserve"> д</w:t>
      </w:r>
      <w:r w:rsidR="00003DFC" w:rsidRPr="00413150">
        <w:rPr>
          <w:rFonts w:ascii="Times New Roman" w:hAnsi="Times New Roman" w:cs="Times New Roman"/>
          <w:color w:val="000000"/>
          <w:sz w:val="24"/>
          <w:szCs w:val="24"/>
          <w:shd w:val="clear" w:color="auto" w:fill="FFFFFF"/>
        </w:rPr>
        <w:t xml:space="preserve">о </w:t>
      </w:r>
      <w:r w:rsidR="00413150" w:rsidRPr="00413150">
        <w:rPr>
          <w:rFonts w:ascii="Times New Roman" w:hAnsi="Times New Roman" w:cs="Times New Roman"/>
          <w:color w:val="000000"/>
          <w:sz w:val="24"/>
          <w:szCs w:val="24"/>
          <w:shd w:val="clear" w:color="auto" w:fill="FFFFFF"/>
        </w:rPr>
        <w:t>16</w:t>
      </w:r>
      <w:r w:rsidR="0054753F" w:rsidRPr="00413150">
        <w:rPr>
          <w:rFonts w:ascii="Times New Roman" w:hAnsi="Times New Roman" w:cs="Times New Roman"/>
          <w:color w:val="000000"/>
          <w:sz w:val="24"/>
          <w:szCs w:val="24"/>
          <w:shd w:val="clear" w:color="auto" w:fill="FFFFFF"/>
        </w:rPr>
        <w:t>:00</w:t>
      </w:r>
      <w:r w:rsidR="00003DFC" w:rsidRPr="00413150">
        <w:rPr>
          <w:rFonts w:ascii="Times New Roman" w:hAnsi="Times New Roman" w:cs="Times New Roman"/>
          <w:sz w:val="24"/>
          <w:szCs w:val="24"/>
        </w:rPr>
        <w:t xml:space="preserve"> </w:t>
      </w:r>
      <w:r w:rsidR="00003DFC" w:rsidRPr="00413150">
        <w:rPr>
          <w:rFonts w:ascii="Times New Roman" w:hAnsi="Times New Roman" w:cs="Times New Roman"/>
          <w:color w:val="000000"/>
          <w:sz w:val="24"/>
          <w:szCs w:val="24"/>
        </w:rPr>
        <w:t xml:space="preserve">часов по адресу: </w:t>
      </w:r>
      <w:r w:rsidR="0054753F" w:rsidRPr="00413150">
        <w:rPr>
          <w:rFonts w:ascii="Times New Roman" w:hAnsi="Times New Roman" w:cs="Times New Roman"/>
          <w:sz w:val="24"/>
          <w:szCs w:val="24"/>
        </w:rPr>
        <w:t xml:space="preserve">г. Москва, </w:t>
      </w:r>
      <w:r w:rsidR="00413150" w:rsidRPr="00413150">
        <w:rPr>
          <w:rFonts w:ascii="Times New Roman" w:hAnsi="Times New Roman" w:cs="Times New Roman"/>
          <w:sz w:val="24"/>
          <w:szCs w:val="24"/>
        </w:rPr>
        <w:t>ул. Беломорская, д. 6А, тел. +7 (495) 933-37-37, доб.94-1918, 94-1747, 94-1934;</w:t>
      </w:r>
      <w:r w:rsidR="0054753F" w:rsidRPr="00413150">
        <w:rPr>
          <w:rFonts w:ascii="Times New Roman" w:hAnsi="Times New Roman" w:cs="Times New Roman"/>
          <w:sz w:val="24"/>
          <w:szCs w:val="24"/>
        </w:rPr>
        <w:t xml:space="preserve"> у ОТ: </w:t>
      </w:r>
      <w:r w:rsidR="00413150" w:rsidRPr="00413150">
        <w:rPr>
          <w:rFonts w:ascii="Times New Roman" w:hAnsi="Times New Roman" w:cs="Times New Roman"/>
          <w:sz w:val="24"/>
          <w:szCs w:val="24"/>
        </w:rPr>
        <w:t xml:space="preserve">по лотам 1, 2: </w:t>
      </w:r>
      <w:r w:rsidR="00413150" w:rsidRPr="00413150">
        <w:rPr>
          <w:rFonts w:ascii="Times New Roman" w:hAnsi="Times New Roman" w:cs="Times New Roman"/>
          <w:sz w:val="24"/>
          <w:szCs w:val="24"/>
        </w:rPr>
        <w:t xml:space="preserve">Тел. 8(812)334-20-50 (с 9.00 до 18.00 по МСК в рабочие дни), </w:t>
      </w:r>
      <w:hyperlink r:id="rId7" w:history="1">
        <w:r w:rsidR="00413150" w:rsidRPr="00413150">
          <w:rPr>
            <w:rStyle w:val="a4"/>
            <w:rFonts w:ascii="Times New Roman" w:hAnsi="Times New Roman"/>
            <w:sz w:val="24"/>
            <w:szCs w:val="24"/>
          </w:rPr>
          <w:t>informspb@auction-house.ru</w:t>
        </w:r>
      </w:hyperlink>
      <w:r w:rsidR="00413150" w:rsidRPr="00413150">
        <w:rPr>
          <w:rFonts w:ascii="Times New Roman" w:hAnsi="Times New Roman" w:cs="Times New Roman"/>
          <w:sz w:val="24"/>
          <w:szCs w:val="24"/>
        </w:rPr>
        <w:t xml:space="preserve">, по лотам 3-39: </w:t>
      </w:r>
      <w:r w:rsidR="00413150" w:rsidRPr="00413150">
        <w:rPr>
          <w:rFonts w:ascii="Times New Roman" w:hAnsi="Times New Roman" w:cs="Times New Roman"/>
          <w:sz w:val="24"/>
          <w:szCs w:val="24"/>
        </w:rPr>
        <w:t>Тел. 8 (499) 395-00-20 (с 9.00 до 18.00 по МСК в рабочие дни), informmsk@auction-house.ru</w:t>
      </w:r>
      <w:r w:rsidR="00413150" w:rsidRPr="00413150">
        <w:rPr>
          <w:rFonts w:ascii="Times New Roman" w:hAnsi="Times New Roman" w:cs="Times New Roman"/>
          <w:sz w:val="24"/>
          <w:szCs w:val="24"/>
        </w:rPr>
        <w:t>.</w:t>
      </w:r>
    </w:p>
    <w:p w14:paraId="4B07FF33" w14:textId="77777777" w:rsidR="00413150" w:rsidRDefault="005B346C"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346C">
        <w:rPr>
          <w:rFonts w:ascii="Times New Roman" w:hAnsi="Times New Roman" w:cs="Times New Roman"/>
          <w:color w:val="000000"/>
          <w:sz w:val="24"/>
          <w:szCs w:val="24"/>
        </w:rPr>
        <w:t xml:space="preserve">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w:t>
      </w:r>
      <w:hyperlink r:id="rId8" w:history="1">
        <w:r w:rsidR="00413150" w:rsidRPr="00714DCF">
          <w:rPr>
            <w:rStyle w:val="a4"/>
            <w:rFonts w:ascii="Times New Roman" w:hAnsi="Times New Roman"/>
            <w:sz w:val="24"/>
            <w:szCs w:val="24"/>
          </w:rPr>
          <w:t>https://www.torgiasv.ru/how-to-buy/</w:t>
        </w:r>
      </w:hyperlink>
      <w:r w:rsidRPr="005B346C">
        <w:rPr>
          <w:rFonts w:ascii="Times New Roman" w:hAnsi="Times New Roman" w:cs="Times New Roman"/>
          <w:color w:val="000000"/>
          <w:sz w:val="24"/>
          <w:szCs w:val="24"/>
        </w:rPr>
        <w:t>.</w:t>
      </w:r>
      <w:bookmarkStart w:id="0" w:name="_Hlk14771115"/>
      <w:r w:rsidR="00413150">
        <w:rPr>
          <w:rFonts w:ascii="Times New Roman" w:hAnsi="Times New Roman" w:cs="Times New Roman"/>
          <w:color w:val="000000"/>
          <w:sz w:val="24"/>
          <w:szCs w:val="24"/>
        </w:rPr>
        <w:t xml:space="preserve"> </w:t>
      </w:r>
    </w:p>
    <w:p w14:paraId="23CF7F72" w14:textId="0D247778" w:rsidR="00EE2718" w:rsidRPr="002B1B81" w:rsidRDefault="00AF3005"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bookmarkEnd w:id="0"/>
    </w:p>
    <w:sectPr w:rsidR="00EE2718" w:rsidRPr="002B1B81" w:rsidSect="00413150">
      <w:pgSz w:w="11909" w:h="16834"/>
      <w:pgMar w:top="1134" w:right="1134" w:bottom="851"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7AA"/>
    <w:rsid w:val="00003DFC"/>
    <w:rsid w:val="000067AA"/>
    <w:rsid w:val="000420FF"/>
    <w:rsid w:val="00072C16"/>
    <w:rsid w:val="00082F5E"/>
    <w:rsid w:val="000D2CD1"/>
    <w:rsid w:val="0015099D"/>
    <w:rsid w:val="001B75B3"/>
    <w:rsid w:val="001E7487"/>
    <w:rsid w:val="001F039D"/>
    <w:rsid w:val="00240848"/>
    <w:rsid w:val="00284B1D"/>
    <w:rsid w:val="002B1B81"/>
    <w:rsid w:val="0031121C"/>
    <w:rsid w:val="00413150"/>
    <w:rsid w:val="00432832"/>
    <w:rsid w:val="00467D6B"/>
    <w:rsid w:val="0054753F"/>
    <w:rsid w:val="00567AC8"/>
    <w:rsid w:val="0059668F"/>
    <w:rsid w:val="005B346C"/>
    <w:rsid w:val="005F1F68"/>
    <w:rsid w:val="00662676"/>
    <w:rsid w:val="00667CC5"/>
    <w:rsid w:val="00714773"/>
    <w:rsid w:val="007229EA"/>
    <w:rsid w:val="00735EAD"/>
    <w:rsid w:val="00786F83"/>
    <w:rsid w:val="007B575E"/>
    <w:rsid w:val="007E3E1A"/>
    <w:rsid w:val="00814A72"/>
    <w:rsid w:val="00825B29"/>
    <w:rsid w:val="00865FD7"/>
    <w:rsid w:val="00882E21"/>
    <w:rsid w:val="008C61C2"/>
    <w:rsid w:val="00927CB6"/>
    <w:rsid w:val="00A63B21"/>
    <w:rsid w:val="00AB030D"/>
    <w:rsid w:val="00AF3005"/>
    <w:rsid w:val="00B41D69"/>
    <w:rsid w:val="00B953CE"/>
    <w:rsid w:val="00C035F0"/>
    <w:rsid w:val="00C11507"/>
    <w:rsid w:val="00C11EFF"/>
    <w:rsid w:val="00C64DBE"/>
    <w:rsid w:val="00CF06A5"/>
    <w:rsid w:val="00D1566F"/>
    <w:rsid w:val="00D437B1"/>
    <w:rsid w:val="00D62667"/>
    <w:rsid w:val="00DA477E"/>
    <w:rsid w:val="00E614D3"/>
    <w:rsid w:val="00E82DD0"/>
    <w:rsid w:val="00EE2718"/>
    <w:rsid w:val="00F104BD"/>
    <w:rsid w:val="00FA2178"/>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9CD74039-D0C4-4CDE-8011-F3ADE249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 w:type="character" w:styleId="aa">
    <w:name w:val="Unresolved Mention"/>
    <w:basedOn w:val="a0"/>
    <w:uiPriority w:val="99"/>
    <w:semiHidden/>
    <w:unhideWhenUsed/>
    <w:rsid w:val="00413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giasv.ru/how-to-buy/" TargetMode="External"/><Relationship Id="rId3" Type="http://schemas.openxmlformats.org/officeDocument/2006/relationships/webSettings" Target="webSettings.xml"/><Relationship Id="rId7" Type="http://schemas.openxmlformats.org/officeDocument/2006/relationships/hyperlink" Target="mailto:informspb@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10" Type="http://schemas.openxmlformats.org/officeDocument/2006/relationships/theme" Target="theme/theme1.xml"/><Relationship Id="rId4" Type="http://schemas.openxmlformats.org/officeDocument/2006/relationships/hyperlink" Target="http://www.asv.org.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5368</Words>
  <Characters>30599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32</cp:revision>
  <cp:lastPrinted>2022-10-04T12:54:00Z</cp:lastPrinted>
  <dcterms:created xsi:type="dcterms:W3CDTF">2019-07-23T07:42:00Z</dcterms:created>
  <dcterms:modified xsi:type="dcterms:W3CDTF">2022-10-04T13:07:00Z</dcterms:modified>
</cp:coreProperties>
</file>