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1623B361" w:rsidR="00EE2718" w:rsidRPr="000E2AD8" w:rsidRDefault="007F3E4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E2AD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0E2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«Транспортный» (общество с ограниченной ответственностью) (ООО КБ «Транспортный»), </w:t>
      </w:r>
      <w:r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(адрес регистрации: 129090, г. Москва, ул. Каланчёвская, д. 49, ОГРН 1027739542258, ИНН 7710070848, КПП 770801001) (далее – финансовая организация), 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4) </w:t>
      </w:r>
      <w:r w:rsidR="00814A72"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0E2A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0E2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79D7976" w:rsidR="00EE2718" w:rsidRPr="000E2AD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F3E4F" w:rsidRPr="000E2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4, 6, 8, 10-12, 14</w:t>
      </w:r>
      <w:r w:rsidRPr="000E2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47319E3" w:rsidR="00EE2718" w:rsidRPr="000E2AD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F3E4F" w:rsidRPr="000E2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1-14</w:t>
      </w:r>
      <w:r w:rsidRPr="000E2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0E2AD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73EE1F8" w14:textId="77777777" w:rsidR="007F3E4F" w:rsidRPr="000E2AD8" w:rsidRDefault="007F3E4F" w:rsidP="007F3E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73B90EF" w14:textId="77777777" w:rsidR="00BB32FC" w:rsidRPr="000E2AD8" w:rsidRDefault="00BB32FC" w:rsidP="00BB3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Лот 1 - Садовый дом - 88,3 кв. м, земельный участок - 519 +/- 8 кв. м, адрес: Московская область, Городской округ Подольск, деревня </w:t>
      </w:r>
      <w:proofErr w:type="spellStart"/>
      <w:r w:rsidRPr="000E2AD8">
        <w:rPr>
          <w:rFonts w:ascii="Times New Roman" w:hAnsi="Times New Roman" w:cs="Times New Roman"/>
          <w:color w:val="000000"/>
          <w:sz w:val="24"/>
          <w:szCs w:val="24"/>
        </w:rPr>
        <w:t>Валищево</w:t>
      </w:r>
      <w:proofErr w:type="spellEnd"/>
      <w:r w:rsidRPr="000E2AD8">
        <w:rPr>
          <w:rFonts w:ascii="Times New Roman" w:hAnsi="Times New Roman" w:cs="Times New Roman"/>
          <w:color w:val="000000"/>
          <w:sz w:val="24"/>
          <w:szCs w:val="24"/>
        </w:rPr>
        <w:t>, территория СНТ «</w:t>
      </w:r>
      <w:proofErr w:type="spellStart"/>
      <w:r w:rsidRPr="000E2AD8">
        <w:rPr>
          <w:rFonts w:ascii="Times New Roman" w:hAnsi="Times New Roman" w:cs="Times New Roman"/>
          <w:color w:val="000000"/>
          <w:sz w:val="24"/>
          <w:szCs w:val="24"/>
        </w:rPr>
        <w:t>Аина</w:t>
      </w:r>
      <w:proofErr w:type="spellEnd"/>
      <w:r w:rsidRPr="000E2AD8">
        <w:rPr>
          <w:rFonts w:ascii="Times New Roman" w:hAnsi="Times New Roman" w:cs="Times New Roman"/>
          <w:color w:val="000000"/>
          <w:sz w:val="24"/>
          <w:szCs w:val="24"/>
        </w:rPr>
        <w:t>», уч. 209, 1-этажный, кадастровые номера 50:27:0030712:731, 50:27:0030712:308, земли сельскохозяйственного назначения - для ведения садоводства, ограничения и обременения: имеются зарегистрированные, в т. ч. несовершеннолетние, ограничения прав на земельный участок, предусмотренные статьей 56 Земельного кодекса РФ - 4 140 647,50 руб.;</w:t>
      </w:r>
    </w:p>
    <w:p w14:paraId="5BB9912F" w14:textId="1EC61B24" w:rsidR="00DA477E" w:rsidRPr="000E2AD8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7F3E4F" w:rsidRPr="000E2AD8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лицам:</w:t>
      </w:r>
    </w:p>
    <w:p w14:paraId="4F1E5120" w14:textId="77777777" w:rsidR="00BB32FC" w:rsidRPr="000E2AD8" w:rsidRDefault="00BB32FC" w:rsidP="00BB3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Лот 2 - ООО «Гринвуд», ИНН 7704310883 (правопреемник ООО АС «МДЖ-СТРОЙ», ИНН 7729408697), КД 250/14/КЛВ от 02.10.2014, 52/15/КЛВ от 13.02.2015, 206/14/КЛВ от 19.08.2014,95/14/КЛВ от 16.04.2014, 240/14/КЛВ от 25.09.2014, 210/14/КЛВ от 21.08.2014, 35/14/КЛЗ от 11.02.2014, решение Арбитражного суда г. Москвы от 05.09.2019 по делу А40-216129/2015 (392 110 007,87 руб.) - 179 550 000,00 руб.;</w:t>
      </w:r>
    </w:p>
    <w:p w14:paraId="591B22A6" w14:textId="77777777" w:rsidR="00BB32FC" w:rsidRPr="000E2AD8" w:rsidRDefault="00BB32FC" w:rsidP="00BB3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Лот 3 - ООО «БРИЗ», ИНН 7733759948, КД 62/15 от 18.02.2015, 125/15/КЛВ от 06.04.2015, 81/15/КЛВ от 03.03.2015, 140/15/КЛВ от 17.04.2015, 274/13/КЛВ от 24.12.2013, решение Арбитражного суда г. Москвы от 24.11.2016 по делу А40-223853/2015, постановление №09АП-30608/2017-ГК от 17.07.2017 по делу А40-12586/2017 на решение Арбитражного суда г. Москвы от 10.07.2017, решение Арбитражного суда г. Москвы от 08.07.2016 по делу А40-99087/15-24-215, находится в стадии ликвидации, истек срок предъявления исполнительных листов (317 060 754,59 руб.) - 123 021 000,00 руб.;</w:t>
      </w:r>
    </w:p>
    <w:p w14:paraId="010D14F9" w14:textId="77777777" w:rsidR="00BB32FC" w:rsidRPr="000E2AD8" w:rsidRDefault="00BB32FC" w:rsidP="00BB3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Лот 4 - ООО «</w:t>
      </w:r>
      <w:proofErr w:type="spellStart"/>
      <w:r w:rsidRPr="000E2AD8">
        <w:rPr>
          <w:rFonts w:ascii="Times New Roman" w:hAnsi="Times New Roman" w:cs="Times New Roman"/>
          <w:color w:val="000000"/>
          <w:sz w:val="24"/>
          <w:szCs w:val="24"/>
        </w:rPr>
        <w:t>ТрансЭкспо</w:t>
      </w:r>
      <w:proofErr w:type="spellEnd"/>
      <w:r w:rsidRPr="000E2AD8">
        <w:rPr>
          <w:rFonts w:ascii="Times New Roman" w:hAnsi="Times New Roman" w:cs="Times New Roman"/>
          <w:color w:val="000000"/>
          <w:sz w:val="24"/>
          <w:szCs w:val="24"/>
        </w:rPr>
        <w:t>», ИНН 7736648019, КД 139/15/КЛВ от 16.04.2015, решение Арбитражного суда г. Москвы от 29.09.2017 по делу А40-250938/16 (190 272 470,98 руб.) - 190 272 470,98 руб.;</w:t>
      </w:r>
    </w:p>
    <w:p w14:paraId="6DEA3FB0" w14:textId="77777777" w:rsidR="00BB32FC" w:rsidRPr="000E2AD8" w:rsidRDefault="00BB32FC" w:rsidP="00BB3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Лот 5 - ООО «ТЭСКОМ», ИНН 3702692728 (правопреемник ООО «</w:t>
      </w:r>
      <w:proofErr w:type="spellStart"/>
      <w:r w:rsidRPr="000E2AD8">
        <w:rPr>
          <w:rFonts w:ascii="Times New Roman" w:hAnsi="Times New Roman" w:cs="Times New Roman"/>
          <w:color w:val="000000"/>
          <w:sz w:val="24"/>
          <w:szCs w:val="24"/>
        </w:rPr>
        <w:t>Кемира</w:t>
      </w:r>
      <w:proofErr w:type="spellEnd"/>
      <w:r w:rsidRPr="000E2AD8">
        <w:rPr>
          <w:rFonts w:ascii="Times New Roman" w:hAnsi="Times New Roman" w:cs="Times New Roman"/>
          <w:color w:val="000000"/>
          <w:sz w:val="24"/>
          <w:szCs w:val="24"/>
        </w:rPr>
        <w:t>», ИНН 7811509546), КД 149/14/КЛВ от 18.06.2014, 198/14/КЛВ от 04.08.2014, определение Арбитражного суда Владимирской области от 17.12.2019 по делу А11-8504/2017 в 3-ю очередь РТК, проходит процедуру банкротства (199 051 861,84 руб.) - 97 650 000,00 руб.;</w:t>
      </w:r>
    </w:p>
    <w:p w14:paraId="4E9A3BB9" w14:textId="77777777" w:rsidR="00BB32FC" w:rsidRPr="000E2AD8" w:rsidRDefault="00BB32FC" w:rsidP="00BB3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Лот 6 - ООО «</w:t>
      </w:r>
      <w:proofErr w:type="spellStart"/>
      <w:r w:rsidRPr="000E2AD8">
        <w:rPr>
          <w:rFonts w:ascii="Times New Roman" w:hAnsi="Times New Roman" w:cs="Times New Roman"/>
          <w:color w:val="000000"/>
          <w:sz w:val="24"/>
          <w:szCs w:val="24"/>
        </w:rPr>
        <w:t>СарЧерМет</w:t>
      </w:r>
      <w:proofErr w:type="spellEnd"/>
      <w:r w:rsidRPr="000E2AD8">
        <w:rPr>
          <w:rFonts w:ascii="Times New Roman" w:hAnsi="Times New Roman" w:cs="Times New Roman"/>
          <w:color w:val="000000"/>
          <w:sz w:val="24"/>
          <w:szCs w:val="24"/>
        </w:rPr>
        <w:t>», ИНН 6453114695, КД 30/14/КЛЗ от 04.02.2014, решение Арбитражного суда г. Москвы от 07.04.2017 по делу А40-14140/17, истек срок предъявления исполнительных листов (188 587 484,71 руб.) - 188 587 484,71 руб.;</w:t>
      </w:r>
    </w:p>
    <w:p w14:paraId="0DF20618" w14:textId="77777777" w:rsidR="00BB32FC" w:rsidRPr="000E2AD8" w:rsidRDefault="00BB32FC" w:rsidP="00BB3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Лот 7 - ООО «</w:t>
      </w:r>
      <w:proofErr w:type="spellStart"/>
      <w:r w:rsidRPr="000E2AD8">
        <w:rPr>
          <w:rFonts w:ascii="Times New Roman" w:hAnsi="Times New Roman" w:cs="Times New Roman"/>
          <w:color w:val="000000"/>
          <w:sz w:val="24"/>
          <w:szCs w:val="24"/>
        </w:rPr>
        <w:t>Арикон</w:t>
      </w:r>
      <w:proofErr w:type="spellEnd"/>
      <w:r w:rsidRPr="000E2AD8">
        <w:rPr>
          <w:rFonts w:ascii="Times New Roman" w:hAnsi="Times New Roman" w:cs="Times New Roman"/>
          <w:color w:val="000000"/>
          <w:sz w:val="24"/>
          <w:szCs w:val="24"/>
        </w:rPr>
        <w:t>», ИНН 7709896284 (правопреемник ООО «</w:t>
      </w:r>
      <w:proofErr w:type="spellStart"/>
      <w:r w:rsidRPr="000E2AD8">
        <w:rPr>
          <w:rFonts w:ascii="Times New Roman" w:hAnsi="Times New Roman" w:cs="Times New Roman"/>
          <w:color w:val="000000"/>
          <w:sz w:val="24"/>
          <w:szCs w:val="24"/>
        </w:rPr>
        <w:t>Рефорт</w:t>
      </w:r>
      <w:proofErr w:type="spellEnd"/>
      <w:r w:rsidRPr="000E2AD8">
        <w:rPr>
          <w:rFonts w:ascii="Times New Roman" w:hAnsi="Times New Roman" w:cs="Times New Roman"/>
          <w:color w:val="000000"/>
          <w:sz w:val="24"/>
          <w:szCs w:val="24"/>
        </w:rPr>
        <w:t>», ИНН 7811535384 ), КД 211/14 от 25.08.2014, 201/14 от 13.08.2014, 165/14 от 04.07.2014, определение Арбитражного суда Владимирской области от 18.08.2020 по делу А11-12578/2017 в 3-ю очередь РТК, проходит процедуру банкротства (173 430 614,53 руб.) - 86 310 000,00 руб.;</w:t>
      </w:r>
    </w:p>
    <w:p w14:paraId="18E0910D" w14:textId="77777777" w:rsidR="00BB32FC" w:rsidRPr="000E2AD8" w:rsidRDefault="00BB32FC" w:rsidP="00BB3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Лот 8 - ООО «СМ-Логистика», ИНН 6450063749, КД 127/15/КЛВ от 06.04.2015, 94/15 от 12.03.2015, 85/15/КЛВ от 04.03.2015, 117/15/КЛВ от 30.03.2015, 99/15/КЛВ от 17.03.2015, 73/15/КЛВ от 24.02.2015, решение АС г. Москвы от 21.12.2015 по делу А40-180033/2015 </w:t>
      </w:r>
      <w:r w:rsidRPr="000E2A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АС г. Москвы от 18.01.2016 по делу А40-180033/15-170-1450, истек срок предъявления исполнительных листов (109 717 520,54 руб.) - 109 717 520,54 руб.;</w:t>
      </w:r>
    </w:p>
    <w:p w14:paraId="7A295A63" w14:textId="77777777" w:rsidR="00BB32FC" w:rsidRPr="000E2AD8" w:rsidRDefault="00BB32FC" w:rsidP="00BB3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Лот 9 - ООО «Демос», ИНН 3327103190 (правопреемник ООО «ТК Мега», ИНН 7810584903), КД 272/13/КЛВ от 23.12.2013, определение Арбитражного суда г. Москвы от 24.05.2018 по делу А11-272/2017 в 3-ю очередь РТК, проходит процедуру банкротства (82 253 922,20 руб.) - 45 360 000,00 руб.;</w:t>
      </w:r>
    </w:p>
    <w:p w14:paraId="1F7D90C9" w14:textId="77777777" w:rsidR="00BB32FC" w:rsidRPr="000E2AD8" w:rsidRDefault="00BB32FC" w:rsidP="00BB3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Лот 10 - ООО «АНТИКВЕЙ», ИНН 7725460640 (правопреемник ООО «Триумф», ИНН 7710912205), Митина Татьяна Васильевна, КД 280/14/КЛВ от 13.11.2014, решение Мещанского районного суда г. Москвы от 13.04.2017 по делу 2-705/2017, решение АС г. Москвы от 01.04.2016 по делу А40-208580/15-170-1693, истек срок предъявления исполнительных листов в отношении заемщика (168 806 413,99 руб.) - 168 806 413,99 руб.;</w:t>
      </w:r>
    </w:p>
    <w:p w14:paraId="2F283C92" w14:textId="77777777" w:rsidR="00BB32FC" w:rsidRPr="000E2AD8" w:rsidRDefault="00BB32FC" w:rsidP="00BB3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proofErr w:type="spellStart"/>
      <w:r w:rsidRPr="000E2AD8">
        <w:rPr>
          <w:rFonts w:ascii="Times New Roman" w:hAnsi="Times New Roman" w:cs="Times New Roman"/>
          <w:color w:val="000000"/>
          <w:sz w:val="24"/>
          <w:szCs w:val="24"/>
        </w:rPr>
        <w:t>Булдышкин</w:t>
      </w:r>
      <w:proofErr w:type="spellEnd"/>
      <w:r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 Олег Владимирович - поручитель должника ООО «Универсальные Системы», ИНН 7708786024 (исключен из ЕГРЮЛ), КД 99/14/КЛЗ от 22.04.2014, определение Арбитражного суда г. Москвы от 29.05.2019 по делу № А41-103197/18 в 3-ю очередь РТК, проходит процедуру банкротства (80 982 420,93 руб.) - 80 982 420,93 руб.;</w:t>
      </w:r>
    </w:p>
    <w:p w14:paraId="35A886CE" w14:textId="77777777" w:rsidR="00BB32FC" w:rsidRPr="000E2AD8" w:rsidRDefault="00BB32FC" w:rsidP="00BB3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Лот 12 - Заседателева Ирина Николаевна - поручитель должника ЗАО «ИНТРОН», ИНН 7722537076 (исключен из ЕГРЮЛ), КД 269/14/КЛВ от 23.10.2014, решение Мещанского районного суда города Москвы от 28.01.2016 по делу 02-0894/2016 (213 521 974,30 руб.) - 213 521 974,30 руб.;</w:t>
      </w:r>
    </w:p>
    <w:p w14:paraId="1D48578B" w14:textId="77777777" w:rsidR="00BB32FC" w:rsidRPr="000E2AD8" w:rsidRDefault="00BB32FC" w:rsidP="00BB3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Лот 13 - </w:t>
      </w:r>
      <w:proofErr w:type="spellStart"/>
      <w:r w:rsidRPr="000E2AD8">
        <w:rPr>
          <w:rFonts w:ascii="Times New Roman" w:hAnsi="Times New Roman" w:cs="Times New Roman"/>
          <w:color w:val="000000"/>
          <w:sz w:val="24"/>
          <w:szCs w:val="24"/>
        </w:rPr>
        <w:t>Эркаева</w:t>
      </w:r>
      <w:proofErr w:type="spellEnd"/>
      <w:r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 Алена Игоревна - поручитель должника ООО «</w:t>
      </w:r>
      <w:proofErr w:type="spellStart"/>
      <w:r w:rsidRPr="000E2AD8">
        <w:rPr>
          <w:rFonts w:ascii="Times New Roman" w:hAnsi="Times New Roman" w:cs="Times New Roman"/>
          <w:color w:val="000000"/>
          <w:sz w:val="24"/>
          <w:szCs w:val="24"/>
        </w:rPr>
        <w:t>Реставинвест</w:t>
      </w:r>
      <w:proofErr w:type="spellEnd"/>
      <w:r w:rsidRPr="000E2AD8">
        <w:rPr>
          <w:rFonts w:ascii="Times New Roman" w:hAnsi="Times New Roman" w:cs="Times New Roman"/>
          <w:color w:val="000000"/>
          <w:sz w:val="24"/>
          <w:szCs w:val="24"/>
        </w:rPr>
        <w:t>», ИНН 7734635046 (исключен из ЕГРЮЛ), КД 157/14/КЛЗ от 26.06.2014, 266/14/КЛЗ от 21.10.2014, 89/14/КЛЗ от 11.04.2014, 207/14/КЛЗ от 20.08.2014, решение Преображенского районного суда г. Москвы от 02.12.2015 по делу 2-9651/15, истек срок предъявления исполнительных листов (49 461 854,92 руб.) - 34 548 676,20 руб.;</w:t>
      </w:r>
    </w:p>
    <w:p w14:paraId="39ED3290" w14:textId="12B8BCAC" w:rsidR="00DA477E" w:rsidRPr="000E2AD8" w:rsidRDefault="00BB32FC" w:rsidP="003A6C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Лот 14 - Зеленов Михаил Леонтьевич - поручитель должника ООО «</w:t>
      </w:r>
      <w:proofErr w:type="spellStart"/>
      <w:r w:rsidRPr="000E2AD8">
        <w:rPr>
          <w:rFonts w:ascii="Times New Roman" w:hAnsi="Times New Roman" w:cs="Times New Roman"/>
          <w:color w:val="000000"/>
          <w:sz w:val="24"/>
          <w:szCs w:val="24"/>
        </w:rPr>
        <w:t>СтройТехРазвитие</w:t>
      </w:r>
      <w:proofErr w:type="spellEnd"/>
      <w:r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 21», ИНН 7724818731 (исключен из ЕГРЮЛ), КД 266/13 от 18.12.2013, 51/15/КЛЗ от 11.02.2015, 154/13/КЛЗ от 21.08.2013, 183/13/КЛЗ от 25.09.2013, решение Мещанского районного суда города Москвы от 17.05.2017 по делу 02-2304/2017, решение Преображенского районного суда города Москвы от 17.07.2017 по делу 2-2520/17 (135 754 330,70 руб.) - 135 754 330,70 руб.</w:t>
      </w:r>
    </w:p>
    <w:p w14:paraId="63AC13C9" w14:textId="6184ACFC" w:rsidR="00662676" w:rsidRPr="000E2A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E2AD8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0E2AD8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0E2AD8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0E2AD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E2AD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01410D8" w:rsidR="00662676" w:rsidRPr="000E2A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E2AD8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3A6CDD" w:rsidRPr="000E2AD8">
        <w:rPr>
          <w:rFonts w:ascii="Times New Roman CYR" w:hAnsi="Times New Roman CYR" w:cs="Times New Roman CYR"/>
          <w:b/>
          <w:bCs/>
          <w:color w:val="000000"/>
        </w:rPr>
        <w:t>по лоту 1</w:t>
      </w:r>
      <w:r w:rsidR="003A6CDD" w:rsidRPr="000E2AD8">
        <w:rPr>
          <w:rFonts w:ascii="Times New Roman CYR" w:hAnsi="Times New Roman CYR" w:cs="Times New Roman CYR"/>
          <w:color w:val="000000"/>
        </w:rPr>
        <w:t xml:space="preserve"> - 10</w:t>
      </w:r>
      <w:r w:rsidR="00714773" w:rsidRPr="000E2AD8">
        <w:t xml:space="preserve"> (</w:t>
      </w:r>
      <w:r w:rsidR="003A6CDD" w:rsidRPr="000E2AD8">
        <w:t>Десять</w:t>
      </w:r>
      <w:r w:rsidR="00714773" w:rsidRPr="000E2AD8">
        <w:t>)</w:t>
      </w:r>
      <w:r w:rsidR="00003DFC" w:rsidRPr="000E2AD8">
        <w:t xml:space="preserve"> </w:t>
      </w:r>
      <w:r w:rsidRPr="000E2AD8">
        <w:rPr>
          <w:rFonts w:ascii="Times New Roman CYR" w:hAnsi="Times New Roman CYR" w:cs="Times New Roman CYR"/>
          <w:color w:val="000000"/>
        </w:rPr>
        <w:t>процентов</w:t>
      </w:r>
      <w:r w:rsidR="003A6CDD" w:rsidRPr="000E2AD8">
        <w:rPr>
          <w:rFonts w:ascii="Times New Roman CYR" w:hAnsi="Times New Roman CYR" w:cs="Times New Roman CYR"/>
          <w:color w:val="000000"/>
        </w:rPr>
        <w:t xml:space="preserve">, по лотам </w:t>
      </w:r>
      <w:r w:rsidR="003A6CDD" w:rsidRPr="000E2AD8">
        <w:rPr>
          <w:rFonts w:ascii="Times New Roman CYR" w:hAnsi="Times New Roman CYR" w:cs="Times New Roman CYR"/>
          <w:b/>
          <w:bCs/>
          <w:color w:val="000000"/>
        </w:rPr>
        <w:t xml:space="preserve">2-14 – </w:t>
      </w:r>
      <w:r w:rsidR="003A6CDD" w:rsidRPr="000E2AD8">
        <w:rPr>
          <w:rFonts w:ascii="Times New Roman CYR" w:hAnsi="Times New Roman CYR" w:cs="Times New Roman CYR"/>
          <w:color w:val="000000"/>
        </w:rPr>
        <w:t>5 (Пять) процентов</w:t>
      </w:r>
      <w:r w:rsidR="003A6CDD" w:rsidRPr="000E2AD8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0E2AD8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5553FA3A" w14:textId="0F44F36B" w:rsidR="00662676" w:rsidRPr="000E2A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D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E2AD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A6CDD" w:rsidRPr="000E2AD8">
        <w:rPr>
          <w:color w:val="000000"/>
        </w:rPr>
        <w:t xml:space="preserve"> </w:t>
      </w:r>
      <w:r w:rsidR="003A6CDD" w:rsidRPr="000E2AD8">
        <w:rPr>
          <w:b/>
          <w:bCs/>
          <w:color w:val="000000"/>
        </w:rPr>
        <w:t>21 ноября</w:t>
      </w:r>
      <w:r w:rsidR="00714773" w:rsidRPr="000E2AD8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3A6CDD" w:rsidRPr="000E2AD8">
        <w:rPr>
          <w:rFonts w:ascii="Times New Roman CYR" w:hAnsi="Times New Roman CYR" w:cs="Times New Roman CYR"/>
          <w:b/>
          <w:bCs/>
          <w:color w:val="000000"/>
        </w:rPr>
        <w:t>2</w:t>
      </w:r>
      <w:r w:rsidR="00735EAD" w:rsidRPr="000E2AD8">
        <w:rPr>
          <w:b/>
        </w:rPr>
        <w:t>г</w:t>
      </w:r>
      <w:r w:rsidRPr="000E2AD8">
        <w:rPr>
          <w:b/>
        </w:rPr>
        <w:t>.</w:t>
      </w:r>
      <w:r w:rsidRPr="000E2AD8">
        <w:t xml:space="preserve"> </w:t>
      </w:r>
      <w:r w:rsidRPr="000E2AD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E2AD8">
        <w:rPr>
          <w:color w:val="000000"/>
        </w:rPr>
        <w:t xml:space="preserve">АО «Российский аукционный дом» по адресу: </w:t>
      </w:r>
      <w:hyperlink r:id="rId7" w:history="1">
        <w:r w:rsidRPr="000E2AD8">
          <w:rPr>
            <w:rStyle w:val="a4"/>
          </w:rPr>
          <w:t>http://lot-online.ru</w:t>
        </w:r>
      </w:hyperlink>
      <w:r w:rsidRPr="000E2AD8">
        <w:rPr>
          <w:color w:val="000000"/>
        </w:rPr>
        <w:t xml:space="preserve"> (далее – ЭТП)</w:t>
      </w:r>
      <w:r w:rsidRPr="000E2AD8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0E2A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D8">
        <w:rPr>
          <w:color w:val="000000"/>
        </w:rPr>
        <w:t>Время окончания Торгов:</w:t>
      </w:r>
    </w:p>
    <w:p w14:paraId="2D38F7B1" w14:textId="77777777" w:rsidR="00662676" w:rsidRPr="000E2A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D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0E2A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D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DF8E388" w:rsidR="00662676" w:rsidRPr="000E2A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D8">
        <w:rPr>
          <w:color w:val="000000"/>
        </w:rPr>
        <w:t xml:space="preserve">В случае, если по итогам Торгов, назначенных на </w:t>
      </w:r>
      <w:r w:rsidR="003A6CDD" w:rsidRPr="000E2AD8">
        <w:rPr>
          <w:color w:val="000000"/>
        </w:rPr>
        <w:t>21 ноября 2022 г.</w:t>
      </w:r>
      <w:r w:rsidRPr="000E2AD8">
        <w:rPr>
          <w:color w:val="000000"/>
        </w:rPr>
        <w:t xml:space="preserve">, лоты не реализованы, то в 14:00 часов по московскому времени </w:t>
      </w:r>
      <w:r w:rsidR="003A6CDD" w:rsidRPr="000E2AD8">
        <w:rPr>
          <w:b/>
          <w:bCs/>
          <w:color w:val="000000"/>
        </w:rPr>
        <w:t>17 января</w:t>
      </w:r>
      <w:r w:rsidR="00714773" w:rsidRPr="000E2AD8">
        <w:rPr>
          <w:b/>
          <w:bCs/>
          <w:color w:val="000000"/>
        </w:rPr>
        <w:t xml:space="preserve"> 202</w:t>
      </w:r>
      <w:r w:rsidR="003A6CDD" w:rsidRPr="000E2AD8">
        <w:rPr>
          <w:b/>
          <w:bCs/>
          <w:color w:val="000000"/>
        </w:rPr>
        <w:t>3</w:t>
      </w:r>
      <w:r w:rsidR="00714773" w:rsidRPr="000E2AD8">
        <w:rPr>
          <w:b/>
          <w:bCs/>
          <w:color w:val="000000"/>
        </w:rPr>
        <w:t xml:space="preserve"> </w:t>
      </w:r>
      <w:r w:rsidR="00735EAD" w:rsidRPr="000E2AD8">
        <w:rPr>
          <w:b/>
        </w:rPr>
        <w:t>г</w:t>
      </w:r>
      <w:r w:rsidRPr="000E2AD8">
        <w:rPr>
          <w:b/>
        </w:rPr>
        <w:t>.</w:t>
      </w:r>
      <w:r w:rsidRPr="000E2AD8">
        <w:t xml:space="preserve"> </w:t>
      </w:r>
      <w:r w:rsidRPr="000E2AD8">
        <w:rPr>
          <w:color w:val="000000"/>
        </w:rPr>
        <w:t>на ЭТП</w:t>
      </w:r>
      <w:r w:rsidRPr="000E2AD8">
        <w:t xml:space="preserve"> </w:t>
      </w:r>
      <w:r w:rsidRPr="000E2AD8">
        <w:rPr>
          <w:color w:val="000000"/>
        </w:rPr>
        <w:t>будут проведены</w:t>
      </w:r>
      <w:r w:rsidRPr="000E2AD8">
        <w:rPr>
          <w:b/>
          <w:bCs/>
          <w:color w:val="000000"/>
        </w:rPr>
        <w:t xml:space="preserve"> повторные Торги </w:t>
      </w:r>
      <w:r w:rsidRPr="000E2AD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0E2A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D8">
        <w:rPr>
          <w:color w:val="000000"/>
        </w:rPr>
        <w:t>Оператор ЭТП (далее – Оператор) обеспечивает проведение Торгов.</w:t>
      </w:r>
    </w:p>
    <w:p w14:paraId="1E345989" w14:textId="5EF7B2F3" w:rsidR="00662676" w:rsidRPr="000E2A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D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0E2AD8">
        <w:rPr>
          <w:color w:val="000000"/>
        </w:rPr>
        <w:t>первых Торгах начинается в 00:00</w:t>
      </w:r>
      <w:r w:rsidRPr="000E2AD8">
        <w:rPr>
          <w:color w:val="000000"/>
        </w:rPr>
        <w:t xml:space="preserve"> часов по московскому времени </w:t>
      </w:r>
      <w:r w:rsidR="00532078" w:rsidRPr="000E2AD8">
        <w:rPr>
          <w:b/>
          <w:bCs/>
          <w:color w:val="000000"/>
        </w:rPr>
        <w:t>11 октября 2022 г.</w:t>
      </w:r>
      <w:r w:rsidRPr="000E2AD8">
        <w:rPr>
          <w:color w:val="000000"/>
        </w:rPr>
        <w:t>, а на участие в пов</w:t>
      </w:r>
      <w:r w:rsidR="00F104BD" w:rsidRPr="000E2AD8">
        <w:rPr>
          <w:color w:val="000000"/>
        </w:rPr>
        <w:t>торных Торгах начинается в 00:00</w:t>
      </w:r>
      <w:r w:rsidRPr="000E2AD8">
        <w:rPr>
          <w:color w:val="000000"/>
        </w:rPr>
        <w:t xml:space="preserve"> часов по московскому времени </w:t>
      </w:r>
      <w:r w:rsidR="00532078" w:rsidRPr="000E2AD8">
        <w:rPr>
          <w:b/>
          <w:bCs/>
          <w:color w:val="000000"/>
        </w:rPr>
        <w:t>28 ноября 2022 г.</w:t>
      </w:r>
      <w:r w:rsidRPr="000E2AD8">
        <w:rPr>
          <w:color w:val="000000"/>
        </w:rPr>
        <w:t xml:space="preserve"> Прием заявок на участие в Торгах и задатков прекращается в 14:00 </w:t>
      </w:r>
      <w:r w:rsidRPr="000E2AD8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595BA513" w14:textId="6AAD4527" w:rsidR="00EE2718" w:rsidRPr="000E2AD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E2AD8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0E2AD8">
        <w:rPr>
          <w:b/>
          <w:color w:val="000000"/>
        </w:rPr>
        <w:t xml:space="preserve"> лот</w:t>
      </w:r>
      <w:r w:rsidR="00FE400C" w:rsidRPr="000E2AD8">
        <w:rPr>
          <w:b/>
          <w:color w:val="000000"/>
        </w:rPr>
        <w:t>ы 1, 4, 6, 8, 10-12, 14</w:t>
      </w:r>
      <w:r w:rsidRPr="000E2AD8">
        <w:rPr>
          <w:color w:val="000000"/>
        </w:rPr>
        <w:t>, не реализованны</w:t>
      </w:r>
      <w:r w:rsidR="00FE400C" w:rsidRPr="000E2AD8">
        <w:rPr>
          <w:color w:val="000000"/>
        </w:rPr>
        <w:t>е</w:t>
      </w:r>
      <w:r w:rsidRPr="000E2AD8">
        <w:rPr>
          <w:color w:val="000000"/>
        </w:rPr>
        <w:t xml:space="preserve"> на повторных Торгах, а также</w:t>
      </w:r>
      <w:r w:rsidR="000067AA" w:rsidRPr="000E2AD8">
        <w:rPr>
          <w:b/>
          <w:color w:val="000000"/>
        </w:rPr>
        <w:t xml:space="preserve"> лот</w:t>
      </w:r>
      <w:r w:rsidR="00FE400C" w:rsidRPr="000E2AD8">
        <w:rPr>
          <w:b/>
          <w:color w:val="000000"/>
        </w:rPr>
        <w:t>ы 2, 3, 5, 7, 9, 13</w:t>
      </w:r>
      <w:r w:rsidRPr="000E2AD8">
        <w:rPr>
          <w:color w:val="000000"/>
        </w:rPr>
        <w:t>, выставляются на Торги ППП.</w:t>
      </w:r>
    </w:p>
    <w:p w14:paraId="2BD8AE9C" w14:textId="77777777" w:rsidR="00EE2718" w:rsidRPr="000E2AD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E2AD8">
        <w:rPr>
          <w:b/>
          <w:bCs/>
          <w:color w:val="000000"/>
        </w:rPr>
        <w:t>Торги ППП</w:t>
      </w:r>
      <w:r w:rsidRPr="000E2AD8">
        <w:rPr>
          <w:color w:val="000000"/>
          <w:shd w:val="clear" w:color="auto" w:fill="FFFFFF"/>
        </w:rPr>
        <w:t xml:space="preserve"> будут проведены на ЭТП</w:t>
      </w:r>
      <w:r w:rsidR="00EE2718" w:rsidRPr="000E2AD8">
        <w:rPr>
          <w:color w:val="000000"/>
          <w:shd w:val="clear" w:color="auto" w:fill="FFFFFF"/>
        </w:rPr>
        <w:t>:</w:t>
      </w:r>
    </w:p>
    <w:p w14:paraId="1A6831F9" w14:textId="77777777" w:rsidR="006A01B6" w:rsidRPr="000E2AD8" w:rsidRDefault="006A01B6" w:rsidP="006A01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E2AD8">
        <w:rPr>
          <w:b/>
          <w:bCs/>
          <w:color w:val="000000"/>
        </w:rPr>
        <w:t>по лоту 3: с 20 января 2023 г. по 24 февраля 2023 г.;</w:t>
      </w:r>
    </w:p>
    <w:p w14:paraId="32AF4EF2" w14:textId="55F16E0C" w:rsidR="00EE2718" w:rsidRPr="000E2AD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E2AD8">
        <w:rPr>
          <w:b/>
          <w:bCs/>
          <w:color w:val="000000"/>
        </w:rPr>
        <w:t xml:space="preserve">по </w:t>
      </w:r>
      <w:r w:rsidR="00FE400C" w:rsidRPr="000E2AD8">
        <w:rPr>
          <w:b/>
          <w:bCs/>
          <w:color w:val="000000"/>
        </w:rPr>
        <w:t>лотам 2, 5:</w:t>
      </w:r>
      <w:r w:rsidRPr="000E2AD8">
        <w:rPr>
          <w:b/>
          <w:bCs/>
          <w:color w:val="000000"/>
        </w:rPr>
        <w:t xml:space="preserve"> с </w:t>
      </w:r>
      <w:r w:rsidR="00667E17" w:rsidRPr="000E2AD8">
        <w:rPr>
          <w:b/>
          <w:bCs/>
          <w:color w:val="000000"/>
        </w:rPr>
        <w:t>20 января 2023</w:t>
      </w:r>
      <w:r w:rsidR="00735EAD" w:rsidRPr="000E2AD8">
        <w:rPr>
          <w:b/>
          <w:bCs/>
          <w:color w:val="000000"/>
        </w:rPr>
        <w:t xml:space="preserve"> г</w:t>
      </w:r>
      <w:r w:rsidR="00EE2718" w:rsidRPr="000E2AD8">
        <w:rPr>
          <w:b/>
          <w:bCs/>
          <w:color w:val="000000"/>
        </w:rPr>
        <w:t xml:space="preserve">. по </w:t>
      </w:r>
      <w:r w:rsidR="006A01B6" w:rsidRPr="000E2AD8">
        <w:rPr>
          <w:b/>
          <w:bCs/>
          <w:color w:val="000000"/>
        </w:rPr>
        <w:t>17 марта 2023 г.;</w:t>
      </w:r>
    </w:p>
    <w:p w14:paraId="4A7FF8DB" w14:textId="78216092" w:rsidR="00667E17" w:rsidRPr="000E2AD8" w:rsidRDefault="00EE2718" w:rsidP="00667E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E2AD8">
        <w:rPr>
          <w:b/>
          <w:bCs/>
          <w:color w:val="000000"/>
        </w:rPr>
        <w:t>по лот</w:t>
      </w:r>
      <w:r w:rsidR="00C035F0" w:rsidRPr="000E2AD8">
        <w:rPr>
          <w:b/>
          <w:bCs/>
          <w:color w:val="000000"/>
        </w:rPr>
        <w:t>у</w:t>
      </w:r>
      <w:r w:rsidR="00714773" w:rsidRPr="000E2AD8">
        <w:rPr>
          <w:b/>
          <w:bCs/>
          <w:color w:val="000000"/>
        </w:rPr>
        <w:t xml:space="preserve"> </w:t>
      </w:r>
      <w:r w:rsidR="00FE400C" w:rsidRPr="000E2AD8">
        <w:rPr>
          <w:b/>
          <w:bCs/>
          <w:color w:val="000000"/>
        </w:rPr>
        <w:t>7:</w:t>
      </w:r>
      <w:r w:rsidRPr="000E2AD8">
        <w:rPr>
          <w:b/>
          <w:bCs/>
          <w:color w:val="000000"/>
        </w:rPr>
        <w:t xml:space="preserve"> </w:t>
      </w:r>
      <w:r w:rsidR="00667E17" w:rsidRPr="000E2AD8">
        <w:rPr>
          <w:b/>
          <w:bCs/>
          <w:color w:val="000000"/>
        </w:rPr>
        <w:t xml:space="preserve">с 20 января 2023 г. по </w:t>
      </w:r>
      <w:r w:rsidR="006A01B6" w:rsidRPr="000E2AD8">
        <w:rPr>
          <w:b/>
          <w:bCs/>
          <w:color w:val="000000"/>
        </w:rPr>
        <w:t>24 марта 2023</w:t>
      </w:r>
      <w:r w:rsidR="00667E17" w:rsidRPr="000E2AD8">
        <w:rPr>
          <w:b/>
          <w:bCs/>
          <w:color w:val="000000"/>
        </w:rPr>
        <w:t xml:space="preserve"> г.;</w:t>
      </w:r>
    </w:p>
    <w:p w14:paraId="1AE6784C" w14:textId="4409BBC3" w:rsidR="00FE400C" w:rsidRPr="000E2AD8" w:rsidRDefault="006A01B6" w:rsidP="006A01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D8">
        <w:rPr>
          <w:b/>
          <w:bCs/>
          <w:color w:val="000000"/>
        </w:rPr>
        <w:t xml:space="preserve">по лотам 4, 6, 8-14: с 20 января 2023 г. по </w:t>
      </w:r>
      <w:r w:rsidRPr="000E2AD8">
        <w:rPr>
          <w:b/>
          <w:bCs/>
          <w:color w:val="000000"/>
        </w:rPr>
        <w:t>31 марта 2023 г.;</w:t>
      </w:r>
    </w:p>
    <w:p w14:paraId="04A3902A" w14:textId="61741DCF" w:rsidR="00FE400C" w:rsidRPr="000E2AD8" w:rsidRDefault="00FE400C" w:rsidP="006A01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D8">
        <w:rPr>
          <w:b/>
          <w:bCs/>
          <w:color w:val="000000"/>
        </w:rPr>
        <w:t>по лоту 1:</w:t>
      </w:r>
      <w:r w:rsidR="00667E17" w:rsidRPr="000E2AD8">
        <w:rPr>
          <w:b/>
          <w:bCs/>
          <w:color w:val="000000"/>
        </w:rPr>
        <w:t xml:space="preserve"> </w:t>
      </w:r>
      <w:r w:rsidR="00667E17" w:rsidRPr="000E2AD8">
        <w:rPr>
          <w:b/>
          <w:bCs/>
          <w:color w:val="000000"/>
        </w:rPr>
        <w:t xml:space="preserve">с 20 января 2023 г. по </w:t>
      </w:r>
      <w:r w:rsidR="006A01B6" w:rsidRPr="000E2AD8">
        <w:rPr>
          <w:b/>
          <w:bCs/>
          <w:color w:val="000000"/>
        </w:rPr>
        <w:t>07 апреля 2023</w:t>
      </w:r>
      <w:r w:rsidR="00667E17" w:rsidRPr="000E2AD8">
        <w:rPr>
          <w:b/>
          <w:bCs/>
          <w:color w:val="000000"/>
        </w:rPr>
        <w:t xml:space="preserve"> г.</w:t>
      </w:r>
    </w:p>
    <w:p w14:paraId="2D284BB7" w14:textId="76F6A80B" w:rsidR="00EE2718" w:rsidRPr="000E2AD8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E2AD8">
        <w:rPr>
          <w:color w:val="000000"/>
        </w:rPr>
        <w:t>Заявки на участие в Торгах ППП принимаются Оператором, начиная с 00:</w:t>
      </w:r>
      <w:r w:rsidR="00F104BD" w:rsidRPr="000E2AD8">
        <w:rPr>
          <w:color w:val="000000"/>
        </w:rPr>
        <w:t>00</w:t>
      </w:r>
      <w:r w:rsidRPr="000E2AD8">
        <w:rPr>
          <w:color w:val="000000"/>
        </w:rPr>
        <w:t xml:space="preserve"> часов по московскому времени </w:t>
      </w:r>
      <w:r w:rsidR="006873E0" w:rsidRPr="000E2AD8">
        <w:rPr>
          <w:b/>
          <w:bCs/>
          <w:color w:val="000000"/>
        </w:rPr>
        <w:t>20 января 2023 г.</w:t>
      </w:r>
      <w:r w:rsidRPr="000E2AD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0E2AD8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D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0E2AD8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D8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0E2AD8" w:rsidRDefault="00432832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E2AD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0E2AD8">
        <w:rPr>
          <w:color w:val="000000"/>
        </w:rPr>
        <w:t>:</w:t>
      </w:r>
    </w:p>
    <w:p w14:paraId="1E210FB7" w14:textId="6210AFBD" w:rsidR="00EE2718" w:rsidRPr="000E2AD8" w:rsidRDefault="000067AA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D8">
        <w:rPr>
          <w:b/>
          <w:color w:val="000000"/>
        </w:rPr>
        <w:t>Для лот</w:t>
      </w:r>
      <w:r w:rsidR="00C035F0" w:rsidRPr="000E2AD8">
        <w:rPr>
          <w:b/>
          <w:color w:val="000000"/>
        </w:rPr>
        <w:t xml:space="preserve">а </w:t>
      </w:r>
      <w:r w:rsidR="004911C7" w:rsidRPr="000E2AD8">
        <w:rPr>
          <w:b/>
          <w:color w:val="000000"/>
        </w:rPr>
        <w:t>1</w:t>
      </w:r>
      <w:r w:rsidRPr="000E2AD8">
        <w:rPr>
          <w:b/>
          <w:color w:val="000000"/>
        </w:rPr>
        <w:t>:</w:t>
      </w:r>
    </w:p>
    <w:p w14:paraId="4C09C523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20 января 2023 г. по 27 января 2023 г. - в размере начальной цены продажи лота;</w:t>
      </w:r>
    </w:p>
    <w:p w14:paraId="2DDCB5C5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28 января 2023 г. по 03 февраля 2023 г. - в размере 90,60% от начальной цены продажи лота;</w:t>
      </w:r>
    </w:p>
    <w:p w14:paraId="0736092E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04 февраля 2023 г. по 10 февраля 2023 г. - в размере 81,20% от начальной цены продажи лота;</w:t>
      </w:r>
    </w:p>
    <w:p w14:paraId="3F0AEF8B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11 февраля 2023 г. по 17 февраля 2023 г. - в размере 71,80% от начальной цены продажи лота;</w:t>
      </w:r>
    </w:p>
    <w:p w14:paraId="21948C6D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18 февраля 2023 г. по 24 февраля 2023 г. - в размере 62,40% от начальной цены продажи лота;</w:t>
      </w:r>
    </w:p>
    <w:p w14:paraId="5ADBFEC6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25 февраля 2023 г. по 03 марта 2023 г. - в размере 53,00% от начальной цены продажи лота;</w:t>
      </w:r>
    </w:p>
    <w:p w14:paraId="44C9CF37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04 марта 2023 г. по 10 марта 2023 г. - в размере 43,60% от начальной цены продажи лота;</w:t>
      </w:r>
    </w:p>
    <w:p w14:paraId="0D1F504B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11 марта 2023 г. по 17 марта 2023 г. - в размере 34,20% от начальной цены продажи лота;</w:t>
      </w:r>
    </w:p>
    <w:p w14:paraId="05580286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18 марта 2023 г. по 24 марта 2023 г. - в размере 24,80% от начальной цены продажи лота;</w:t>
      </w:r>
    </w:p>
    <w:p w14:paraId="1C6587C7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25 марта 2023 г. по 31 марта 2023 г. - в размере 15,40% от начальной цены продажи лота;</w:t>
      </w:r>
    </w:p>
    <w:p w14:paraId="7FE50913" w14:textId="7E16A080" w:rsidR="00714773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01 апреля 2023 г. по 07 апреля 2023 г. - в размере 6,00% от начальной цены продажи лота;</w:t>
      </w:r>
    </w:p>
    <w:p w14:paraId="1DEAE197" w14:textId="7B6F026E" w:rsidR="00EE2718" w:rsidRPr="000E2AD8" w:rsidRDefault="000067AA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E2AD8">
        <w:rPr>
          <w:b/>
          <w:color w:val="000000"/>
        </w:rPr>
        <w:t>Для лот</w:t>
      </w:r>
      <w:r w:rsidR="00C035F0" w:rsidRPr="000E2AD8">
        <w:rPr>
          <w:b/>
          <w:color w:val="000000"/>
        </w:rPr>
        <w:t xml:space="preserve">а </w:t>
      </w:r>
      <w:r w:rsidR="004911C7" w:rsidRPr="000E2AD8">
        <w:rPr>
          <w:b/>
          <w:color w:val="000000"/>
        </w:rPr>
        <w:t>2</w:t>
      </w:r>
      <w:r w:rsidRPr="000E2AD8">
        <w:rPr>
          <w:b/>
          <w:color w:val="000000"/>
        </w:rPr>
        <w:t>:</w:t>
      </w:r>
    </w:p>
    <w:p w14:paraId="5B1E2AC3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20 января 2023 г. по 27 января 2023 г. - в размере начальной цены продажи лота;</w:t>
      </w:r>
    </w:p>
    <w:p w14:paraId="2F5B5F52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28 января 2023 г. по 03 февраля 2023 г. - в размере 95,00% от начальной цены продажи лота;</w:t>
      </w:r>
    </w:p>
    <w:p w14:paraId="5F649684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04 февраля 2023 г. по 10 февраля 2023 г. - в размере 90,00% от начальной цены продажи лота;</w:t>
      </w:r>
    </w:p>
    <w:p w14:paraId="30EF3BF7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11 февраля 2023 г. по 17 февраля 2023 г. - в размере 85,00% от начальной цены продажи лота;</w:t>
      </w:r>
    </w:p>
    <w:p w14:paraId="64DC4FCA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18 февраля 2023 г. по 24 февраля 2023 г. - в размере 80,00% от начальной цены продажи лота;</w:t>
      </w:r>
    </w:p>
    <w:p w14:paraId="72EDE926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25 февраля 2023 г. по 03 марта 2023 г. - в размере 75,00% от начальной цены продажи лота;</w:t>
      </w:r>
    </w:p>
    <w:p w14:paraId="2C163ECF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04 марта 2023 г. по 10 марта 2023 г. - в размере 70,00% от начальной цены продажи лота;</w:t>
      </w:r>
    </w:p>
    <w:p w14:paraId="6C74432B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11 марта 2023 г. по 17 марта 2023 г. - в размере 65,60% от начальной цены продажи лота;</w:t>
      </w:r>
    </w:p>
    <w:p w14:paraId="23586734" w14:textId="5DE9ED85" w:rsidR="004911C7" w:rsidRPr="000E2AD8" w:rsidRDefault="004911C7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E2AD8">
        <w:rPr>
          <w:b/>
          <w:color w:val="000000"/>
        </w:rPr>
        <w:t>Для лот</w:t>
      </w:r>
      <w:r w:rsidR="00A9665D" w:rsidRPr="000E2AD8">
        <w:rPr>
          <w:b/>
          <w:color w:val="000000"/>
        </w:rPr>
        <w:t>а</w:t>
      </w:r>
      <w:r w:rsidRPr="000E2AD8">
        <w:rPr>
          <w:b/>
          <w:color w:val="000000"/>
        </w:rPr>
        <w:t xml:space="preserve"> 3:</w:t>
      </w:r>
    </w:p>
    <w:p w14:paraId="3A4B97E9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20 января 2023 г. по 27 января 2023 г. - в размере начальной цены продажи лота;</w:t>
      </w:r>
    </w:p>
    <w:p w14:paraId="010FA8B4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28 января 2023 г. по 03 февраля 2023 г. - в размере 94,50% от начальной цены продажи лота;</w:t>
      </w:r>
    </w:p>
    <w:p w14:paraId="50C7B9D0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04 февраля 2023 г. по 10 февраля 2023 г. - в размере 89,00% от начальной цены продажи лота;</w:t>
      </w:r>
    </w:p>
    <w:p w14:paraId="193031CA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11 февраля 2023 г. по 17 февраля 2023 г. - в размере 83,50% от начальной цены продажи лота;</w:t>
      </w:r>
    </w:p>
    <w:p w14:paraId="7249DEC1" w14:textId="68F2CD6D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18 февраля 2023 г. по 24 февраля 2023 г. - в размере 78,00% от начальной цены продажи лота;</w:t>
      </w:r>
    </w:p>
    <w:p w14:paraId="191BA0EE" w14:textId="1CDAAB5F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E2AD8">
        <w:rPr>
          <w:b/>
          <w:color w:val="000000"/>
        </w:rPr>
        <w:t>Для лота 5:</w:t>
      </w:r>
    </w:p>
    <w:p w14:paraId="61455531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20 января 2023 г. по 27 января 2023 г. - в размере начальной цены продажи лота;</w:t>
      </w:r>
    </w:p>
    <w:p w14:paraId="3BE2151D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lastRenderedPageBreak/>
        <w:t>с 28 января 2023 г. по 03 февраля 2023 г. - в размере 94,50% от начальной цены продажи лота;</w:t>
      </w:r>
    </w:p>
    <w:p w14:paraId="6B50CAFB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04 февраля 2023 г. по 10 февраля 2023 г. - в размере 89,00% от начальной цены продажи лота;</w:t>
      </w:r>
    </w:p>
    <w:p w14:paraId="1587EA09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11 февраля 2023 г. по 17 февраля 2023 г. - в размере 83,50% от начальной цены продажи лота;</w:t>
      </w:r>
    </w:p>
    <w:p w14:paraId="1A2A0FA6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18 февраля 2023 г. по 24 февраля 2023 г. - в размере 78,00% от начальной цены продажи лота;</w:t>
      </w:r>
    </w:p>
    <w:p w14:paraId="5AA70581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25 февраля 2023 г. по 03 марта 2023 г. - в размере 72,50% от начальной цены продажи лота;</w:t>
      </w:r>
    </w:p>
    <w:p w14:paraId="548B1A87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04 марта 2023 г. по 10 марта 2023 г. - в размере 67,00% от начальной цены продажи лота;</w:t>
      </w:r>
    </w:p>
    <w:p w14:paraId="2A0D6281" w14:textId="77857FC3" w:rsidR="004911C7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11 марта 2023 г. по 17 марта 2023 г. - в размере 61,50% от начальной цены продажи лота;</w:t>
      </w:r>
    </w:p>
    <w:p w14:paraId="3CD0FDDF" w14:textId="609BC2C1" w:rsidR="004911C7" w:rsidRPr="000E2AD8" w:rsidRDefault="004911C7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E2AD8">
        <w:rPr>
          <w:b/>
          <w:color w:val="000000"/>
        </w:rPr>
        <w:t>Для лотов 4, 6, 8:</w:t>
      </w:r>
    </w:p>
    <w:p w14:paraId="01AAEE59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20 января 2023 г. по 27 января 2023 г. - в размере начальной цены продажи лота;</w:t>
      </w:r>
    </w:p>
    <w:p w14:paraId="1586880E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28 января 2023 г. по 03 февраля 2023 г. - в размере 92,60% от начальной цены продажи лота;</w:t>
      </w:r>
    </w:p>
    <w:p w14:paraId="651E2BA5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04 февраля 2023 г. по 10 февраля 2023 г. - в размере 85,20% от начальной цены продажи лота;</w:t>
      </w:r>
    </w:p>
    <w:p w14:paraId="517D5060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11 февраля 2023 г. по 17 февраля 2023 г. - в размере 77,80% от начальной цены продажи лота;</w:t>
      </w:r>
    </w:p>
    <w:p w14:paraId="4F81613E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18 февраля 2023 г. по 24 февраля 2023 г. - в размере 70,40% от начальной цены продажи лота;</w:t>
      </w:r>
    </w:p>
    <w:p w14:paraId="317C76B8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25 февраля 2023 г. по 03 марта 2023 г. - в размере 63,00% от начальной цены продажи лота;</w:t>
      </w:r>
    </w:p>
    <w:p w14:paraId="0EE3399A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04 марта 2023 г. по 10 марта 2023 г. - в размере 55,60% от начальной цены продажи лота;</w:t>
      </w:r>
    </w:p>
    <w:p w14:paraId="3E258ABC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11 марта 2023 г. по 17 марта 2023 г. - в размере 48,20% от начальной цены продажи лота;</w:t>
      </w:r>
    </w:p>
    <w:p w14:paraId="41481435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18 марта 2023 г. по 24 марта 2023 г. - в размере 40,80% от начальной цены продажи лота;</w:t>
      </w:r>
    </w:p>
    <w:p w14:paraId="528B547B" w14:textId="053BFACB" w:rsidR="004911C7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25 марта 2023 г. по 31 марта 2023 г. - в размере 33,40% от начальной цены продажи лота;</w:t>
      </w:r>
    </w:p>
    <w:p w14:paraId="75CA3D7E" w14:textId="71CC4B2B" w:rsidR="004911C7" w:rsidRPr="000E2AD8" w:rsidRDefault="004911C7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E2AD8">
        <w:rPr>
          <w:b/>
          <w:color w:val="000000"/>
        </w:rPr>
        <w:t>Для лота 7:</w:t>
      </w:r>
    </w:p>
    <w:p w14:paraId="0F843486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20 января 2023 г. по 27 января 2023 г. - в размере начальной цены продажи лота;</w:t>
      </w:r>
    </w:p>
    <w:p w14:paraId="5DDFB90B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28 января 2023 г. по 03 февраля 2023 г. - в размере 95,00% от начальной цены продажи лота;</w:t>
      </w:r>
    </w:p>
    <w:p w14:paraId="6ACAB5F5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04 февраля 2023 г. по 10 февраля 2023 г. - в размере 90,00% от начальной цены продажи лота;</w:t>
      </w:r>
    </w:p>
    <w:p w14:paraId="7DB36579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11 февраля 2023 г. по 17 февраля 2023 г. - в размере 85,00% от начальной цены продажи лота;</w:t>
      </w:r>
    </w:p>
    <w:p w14:paraId="6648BB55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18 февраля 2023 г. по 24 февраля 2023 г. - в размере 80,00% от начальной цены продажи лота;</w:t>
      </w:r>
    </w:p>
    <w:p w14:paraId="0F4786C5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25 февраля 2023 г. по 03 марта 2023 г. - в размере 75,00% от начальной цены продажи лота;</w:t>
      </w:r>
    </w:p>
    <w:p w14:paraId="4609F3B4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04 марта 2023 г. по 10 марта 2023 г. - в размере 70,00% от начальной цены продажи лота;</w:t>
      </w:r>
    </w:p>
    <w:p w14:paraId="06D72CD1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11 марта 2023 г. по 17 марта 2023 г. - в размере 65,00% от начальной цены продажи лота;</w:t>
      </w:r>
    </w:p>
    <w:p w14:paraId="456CAC07" w14:textId="07DEFB09" w:rsidR="004911C7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18 марта 2023 г. по 24 марта 2023 г. - в размере 60,30% от начальной цены продажи лота;</w:t>
      </w:r>
    </w:p>
    <w:p w14:paraId="118C906A" w14:textId="6506E034" w:rsidR="004911C7" w:rsidRPr="000E2AD8" w:rsidRDefault="004911C7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E2AD8">
        <w:rPr>
          <w:b/>
          <w:color w:val="000000"/>
        </w:rPr>
        <w:t>Для лота 9:</w:t>
      </w:r>
    </w:p>
    <w:p w14:paraId="05C8BD6F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20 января 2023 г. по 27 января 2023 г. - в размере начальной цены продажи лота;</w:t>
      </w:r>
    </w:p>
    <w:p w14:paraId="01180134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28 января 2023 г. по 03 февраля 2023 г. - в размере 95,00% от начальной цены продажи лота;</w:t>
      </w:r>
    </w:p>
    <w:p w14:paraId="10F2CC02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04 февраля 2023 г. по 10 февраля 2023 г. - в размере 90,00% от начальной цены продажи лота;</w:t>
      </w:r>
    </w:p>
    <w:p w14:paraId="4D893155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11 февраля 2023 г. по 17 февраля 2023 г. - в размере 85,00% от начальной цены продажи лота;</w:t>
      </w:r>
    </w:p>
    <w:p w14:paraId="23366F99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18 февраля 2023 г. по 24 февраля 2023 г. - в размере 80,00% от начальной цены продажи лота;</w:t>
      </w:r>
    </w:p>
    <w:p w14:paraId="7A63F6FA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25 февраля 2023 г. по 03 марта 2023 г. - в размере 75,00% от начальной цены продажи лота;</w:t>
      </w:r>
    </w:p>
    <w:p w14:paraId="6806D013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04 марта 2023 г. по 10 марта 2023 г. - в размере 70,00% от начальной цены продажи лота;</w:t>
      </w:r>
    </w:p>
    <w:p w14:paraId="68696176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11 марта 2023 г. по 17 марта 2023 г. - в размере 65,00% от начальной цены продажи лота;</w:t>
      </w:r>
    </w:p>
    <w:p w14:paraId="2DCCCFAC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18 марта 2023 г. по 24 марта 2023 г. - в размере 60,00% от начальной цены продажи лота;</w:t>
      </w:r>
    </w:p>
    <w:p w14:paraId="53D40840" w14:textId="2547D13A" w:rsidR="004911C7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25 марта 2023 г. по 31 марта 2023 г. - в размере 55,00% от начальной цены продажи лота;</w:t>
      </w:r>
    </w:p>
    <w:p w14:paraId="1C3CC390" w14:textId="25A1AD9F" w:rsidR="004911C7" w:rsidRPr="000E2AD8" w:rsidRDefault="004911C7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E2AD8">
        <w:rPr>
          <w:b/>
          <w:color w:val="000000"/>
        </w:rPr>
        <w:t>Для лотов 10-12, 14:</w:t>
      </w:r>
    </w:p>
    <w:p w14:paraId="01ACB41D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20 января 2023 г. по 27 января 2023 г. - в размере начальной цены продажи лота;</w:t>
      </w:r>
    </w:p>
    <w:p w14:paraId="59867CBF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28 января 2023 г. по 03 февраля 2023 г. - в размере 92,50% от начальной цены продажи лота;</w:t>
      </w:r>
    </w:p>
    <w:p w14:paraId="176C9EC8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04 февраля 2023 г. по 10 февраля 2023 г. - в размере 85,00% от начальной цены продажи лота;</w:t>
      </w:r>
    </w:p>
    <w:p w14:paraId="3D141EA5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11 февраля 2023 г. по 17 февраля 2023 г. - в размере 77,50% от начальной цены продажи лота;</w:t>
      </w:r>
    </w:p>
    <w:p w14:paraId="47E87E6D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18 февраля 2023 г. по 24 февраля 2023 г. - в размере 70,00% от начальной цены продажи лота;</w:t>
      </w:r>
    </w:p>
    <w:p w14:paraId="3D46F74F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25 февраля 2023 г. по 03 марта 2023 г. - в размере 62,50% от начальной цены продажи лота;</w:t>
      </w:r>
    </w:p>
    <w:p w14:paraId="668A7820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04 марта 2023 г. по 10 марта 2023 г. - в размере 55,00% от начальной цены продажи лота;</w:t>
      </w:r>
    </w:p>
    <w:p w14:paraId="692F4913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11 марта 2023 г. по 17 марта 2023 г. - в размере 47,50% от начальной цены продажи лота;</w:t>
      </w:r>
    </w:p>
    <w:p w14:paraId="56135BDB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18 марта 2023 г. по 24 марта 2023 г. - в размере 40,00% от начальной цены продажи лота;</w:t>
      </w:r>
    </w:p>
    <w:p w14:paraId="3FB7C75C" w14:textId="77777777" w:rsidR="00A9665D" w:rsidRPr="000E2AD8" w:rsidRDefault="00A9665D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E2AD8">
        <w:rPr>
          <w:bCs/>
          <w:color w:val="000000"/>
        </w:rPr>
        <w:t>с 25 марта 2023 г. по 31 марта 2023 г. - в размере 33,50% от начальной цены продажи лота;</w:t>
      </w:r>
    </w:p>
    <w:p w14:paraId="11F0772F" w14:textId="17706CCB" w:rsidR="004911C7" w:rsidRPr="000E2AD8" w:rsidRDefault="004911C7" w:rsidP="00A96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2AD8">
        <w:rPr>
          <w:b/>
          <w:color w:val="000000"/>
        </w:rPr>
        <w:t>Для лота 13:</w:t>
      </w:r>
    </w:p>
    <w:p w14:paraId="7EFB31AA" w14:textId="77777777" w:rsidR="00A9665D" w:rsidRPr="000E2AD8" w:rsidRDefault="00A9665D" w:rsidP="00A9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с 20 января 2023 г. по 27 января 2023 г. - в размере начальной цены продажи лота;</w:t>
      </w:r>
    </w:p>
    <w:p w14:paraId="05AD49BD" w14:textId="77777777" w:rsidR="00A9665D" w:rsidRPr="000E2AD8" w:rsidRDefault="00A9665D" w:rsidP="00A9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января 2023 г. по 03 февраля 2023 г. - в размере 93,50% от начальной цены продажи лота;</w:t>
      </w:r>
    </w:p>
    <w:p w14:paraId="63F27841" w14:textId="77777777" w:rsidR="00A9665D" w:rsidRPr="000E2AD8" w:rsidRDefault="00A9665D" w:rsidP="00A9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с 04 февраля 2023 г. по 10 февраля 2023 г. - в размере 87,00% от начальной цены продажи лота;</w:t>
      </w:r>
    </w:p>
    <w:p w14:paraId="67FC2FFA" w14:textId="77777777" w:rsidR="00A9665D" w:rsidRPr="000E2AD8" w:rsidRDefault="00A9665D" w:rsidP="00A9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с 11 февраля 2023 г. по 17 февраля 2023 г. - в размере 80,50% от начальной цены продажи лота;</w:t>
      </w:r>
    </w:p>
    <w:p w14:paraId="50C965E8" w14:textId="77777777" w:rsidR="00A9665D" w:rsidRPr="000E2AD8" w:rsidRDefault="00A9665D" w:rsidP="00A9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с 18 февраля 2023 г. по 24 февраля 2023 г. - в размере 74,00% от начальной цены продажи лота;</w:t>
      </w:r>
    </w:p>
    <w:p w14:paraId="5957582F" w14:textId="77777777" w:rsidR="00A9665D" w:rsidRPr="000E2AD8" w:rsidRDefault="00A9665D" w:rsidP="00A9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с 25 февраля 2023 г. по 03 марта 2023 г. - в размере 67,50% от начальной цены продажи лота;</w:t>
      </w:r>
    </w:p>
    <w:p w14:paraId="06DEFA4A" w14:textId="77777777" w:rsidR="00A9665D" w:rsidRPr="000E2AD8" w:rsidRDefault="00A9665D" w:rsidP="00A9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с 04 марта 2023 г. по 10 марта 2023 г. - в размере 61,00% от начальной цены продажи лота;</w:t>
      </w:r>
    </w:p>
    <w:p w14:paraId="33349BFC" w14:textId="77777777" w:rsidR="00A9665D" w:rsidRPr="000E2AD8" w:rsidRDefault="00A9665D" w:rsidP="00A9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с 11 марта 2023 г. по 17 марта 2023 г. - в размере 54,50% от начальной цены продажи лота;</w:t>
      </w:r>
    </w:p>
    <w:p w14:paraId="0450E7BF" w14:textId="77777777" w:rsidR="00A9665D" w:rsidRPr="000E2AD8" w:rsidRDefault="00A9665D" w:rsidP="00A9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с 18 марта 2023 г. по 24 марта 2023 г. - в размере 48,00% от начальной цены продажи лота;</w:t>
      </w:r>
    </w:p>
    <w:p w14:paraId="013D1DAF" w14:textId="2ED72BA8" w:rsidR="00714773" w:rsidRPr="000E2AD8" w:rsidRDefault="00A9665D" w:rsidP="00A9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с 25 марта 2023 г. по 31 марта 2023 г. - в размере 43,00% от начальной цены продажи лота.</w:t>
      </w:r>
    </w:p>
    <w:p w14:paraId="2639B9A4" w14:textId="109A0EF9" w:rsidR="00927CB6" w:rsidRPr="000E2A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0E2AD8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AD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0E2AD8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0E2AD8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AD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0E2AD8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AD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0E2AD8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AD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0E2AD8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AD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0E2AD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0E2A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0E2AD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0E2AD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0E2A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0E2AD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AD8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0E2A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0E2A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0E2A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0E2A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AD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0E2A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0E2A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0E2A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0E2A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0E2A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0E2A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0E2A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0E2AD8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0E2AD8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0E2AD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0E2AD8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0E2AD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0BA54AF7" w:rsidR="00003DFC" w:rsidRPr="000E2AD8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0E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4753F" w:rsidRPr="000E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003DFC" w:rsidRPr="000E2AD8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0E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0E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003DFC" w:rsidRPr="000E2AD8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0E2AD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0E2AD8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</w:t>
      </w:r>
      <w:r w:rsidR="00D74AF2" w:rsidRPr="000E2AD8">
        <w:rPr>
          <w:rFonts w:ascii="Times New Roman" w:hAnsi="Times New Roman" w:cs="Times New Roman"/>
          <w:sz w:val="24"/>
          <w:szCs w:val="24"/>
        </w:rPr>
        <w:t>+7 (495) 725-31-15, доб. 66-32, 66-23;</w:t>
      </w:r>
      <w:r w:rsidR="0054753F" w:rsidRPr="000E2AD8">
        <w:rPr>
          <w:rFonts w:ascii="Times New Roman" w:hAnsi="Times New Roman" w:cs="Times New Roman"/>
          <w:sz w:val="24"/>
          <w:szCs w:val="24"/>
        </w:rPr>
        <w:t xml:space="preserve"> у ОТ: </w:t>
      </w:r>
      <w:r w:rsidR="00D74AF2" w:rsidRPr="000E2AD8">
        <w:rPr>
          <w:rFonts w:ascii="Times New Roman" w:hAnsi="Times New Roman" w:cs="Times New Roman"/>
          <w:sz w:val="24"/>
          <w:szCs w:val="24"/>
        </w:rPr>
        <w:t>Тел. 8 (499) 395-00-20 (с 9.00 до 18.00 по МСК в рабочие дни), informmsk@auction-house.ru</w:t>
      </w:r>
      <w:r w:rsidR="00D74AF2" w:rsidRPr="000E2AD8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0E2AD8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0E2AD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0E2AD8"/>
    <w:rsid w:val="0015099D"/>
    <w:rsid w:val="001B75B3"/>
    <w:rsid w:val="001E3DCD"/>
    <w:rsid w:val="001E7487"/>
    <w:rsid w:val="001F039D"/>
    <w:rsid w:val="00240848"/>
    <w:rsid w:val="00284B1D"/>
    <w:rsid w:val="002B1B81"/>
    <w:rsid w:val="0031121C"/>
    <w:rsid w:val="003A6CDD"/>
    <w:rsid w:val="00432832"/>
    <w:rsid w:val="00467D6B"/>
    <w:rsid w:val="004911C7"/>
    <w:rsid w:val="004D2441"/>
    <w:rsid w:val="00532078"/>
    <w:rsid w:val="0054753F"/>
    <w:rsid w:val="0059668F"/>
    <w:rsid w:val="005B346C"/>
    <w:rsid w:val="005F1F68"/>
    <w:rsid w:val="006205F1"/>
    <w:rsid w:val="00662676"/>
    <w:rsid w:val="00667E17"/>
    <w:rsid w:val="006873E0"/>
    <w:rsid w:val="006A01B6"/>
    <w:rsid w:val="00714773"/>
    <w:rsid w:val="007229EA"/>
    <w:rsid w:val="00735EAD"/>
    <w:rsid w:val="007B575E"/>
    <w:rsid w:val="007E3E1A"/>
    <w:rsid w:val="007F3E4F"/>
    <w:rsid w:val="00814A72"/>
    <w:rsid w:val="00825B29"/>
    <w:rsid w:val="00865FD7"/>
    <w:rsid w:val="00882E21"/>
    <w:rsid w:val="00927CB6"/>
    <w:rsid w:val="00A9665D"/>
    <w:rsid w:val="00AB030D"/>
    <w:rsid w:val="00AF3005"/>
    <w:rsid w:val="00B41D69"/>
    <w:rsid w:val="00B953CE"/>
    <w:rsid w:val="00BB32FC"/>
    <w:rsid w:val="00C035F0"/>
    <w:rsid w:val="00C11EFF"/>
    <w:rsid w:val="00C64DBE"/>
    <w:rsid w:val="00CF06A5"/>
    <w:rsid w:val="00D1566F"/>
    <w:rsid w:val="00D437B1"/>
    <w:rsid w:val="00D62667"/>
    <w:rsid w:val="00D74AF2"/>
    <w:rsid w:val="00DA477E"/>
    <w:rsid w:val="00E614D3"/>
    <w:rsid w:val="00E82DD0"/>
    <w:rsid w:val="00EE2718"/>
    <w:rsid w:val="00F104BD"/>
    <w:rsid w:val="00FA2178"/>
    <w:rsid w:val="00FB25C7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AD90554F-57B3-4120-98E0-A3EF0562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2974A-4FD9-4135-ACC6-39F56E27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4131</Words>
  <Characters>23552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42</cp:revision>
  <cp:lastPrinted>2022-10-03T09:32:00Z</cp:lastPrinted>
  <dcterms:created xsi:type="dcterms:W3CDTF">2019-07-23T07:42:00Z</dcterms:created>
  <dcterms:modified xsi:type="dcterms:W3CDTF">2022-10-03T09:53:00Z</dcterms:modified>
</cp:coreProperties>
</file>