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4921D4" w:rsidRDefault="0015430E" w:rsidP="004921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7534452" w:rsidR="00777765" w:rsidRPr="004921D4" w:rsidRDefault="006E5661" w:rsidP="004921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921D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921D4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4921D4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4921D4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4921D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4921D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92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92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921D4" w:rsidRDefault="00777765" w:rsidP="004921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4921D4" w:rsidRDefault="00777765" w:rsidP="004921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A07A194" w14:textId="4671F1AE" w:rsidR="00C36EA8" w:rsidRPr="004921D4" w:rsidRDefault="00C36EA8" w:rsidP="00492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4921D4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C36EA8">
        <w:rPr>
          <w:rFonts w:ascii="Times New Roman" w:eastAsia="Times New Roman" w:hAnsi="Times New Roman" w:cs="Times New Roman"/>
          <w:sz w:val="24"/>
          <w:szCs w:val="24"/>
        </w:rPr>
        <w:t>Земельные участки (31 поз.) - 31 307 +/- 343 кв. м, адрес: местоположение установлено относительно ориентира, расположенного в границах участка. Почтовый адрес ориентира: Самарская обл., Красноярский р-н, п. Подлесный, ул. Лесная, земли населённых пунктов - для комплексного освоения в целях жилищного строительства</w:t>
      </w:r>
      <w:r w:rsidRPr="004921D4">
        <w:rPr>
          <w:rFonts w:ascii="Times New Roman" w:hAnsi="Times New Roman" w:cs="Times New Roman"/>
          <w:sz w:val="24"/>
          <w:szCs w:val="24"/>
        </w:rPr>
        <w:t xml:space="preserve">– </w:t>
      </w:r>
      <w:r w:rsidRPr="00C36EA8">
        <w:rPr>
          <w:rFonts w:ascii="Times New Roman" w:eastAsia="Times New Roman" w:hAnsi="Times New Roman" w:cs="Times New Roman"/>
          <w:color w:val="000000"/>
          <w:sz w:val="24"/>
          <w:szCs w:val="24"/>
        </w:rPr>
        <w:t>19 692 169,71</w:t>
      </w: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21D4">
        <w:rPr>
          <w:rFonts w:ascii="Times New Roman" w:hAnsi="Times New Roman" w:cs="Times New Roman"/>
          <w:sz w:val="24"/>
          <w:szCs w:val="24"/>
        </w:rPr>
        <w:t>руб.</w:t>
      </w:r>
    </w:p>
    <w:p w14:paraId="51CE7492" w14:textId="4C76C085" w:rsidR="00C36EA8" w:rsidRPr="004921D4" w:rsidRDefault="00C36EA8" w:rsidP="00492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D4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C36EA8">
        <w:rPr>
          <w:rFonts w:ascii="Times New Roman" w:eastAsia="Times New Roman" w:hAnsi="Times New Roman" w:cs="Times New Roman"/>
          <w:sz w:val="24"/>
          <w:szCs w:val="24"/>
        </w:rPr>
        <w:t>Земельные участки (53 поз.) - 51 671 +/- 575 кв. м, адрес: местоположение установлено относительно ориентира, расположенного в границах участка. Почтовый адрес ориентира: Самарская обл., Красноярский р-н, п. Подлесный, ул. Рябиновая, земли населённых пунктов - для комплексного освоения в целях жилищного строительства</w:t>
      </w:r>
      <w:r w:rsidRPr="004921D4">
        <w:rPr>
          <w:rFonts w:ascii="Times New Roman" w:hAnsi="Times New Roman" w:cs="Times New Roman"/>
          <w:sz w:val="24"/>
          <w:szCs w:val="24"/>
        </w:rPr>
        <w:t xml:space="preserve">– </w:t>
      </w:r>
      <w:r w:rsidRPr="00C36EA8">
        <w:rPr>
          <w:rFonts w:ascii="Times New Roman" w:eastAsia="Times New Roman" w:hAnsi="Times New Roman" w:cs="Times New Roman"/>
          <w:color w:val="000000"/>
          <w:sz w:val="24"/>
          <w:szCs w:val="24"/>
        </w:rPr>
        <w:t>32 501 168,88</w:t>
      </w: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21D4">
        <w:rPr>
          <w:rFonts w:ascii="Times New Roman" w:hAnsi="Times New Roman" w:cs="Times New Roman"/>
          <w:sz w:val="24"/>
          <w:szCs w:val="24"/>
        </w:rPr>
        <w:t>руб.</w:t>
      </w:r>
    </w:p>
    <w:p w14:paraId="785ADBA7" w14:textId="02C47966" w:rsidR="00C36EA8" w:rsidRPr="004921D4" w:rsidRDefault="00C36EA8" w:rsidP="00492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4921D4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C36EA8">
        <w:rPr>
          <w:rFonts w:ascii="Times New Roman" w:eastAsia="Times New Roman" w:hAnsi="Times New Roman" w:cs="Times New Roman"/>
          <w:sz w:val="24"/>
          <w:szCs w:val="24"/>
        </w:rPr>
        <w:t>Земельные участки (52 поз.) - 50 970 +/- 566 кв. м, адрес: местоположение установлено относительно ориентира, расположенного в границах участка. Почтовый адрес ориентира: Самарская обл., Красноярский р-н, п. Подлесный, ул. Летняя, земли населённых пунктов - для комплексного освоения в целях жилищного строительства</w:t>
      </w:r>
      <w:r w:rsidRPr="004921D4">
        <w:rPr>
          <w:rFonts w:ascii="Times New Roman" w:hAnsi="Times New Roman" w:cs="Times New Roman"/>
          <w:sz w:val="24"/>
          <w:szCs w:val="24"/>
        </w:rPr>
        <w:t xml:space="preserve">– </w:t>
      </w:r>
      <w:r w:rsidRPr="00C36EA8">
        <w:rPr>
          <w:rFonts w:ascii="Times New Roman" w:eastAsia="Times New Roman" w:hAnsi="Times New Roman" w:cs="Times New Roman"/>
          <w:color w:val="000000"/>
          <w:sz w:val="24"/>
          <w:szCs w:val="24"/>
        </w:rPr>
        <w:t>32 241 390,81</w:t>
      </w: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21D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416B66DC" w14:textId="77777777" w:rsidR="00777765" w:rsidRPr="004921D4" w:rsidRDefault="00777765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1D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921D4">
          <w:rPr>
            <w:rStyle w:val="a4"/>
          </w:rPr>
          <w:t>www.asv.org.ru</w:t>
        </w:r>
      </w:hyperlink>
      <w:r w:rsidRPr="004921D4">
        <w:rPr>
          <w:color w:val="000000"/>
        </w:rPr>
        <w:t xml:space="preserve">, </w:t>
      </w:r>
      <w:hyperlink r:id="rId5" w:history="1">
        <w:r w:rsidRPr="004921D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921D4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4921D4" w:rsidRDefault="00777765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21D4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24C21D65" w:rsidR="00777765" w:rsidRPr="004921D4" w:rsidRDefault="00777765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1D4">
        <w:rPr>
          <w:b/>
          <w:bCs/>
          <w:color w:val="000000"/>
        </w:rPr>
        <w:t>Торги</w:t>
      </w:r>
      <w:r w:rsidRPr="004921D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921D4" w:rsidRPr="004921D4">
        <w:rPr>
          <w:b/>
          <w:bCs/>
          <w:color w:val="000000"/>
        </w:rPr>
        <w:t>28 марта</w:t>
      </w:r>
      <w:r w:rsidRPr="004921D4">
        <w:rPr>
          <w:color w:val="000000"/>
        </w:rPr>
        <w:t xml:space="preserve"> </w:t>
      </w:r>
      <w:r w:rsidRPr="004921D4">
        <w:rPr>
          <w:b/>
        </w:rPr>
        <w:t>202</w:t>
      </w:r>
      <w:r w:rsidR="00EC6937" w:rsidRPr="004921D4">
        <w:rPr>
          <w:b/>
        </w:rPr>
        <w:t>3</w:t>
      </w:r>
      <w:r w:rsidRPr="004921D4">
        <w:rPr>
          <w:b/>
        </w:rPr>
        <w:t xml:space="preserve"> г.</w:t>
      </w:r>
      <w:r w:rsidRPr="004921D4">
        <w:t xml:space="preserve"> </w:t>
      </w:r>
      <w:r w:rsidRPr="004921D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921D4">
          <w:rPr>
            <w:rStyle w:val="a4"/>
          </w:rPr>
          <w:t>http://lot-online.ru</w:t>
        </w:r>
      </w:hyperlink>
      <w:r w:rsidRPr="004921D4">
        <w:rPr>
          <w:color w:val="000000"/>
        </w:rPr>
        <w:t xml:space="preserve"> (далее – ЭТП).</w:t>
      </w:r>
    </w:p>
    <w:p w14:paraId="6B58E97B" w14:textId="77777777" w:rsidR="00777765" w:rsidRPr="004921D4" w:rsidRDefault="00777765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1D4">
        <w:rPr>
          <w:color w:val="000000"/>
        </w:rPr>
        <w:t>Время окончания Торгов:</w:t>
      </w:r>
    </w:p>
    <w:p w14:paraId="4D0205E0" w14:textId="77777777" w:rsidR="00777765" w:rsidRPr="004921D4" w:rsidRDefault="00777765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1D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4921D4" w:rsidRDefault="00777765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1D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9203843" w:rsidR="00777765" w:rsidRPr="004921D4" w:rsidRDefault="00777765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1D4">
        <w:rPr>
          <w:color w:val="000000"/>
        </w:rPr>
        <w:t xml:space="preserve">В случае, если по итогам Торгов, назначенных на </w:t>
      </w:r>
      <w:r w:rsidR="004921D4" w:rsidRPr="004921D4">
        <w:rPr>
          <w:b/>
          <w:bCs/>
          <w:color w:val="000000"/>
        </w:rPr>
        <w:t>28 марта</w:t>
      </w:r>
      <w:r w:rsidR="004921D4" w:rsidRPr="004921D4">
        <w:rPr>
          <w:color w:val="000000"/>
        </w:rPr>
        <w:t xml:space="preserve"> </w:t>
      </w:r>
      <w:r w:rsidR="004921D4" w:rsidRPr="004921D4">
        <w:rPr>
          <w:b/>
        </w:rPr>
        <w:t xml:space="preserve">2023 </w:t>
      </w:r>
      <w:r w:rsidRPr="004921D4">
        <w:rPr>
          <w:b/>
          <w:bCs/>
          <w:color w:val="000000"/>
        </w:rPr>
        <w:t>г.,</w:t>
      </w:r>
      <w:r w:rsidRPr="004921D4">
        <w:rPr>
          <w:color w:val="000000"/>
        </w:rPr>
        <w:t xml:space="preserve"> лоты не реализованы, то в 14:00 часов по московскому времени </w:t>
      </w:r>
      <w:r w:rsidR="004921D4" w:rsidRPr="004921D4">
        <w:rPr>
          <w:b/>
          <w:bCs/>
          <w:color w:val="000000"/>
        </w:rPr>
        <w:t>16 мая</w:t>
      </w:r>
      <w:r w:rsidRPr="004921D4">
        <w:rPr>
          <w:b/>
          <w:bCs/>
          <w:color w:val="000000"/>
        </w:rPr>
        <w:t xml:space="preserve"> 202</w:t>
      </w:r>
      <w:r w:rsidR="00EC6937" w:rsidRPr="004921D4">
        <w:rPr>
          <w:b/>
          <w:bCs/>
          <w:color w:val="000000"/>
        </w:rPr>
        <w:t>3</w:t>
      </w:r>
      <w:r w:rsidRPr="004921D4">
        <w:rPr>
          <w:b/>
        </w:rPr>
        <w:t xml:space="preserve"> г.</w:t>
      </w:r>
      <w:r w:rsidRPr="004921D4">
        <w:t xml:space="preserve"> </w:t>
      </w:r>
      <w:r w:rsidRPr="004921D4">
        <w:rPr>
          <w:color w:val="000000"/>
        </w:rPr>
        <w:t>на ЭТП</w:t>
      </w:r>
      <w:r w:rsidRPr="004921D4">
        <w:t xml:space="preserve"> </w:t>
      </w:r>
      <w:r w:rsidRPr="004921D4">
        <w:rPr>
          <w:color w:val="000000"/>
        </w:rPr>
        <w:t>будут проведены</w:t>
      </w:r>
      <w:r w:rsidRPr="004921D4">
        <w:rPr>
          <w:b/>
          <w:bCs/>
          <w:color w:val="000000"/>
        </w:rPr>
        <w:t xml:space="preserve"> повторные Торги </w:t>
      </w:r>
      <w:r w:rsidRPr="004921D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4921D4" w:rsidRDefault="00777765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1D4">
        <w:rPr>
          <w:color w:val="000000"/>
        </w:rPr>
        <w:t>Оператор ЭТП (далее – Оператор) обеспечивает проведение Торгов.</w:t>
      </w:r>
    </w:p>
    <w:p w14:paraId="33698E05" w14:textId="38941FCC" w:rsidR="00777765" w:rsidRPr="004921D4" w:rsidRDefault="00777765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1D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921D4" w:rsidRPr="004921D4">
        <w:rPr>
          <w:b/>
          <w:bCs/>
          <w:color w:val="000000"/>
        </w:rPr>
        <w:t>07 февраля</w:t>
      </w:r>
      <w:r w:rsidRPr="004921D4">
        <w:rPr>
          <w:color w:val="000000"/>
        </w:rPr>
        <w:t xml:space="preserve"> </w:t>
      </w:r>
      <w:r w:rsidRPr="004921D4">
        <w:rPr>
          <w:b/>
          <w:bCs/>
          <w:color w:val="000000"/>
        </w:rPr>
        <w:t>202</w:t>
      </w:r>
      <w:r w:rsidR="00EC6937" w:rsidRPr="004921D4">
        <w:rPr>
          <w:b/>
          <w:bCs/>
          <w:color w:val="000000"/>
        </w:rPr>
        <w:t>3</w:t>
      </w:r>
      <w:r w:rsidRPr="004921D4">
        <w:rPr>
          <w:b/>
          <w:bCs/>
          <w:color w:val="000000"/>
        </w:rPr>
        <w:t xml:space="preserve"> г.,</w:t>
      </w:r>
      <w:r w:rsidRPr="004921D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921D4" w:rsidRPr="004921D4">
        <w:rPr>
          <w:b/>
          <w:bCs/>
          <w:color w:val="000000"/>
        </w:rPr>
        <w:t>03 апреля</w:t>
      </w:r>
      <w:r w:rsidRPr="004921D4">
        <w:rPr>
          <w:color w:val="000000"/>
        </w:rPr>
        <w:t xml:space="preserve"> </w:t>
      </w:r>
      <w:r w:rsidRPr="004921D4">
        <w:rPr>
          <w:b/>
          <w:bCs/>
          <w:color w:val="000000"/>
        </w:rPr>
        <w:t>202</w:t>
      </w:r>
      <w:r w:rsidR="00EC6937" w:rsidRPr="004921D4">
        <w:rPr>
          <w:b/>
          <w:bCs/>
          <w:color w:val="000000"/>
        </w:rPr>
        <w:t>3</w:t>
      </w:r>
      <w:r w:rsidRPr="004921D4">
        <w:rPr>
          <w:b/>
          <w:bCs/>
        </w:rPr>
        <w:t xml:space="preserve"> г.</w:t>
      </w:r>
      <w:r w:rsidRPr="004921D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4921D4" w:rsidRDefault="00777765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21D4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4921D4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4FBACC9F" w:rsidR="00EA7238" w:rsidRPr="004921D4" w:rsidRDefault="00EA7238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921D4">
        <w:rPr>
          <w:b/>
          <w:bCs/>
          <w:color w:val="000000"/>
        </w:rPr>
        <w:t>Торги ППП</w:t>
      </w:r>
      <w:r w:rsidR="00C11EFF" w:rsidRPr="004921D4">
        <w:rPr>
          <w:color w:val="000000"/>
          <w:shd w:val="clear" w:color="auto" w:fill="FFFFFF"/>
        </w:rPr>
        <w:t xml:space="preserve"> будут проведены на ЭТП</w:t>
      </w:r>
      <w:r w:rsidRPr="004921D4">
        <w:rPr>
          <w:color w:val="000000"/>
          <w:shd w:val="clear" w:color="auto" w:fill="FFFFFF"/>
        </w:rPr>
        <w:t xml:space="preserve"> </w:t>
      </w:r>
      <w:r w:rsidRPr="004921D4">
        <w:rPr>
          <w:b/>
          <w:bCs/>
          <w:color w:val="000000"/>
        </w:rPr>
        <w:t>с</w:t>
      </w:r>
      <w:r w:rsidR="00E12685" w:rsidRPr="004921D4">
        <w:rPr>
          <w:b/>
          <w:bCs/>
          <w:color w:val="000000"/>
        </w:rPr>
        <w:t xml:space="preserve"> </w:t>
      </w:r>
      <w:r w:rsidR="004921D4" w:rsidRPr="004921D4">
        <w:rPr>
          <w:rFonts w:eastAsia="Times New Roman"/>
          <w:b/>
          <w:bCs/>
          <w:color w:val="000000"/>
        </w:rPr>
        <w:t xml:space="preserve">19 мая </w:t>
      </w:r>
      <w:r w:rsidR="00777765" w:rsidRPr="004921D4">
        <w:rPr>
          <w:b/>
          <w:bCs/>
          <w:color w:val="000000"/>
        </w:rPr>
        <w:t>202</w:t>
      </w:r>
      <w:r w:rsidR="00EC6937" w:rsidRPr="004921D4">
        <w:rPr>
          <w:b/>
          <w:bCs/>
          <w:color w:val="000000"/>
        </w:rPr>
        <w:t>3</w:t>
      </w:r>
      <w:r w:rsidR="00777765" w:rsidRPr="004921D4">
        <w:rPr>
          <w:b/>
          <w:bCs/>
          <w:color w:val="000000"/>
        </w:rPr>
        <w:t xml:space="preserve"> г. по </w:t>
      </w:r>
      <w:r w:rsidR="004921D4" w:rsidRPr="004921D4">
        <w:rPr>
          <w:rFonts w:eastAsia="Times New Roman"/>
          <w:b/>
          <w:bCs/>
          <w:color w:val="000000"/>
        </w:rPr>
        <w:t xml:space="preserve">26 июля </w:t>
      </w:r>
      <w:r w:rsidR="00777765" w:rsidRPr="004921D4">
        <w:rPr>
          <w:b/>
          <w:bCs/>
          <w:color w:val="000000"/>
        </w:rPr>
        <w:t>2023 г.</w:t>
      </w:r>
    </w:p>
    <w:p w14:paraId="154FF146" w14:textId="7D478052" w:rsidR="00777765" w:rsidRPr="004921D4" w:rsidRDefault="00777765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921D4" w:rsidRPr="00492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мая</w:t>
      </w: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2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492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92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921D4" w:rsidRPr="00492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3</w:t>
      </w: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4921D4" w:rsidRPr="00492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Три</w:t>
      </w: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 календарных дн</w:t>
      </w:r>
      <w:r w:rsidR="004921D4" w:rsidRPr="00492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я</w:t>
      </w: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4921D4" w:rsidRDefault="00515CBE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1D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4921D4" w:rsidRDefault="00EA7238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1D4">
        <w:rPr>
          <w:color w:val="000000"/>
        </w:rPr>
        <w:t>Оператор обеспечивает проведение Торгов ППП.</w:t>
      </w:r>
    </w:p>
    <w:p w14:paraId="518E2A04" w14:textId="77777777" w:rsidR="004921D4" w:rsidRPr="004921D4" w:rsidRDefault="00515CBE" w:rsidP="004921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4921D4"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006BC7" w14:textId="54BC296D" w:rsidR="004921D4" w:rsidRPr="004921D4" w:rsidRDefault="004921D4" w:rsidP="004921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23 мая 2023 г. - в размере начальной цены продажи лотов;</w:t>
      </w:r>
    </w:p>
    <w:p w14:paraId="6C337A02" w14:textId="77777777" w:rsidR="004921D4" w:rsidRPr="004921D4" w:rsidRDefault="004921D4" w:rsidP="004921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2023 г. по 28 мая 2023 г. - в размере 92,60% от начальной цены продажи лотов;</w:t>
      </w:r>
    </w:p>
    <w:p w14:paraId="0DDC9694" w14:textId="77777777" w:rsidR="004921D4" w:rsidRPr="004921D4" w:rsidRDefault="004921D4" w:rsidP="004921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02 июня 2023 г. - в размере 85,20% от начальной цены продажи лотов;</w:t>
      </w:r>
    </w:p>
    <w:p w14:paraId="62896097" w14:textId="77777777" w:rsidR="004921D4" w:rsidRPr="004921D4" w:rsidRDefault="004921D4" w:rsidP="004921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июня 2023 г. по 09 июня 2023 г. - в размере 77,80% от начальной цены продажи лотов;</w:t>
      </w:r>
    </w:p>
    <w:p w14:paraId="4B4B5CDE" w14:textId="77777777" w:rsidR="004921D4" w:rsidRPr="004921D4" w:rsidRDefault="004921D4" w:rsidP="004921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июня 2023 г. по 16 июня 2023 г. - в размере 70,40% от начальной цены продажи лотов;</w:t>
      </w:r>
    </w:p>
    <w:p w14:paraId="25368C96" w14:textId="77777777" w:rsidR="004921D4" w:rsidRPr="004921D4" w:rsidRDefault="004921D4" w:rsidP="004921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2023 г. по 21 июня 2023 г. - в размере 63,00% от начальной цены продажи лотов;</w:t>
      </w:r>
    </w:p>
    <w:p w14:paraId="38BC2B76" w14:textId="77777777" w:rsidR="004921D4" w:rsidRPr="004921D4" w:rsidRDefault="004921D4" w:rsidP="004921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2023 г. по 26 июня 2023 г. - в размере 55,60% от начальной цены продажи лотов;</w:t>
      </w:r>
    </w:p>
    <w:p w14:paraId="25DC26F5" w14:textId="77777777" w:rsidR="004921D4" w:rsidRPr="004921D4" w:rsidRDefault="004921D4" w:rsidP="004921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01 июля 2023 г. - в размере 48,20% от начальной цены продажи лотов;</w:t>
      </w:r>
    </w:p>
    <w:p w14:paraId="09CF5DB9" w14:textId="77777777" w:rsidR="004921D4" w:rsidRPr="004921D4" w:rsidRDefault="004921D4" w:rsidP="004921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июля 2023 г. по 06 июля 2023 г. - в размере 40,80% от начальной цены продажи лотов;</w:t>
      </w:r>
    </w:p>
    <w:p w14:paraId="734B3814" w14:textId="77777777" w:rsidR="004921D4" w:rsidRPr="004921D4" w:rsidRDefault="004921D4" w:rsidP="004921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11 июля 2023 г. - в размере 33,40% от начальной цены продажи лотов;</w:t>
      </w:r>
    </w:p>
    <w:p w14:paraId="27B3481C" w14:textId="77777777" w:rsidR="004921D4" w:rsidRPr="004921D4" w:rsidRDefault="004921D4" w:rsidP="004921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2023 г. по 16 июля 2023 г. - в размере 26,00% от начальной цены продажи лотов;</w:t>
      </w:r>
    </w:p>
    <w:p w14:paraId="23E222EE" w14:textId="77777777" w:rsidR="004921D4" w:rsidRPr="004921D4" w:rsidRDefault="004921D4" w:rsidP="004921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2023 г. по 21 июля 2023 г. - в размере 18,60% от начальной цены продажи лотов;</w:t>
      </w:r>
    </w:p>
    <w:p w14:paraId="5E2BFB36" w14:textId="3562C640" w:rsidR="00515CBE" w:rsidRPr="004921D4" w:rsidRDefault="004921D4" w:rsidP="00492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921D4">
        <w:rPr>
          <w:rFonts w:eastAsia="Times New Roman"/>
          <w:color w:val="000000"/>
        </w:rPr>
        <w:t>с 22 июля 2023 г. по 26 июля 2023 г. - в размере 11,20% от начальной цены продажи лотов.</w:t>
      </w:r>
    </w:p>
    <w:p w14:paraId="7FB76AB1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4921D4" w:rsidRDefault="00A21CDC" w:rsidP="004921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1D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4921D4" w:rsidRDefault="00A21CDC" w:rsidP="004921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1D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4921D4" w:rsidRDefault="00A21CDC" w:rsidP="004921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1D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4921D4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4921D4" w:rsidRDefault="00A21CDC" w:rsidP="004921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1D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4921D4" w:rsidRDefault="00A21CDC" w:rsidP="004921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1D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4921D4" w:rsidRDefault="00A21CDC" w:rsidP="004921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921D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921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921D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921D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1D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921D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921D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4921D4" w:rsidRDefault="00A21CDC" w:rsidP="004921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953186E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E5661" w:rsidRPr="004921D4">
        <w:rPr>
          <w:rFonts w:ascii="Times New Roman" w:hAnsi="Times New Roman" w:cs="Times New Roman"/>
          <w:sz w:val="24"/>
          <w:szCs w:val="24"/>
        </w:rPr>
        <w:t xml:space="preserve">с 11:00 до 16:00 часов по </w:t>
      </w:r>
      <w:r w:rsidR="00A0261B">
        <w:rPr>
          <w:rFonts w:ascii="Times New Roman" w:hAnsi="Times New Roman" w:cs="Times New Roman"/>
          <w:sz w:val="24"/>
          <w:szCs w:val="24"/>
        </w:rPr>
        <w:t xml:space="preserve">Омскому времени по </w:t>
      </w:r>
      <w:r w:rsidR="006E5661" w:rsidRPr="004921D4">
        <w:rPr>
          <w:rFonts w:ascii="Times New Roman" w:hAnsi="Times New Roman" w:cs="Times New Roman"/>
          <w:sz w:val="24"/>
          <w:szCs w:val="24"/>
        </w:rPr>
        <w:t>адресу: г. Омск, ул. Рабиновича, д. 132/134, тел.8(800)505-80-32</w:t>
      </w:r>
      <w:r w:rsidRPr="004921D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B7C39" w:rsidRPr="004921D4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Соболькова Елена 8(927)208-15-34 (мск+1 час), </w:t>
      </w:r>
      <w:proofErr w:type="spellStart"/>
      <w:r w:rsidR="003B7C39" w:rsidRPr="004921D4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3B7C39" w:rsidRPr="004921D4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(мск+1час)</w:t>
      </w:r>
      <w:r w:rsidR="003B7C39" w:rsidRPr="004921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4921D4" w:rsidRDefault="00A21CDC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1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4921D4" w:rsidRDefault="00EA7238" w:rsidP="00492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4921D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B7C39"/>
    <w:rsid w:val="003C20EF"/>
    <w:rsid w:val="0041608A"/>
    <w:rsid w:val="00447948"/>
    <w:rsid w:val="00466B6B"/>
    <w:rsid w:val="00467D6B"/>
    <w:rsid w:val="0047507E"/>
    <w:rsid w:val="004921D4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5661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62EBB"/>
    <w:rsid w:val="009730D9"/>
    <w:rsid w:val="00997993"/>
    <w:rsid w:val="009A2AA8"/>
    <w:rsid w:val="009C6E48"/>
    <w:rsid w:val="009F0E7B"/>
    <w:rsid w:val="00A0261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7C17"/>
    <w:rsid w:val="00B83E9D"/>
    <w:rsid w:val="00BE0BF1"/>
    <w:rsid w:val="00BE1559"/>
    <w:rsid w:val="00C11EFF"/>
    <w:rsid w:val="00C36EA8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78</cp:revision>
  <dcterms:created xsi:type="dcterms:W3CDTF">2019-07-23T07:45:00Z</dcterms:created>
  <dcterms:modified xsi:type="dcterms:W3CDTF">2023-01-27T12:45:00Z</dcterms:modified>
</cp:coreProperties>
</file>