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озов Сержан Жумажанович (24.08.1989г.р., место рожд: с. Новый Рычан Володарского р-на Астраханской обл., адрес рег: 416172, Астраханская обл, Володарский р-н, Новый Рычан с, Центральная ул, домовладение № 5, квартира 2, СНИЛС12975128080, ИНН 300203661477, паспорт РФ серия 1209, номер 301066, выдан 19.05.2010, кем выдан ОУФМС России по Астраханской области в Володарском районе, код подразделения 30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14.11.2022г. по делу №А06-748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30.06.2023г. по продаже имущества Козова Сержана Жумаж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АВЕО, VIN: KL1SF69DJB692786, год изготовления: 2009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Козовой Айгуль Саламат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зов Сержан Жумажанович (24.08.1989г.р., место рожд: с. Новый Рычан Володарского р-на Астраханской обл., адрес рег: 416172, Астраханская обл, Володарский р-н, Новый Рычан с, Центральная ул, домовладение № 5, квартира 2, СНИЛС12975128080, ИНН 300203661477, паспорт РФ серия 1209, номер 301066, выдан 19.05.2010, кем выдан ОУФМС России по Астраханской области в Володарском районе, код подразделения 300-00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зова Сержана Жумажа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