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Мамаева Любовь Васильевна (Чистобаева Любовь Васильевна) (09.04.1953г.р., место рожд: гор. Великие Луки Псковской обл. , адрес рег: 182101, Псковская обл, Великие Луки г, Глинки ул, дом № 3, квартира 29, СНИЛС11458597984, ИНН 602500067973, паспорт РФ серия 5802, номер 335127, выдан 29.06.2002, кем выдан Отделом внутренних дел города Великие Луки Псковской области, код подразделения 602-002),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05.07.2023г. по делу № А52-2898/2023,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24.04.2024г. по продаже имущества Мамаевой Любови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обл. Псковская, р-н¶Куньинский, д. Староселье., кадастровый номер: 60:07:0042601:60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Мамаевой Любови Васильевны 40817810950173234849</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 xml:space="preserve">ИНН  602500067973)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Мамаева Любовь Васильевна (Чистобаева Любовь Васильевна) (09.04.1953г.р., место рожд: гор. Великие Луки Псковской обл. , адрес рег: 182101, Псковская обл, Великие Луки г, Глинки ул, дом № 3, квартира 29, СНИЛС11458597984, ИНН 602500067973, паспорт РФ серия 5802, номер 335127, выдан 29.06.2002, кем выдан Отделом внутренних дел города Великие Луки Псковской области, код подразделения 602-002)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Мамаевой Любови Васильевны 40817810950173234849</w:t>
            </w:r>
            <w:r>
              <w:rPr>
                <w:rFonts w:ascii="Times New Roman" w:hAnsi="Times New Roman"/>
                <w:kern w:val="0"/>
                <w:sz w:val="20"/>
                <w:szCs w:val="20"/>
              </w:rPr>
              <w:t xml:space="preserve"> </w:t>
            </w:r>
            <w:r>
              <w:rPr>
                <w:rFonts w:ascii="Times New Roman" w:hAnsi="Times New Roman"/>
                <w:kern w:val="0"/>
                <w:sz w:val="20"/>
                <w:szCs w:val="20"/>
              </w:rPr>
              <w:t xml:space="preserve">(ИНН  602500067973)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Мамаевой Любови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1097</Words>
  <Characters>7850</Characters>
  <CharactersWithSpaces>9399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2024-03-18T17:15:21Z</dcterms:modified>
  <cp:revision>1</cp:revision>
  <dc:subject/>
  <dc:title/>
</cp:coreProperties>
</file>