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45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Лежепеков Иван Владимирович (30.08.1998г.р., место рожд: д. Рассыльная Кромской район Орловская область, адрес рег: 303210, Орловская обл, Кромской р-н, Рассыльная д, дом № 76, СНИЛС13179256364, ИНН 571401128093, паспорт РФ серия 5418, номер 503320, выдан 12.09.2018, кем выдан УМВД России по Орловской области, код подразделения 570-012), в лице Гражданина РФ Финансового управляющего Агнаевой Екатерины Сергеевны (ИНН 742304322791, СНИЛС 15037456549, рег.номер 22910), действующего на основании решения Арбитражного суда Орловской области от 14.12.2023г. по делу №А48-181/2023,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15.08.2024г. по продаже имущества Лежепекова Ивана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№1 - 1/5 доля в праве на земельный  участок, площадь: 1 506м², адрес (местонахождение): Орловская область, р-н Кромской, с/п Стрелецкое, д Черкасская, д 49В, категория земель: Земли населенных пунктов, разрешенное использование: Для индивидуальной жилой застройки, кадастровый номер: 57:09:0400101:1800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15.08.2024г. на сайте https://lot-online.ru/, и указана в Протоколе  от 15.08.2024г.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Лежепекова Ивана Владимировича 40817810950173558486</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Лежепеков Иван Владимирович (30.08.1998г.р., место рожд: д. Рассыльная Кромской район Орловская область, адрес рег: 303210, Орловская обл, Кромской р-н, Рассыльная д, дом № 76, СНИЛС13179256364, ИНН 571401128093, паспорт РФ серия 5418, номер 503320, выдан 12.09.2018, кем выдан УМВД России по Орловской области, код подразделения 570-012)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Лежепекова Ивана Владимировича 40817810950173558486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Лежепекова Ивана Владимировича</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Агнаева Екатерина Сергеевна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