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9C0AE" w14:textId="3123A631" w:rsidR="00FC7902" w:rsidRDefault="00EF4E78" w:rsidP="00FC7902">
      <w:pPr>
        <w:spacing w:before="120" w:after="120"/>
        <w:jc w:val="both"/>
        <w:rPr>
          <w:color w:val="000000"/>
        </w:rPr>
      </w:pPr>
      <w:r w:rsidRPr="00543C9E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43C9E">
        <w:t>лит.В</w:t>
      </w:r>
      <w:proofErr w:type="spellEnd"/>
      <w:r w:rsidRPr="00543C9E">
        <w:t>, (812)334-26-04, 8(800) 777-57-57, ungur@auction-house.ru), действующее на основании договора с</w:t>
      </w:r>
      <w:r w:rsidR="000F24D7" w:rsidRPr="000F24D7">
        <w:t xml:space="preserve"> </w:t>
      </w:r>
      <w:r w:rsidR="003C52A8" w:rsidRPr="00543C9E">
        <w:t>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</w:t>
      </w:r>
      <w:r w:rsidR="003C52A8">
        <w:t xml:space="preserve">, </w:t>
      </w:r>
      <w:r w:rsidR="003C52A8" w:rsidRPr="00543C9E">
        <w:t>конкурсным управляющим (ликвидатором)</w:t>
      </w:r>
      <w:r w:rsidR="003C52A8">
        <w:t xml:space="preserve"> которого </w:t>
      </w:r>
      <w:r w:rsidR="003C52A8" w:rsidRPr="00543C9E">
        <w:t>на основании решения Арбитражного суда г. Санкт-Петербурга и Ленинградской обл. от 3 октября 2019 г. по делу №А56-140063/2018</w:t>
      </w:r>
      <w:r w:rsidR="003C52A8">
        <w:t xml:space="preserve">, является </w:t>
      </w:r>
      <w:r w:rsidR="00DD3443">
        <w:t>г</w:t>
      </w:r>
      <w:r w:rsidRPr="00543C9E">
        <w:t>осударственн</w:t>
      </w:r>
      <w:r w:rsidR="003C52A8">
        <w:t>ая</w:t>
      </w:r>
      <w:r w:rsidRPr="00543C9E">
        <w:t xml:space="preserve"> корпораци</w:t>
      </w:r>
      <w:r w:rsidR="003C52A8">
        <w:t>я</w:t>
      </w:r>
      <w:r w:rsidRPr="00543C9E">
        <w:t xml:space="preserve"> «Агентство по страхованию вкладов» (109240, г. Москва, ул. Высоцкого, д. 4), </w:t>
      </w:r>
      <w:r w:rsidR="00FC7902" w:rsidRPr="00543C9E">
        <w:t xml:space="preserve">сообщает, </w:t>
      </w:r>
      <w:r w:rsidR="00FC7902" w:rsidRPr="00543C9E">
        <w:rPr>
          <w:color w:val="000000"/>
        </w:rPr>
        <w:t>что по итогам электронных</w:t>
      </w:r>
      <w:r w:rsidR="00A2467D" w:rsidRPr="00543C9E">
        <w:rPr>
          <w:color w:val="000000"/>
        </w:rPr>
        <w:t xml:space="preserve"> </w:t>
      </w:r>
      <w:r w:rsidR="00FC7902" w:rsidRPr="00543C9E">
        <w:rPr>
          <w:b/>
          <w:color w:val="000000"/>
        </w:rPr>
        <w:t>торгов</w:t>
      </w:r>
      <w:r w:rsidR="00FC7902" w:rsidRPr="00543C9E">
        <w:rPr>
          <w:b/>
        </w:rPr>
        <w:t xml:space="preserve"> посредством публичного предложения </w:t>
      </w:r>
      <w:r w:rsidR="00FC7902" w:rsidRPr="00543C9E">
        <w:t>(</w:t>
      </w:r>
      <w:r w:rsidR="00575A99" w:rsidRPr="00575A99">
        <w:t>сообщение №02030270842 в газете АО «Коммерсантъ» от 29.06.2024 №113(7803</w:t>
      </w:r>
      <w:r w:rsidR="000F24D7" w:rsidRPr="000F24D7">
        <w:t>)</w:t>
      </w:r>
      <w:r w:rsidRPr="00543C9E">
        <w:t>)</w:t>
      </w:r>
      <w:r w:rsidR="00FC7902" w:rsidRPr="00543C9E">
        <w:t xml:space="preserve">, </w:t>
      </w:r>
      <w:r w:rsidR="003B783B" w:rsidRPr="00543C9E">
        <w:t xml:space="preserve">на электронной площадке АО «Российский аукционный дом», по адресу в сети интернет: bankruptcy.lot-online.ru, </w:t>
      </w:r>
      <w:r w:rsidR="00FC7902" w:rsidRPr="00543C9E">
        <w:t xml:space="preserve">проведенных в период с </w:t>
      </w:r>
      <w:r w:rsidR="00D614AC" w:rsidRPr="00D614AC">
        <w:t>04</w:t>
      </w:r>
      <w:r w:rsidR="007D1E4C">
        <w:t>.</w:t>
      </w:r>
      <w:r w:rsidR="00575A99" w:rsidRPr="00575A99">
        <w:t>1</w:t>
      </w:r>
      <w:r w:rsidR="00D614AC" w:rsidRPr="00D614AC">
        <w:t>1</w:t>
      </w:r>
      <w:r w:rsidR="007D1E4C">
        <w:t>.</w:t>
      </w:r>
      <w:r w:rsidRPr="00543C9E">
        <w:t>202</w:t>
      </w:r>
      <w:r w:rsidR="001B59A7">
        <w:t>4</w:t>
      </w:r>
      <w:r w:rsidRPr="00543C9E">
        <w:t xml:space="preserve"> по </w:t>
      </w:r>
      <w:r w:rsidR="00D614AC" w:rsidRPr="00D614AC">
        <w:t>07</w:t>
      </w:r>
      <w:r w:rsidR="007D1E4C">
        <w:t>.</w:t>
      </w:r>
      <w:r w:rsidR="00575A99" w:rsidRPr="00575A99">
        <w:t>1</w:t>
      </w:r>
      <w:r w:rsidR="00D614AC" w:rsidRPr="00D614AC">
        <w:t>1</w:t>
      </w:r>
      <w:r w:rsidR="007D1E4C">
        <w:t>.</w:t>
      </w:r>
      <w:r w:rsidRPr="00543C9E">
        <w:t>202</w:t>
      </w:r>
      <w:r w:rsidR="001B59A7">
        <w:t>4</w:t>
      </w:r>
      <w:r w:rsidR="00D614AC">
        <w:t>, с 08.11.2024 по 10.11.2024</w:t>
      </w:r>
      <w:r w:rsidR="00FC7902" w:rsidRPr="00543C9E">
        <w:t xml:space="preserve">, </w:t>
      </w:r>
      <w:r w:rsidR="00FC7902" w:rsidRPr="00646AF8">
        <w:rPr>
          <w:b/>
          <w:bCs/>
        </w:rPr>
        <w:t>заключ</w:t>
      </w:r>
      <w:r w:rsidRPr="00646AF8">
        <w:rPr>
          <w:b/>
          <w:bCs/>
        </w:rPr>
        <w:t>ен</w:t>
      </w:r>
      <w:r w:rsidR="00AA33ED">
        <w:rPr>
          <w:b/>
          <w:bCs/>
        </w:rPr>
        <w:t>ы</w:t>
      </w:r>
      <w:r w:rsidR="00FC7902" w:rsidRPr="00646AF8">
        <w:rPr>
          <w:b/>
          <w:bCs/>
          <w:color w:val="000000"/>
        </w:rPr>
        <w:t xml:space="preserve"> следующи</w:t>
      </w:r>
      <w:r w:rsidR="00AA33ED">
        <w:rPr>
          <w:b/>
          <w:bCs/>
          <w:color w:val="000000"/>
        </w:rPr>
        <w:t>е</w:t>
      </w:r>
      <w:r w:rsidR="00FC7902" w:rsidRPr="00646AF8">
        <w:rPr>
          <w:b/>
          <w:bCs/>
          <w:color w:val="000000"/>
        </w:rPr>
        <w:t xml:space="preserve"> догово</w:t>
      </w:r>
      <w:r w:rsidR="00543C9E" w:rsidRPr="00646AF8">
        <w:rPr>
          <w:b/>
          <w:bCs/>
          <w:color w:val="000000"/>
        </w:rPr>
        <w:t>р</w:t>
      </w:r>
      <w:r w:rsidR="00AA33ED">
        <w:rPr>
          <w:b/>
          <w:bCs/>
          <w:color w:val="000000"/>
        </w:rPr>
        <w:t>ы</w:t>
      </w:r>
      <w:r w:rsidR="00FC7902" w:rsidRPr="00543C9E">
        <w:rPr>
          <w:color w:val="000000"/>
        </w:rPr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6046C2" w:rsidRPr="006046C2" w14:paraId="4B0448DF" w14:textId="77777777" w:rsidTr="00C774DB">
        <w:trPr>
          <w:jc w:val="center"/>
        </w:trPr>
        <w:tc>
          <w:tcPr>
            <w:tcW w:w="1100" w:type="dxa"/>
          </w:tcPr>
          <w:p w14:paraId="0FEC6857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6046C2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B6B9DE1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046C2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A94BD7E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046C2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6736753F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046C2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F3CCFFF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046C2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6046C2" w:rsidRPr="006046C2" w14:paraId="5D951A7B" w14:textId="77777777" w:rsidTr="00C774DB">
        <w:trPr>
          <w:trHeight w:val="546"/>
          <w:jc w:val="center"/>
        </w:trPr>
        <w:tc>
          <w:tcPr>
            <w:tcW w:w="1100" w:type="dxa"/>
            <w:vAlign w:val="center"/>
          </w:tcPr>
          <w:p w14:paraId="7E6C67AD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046C2">
              <w:rPr>
                <w:spacing w:val="3"/>
                <w:sz w:val="22"/>
                <w:szCs w:val="22"/>
              </w:rPr>
              <w:t>26</w:t>
            </w:r>
          </w:p>
        </w:tc>
        <w:tc>
          <w:tcPr>
            <w:tcW w:w="1985" w:type="dxa"/>
            <w:vAlign w:val="center"/>
          </w:tcPr>
          <w:p w14:paraId="1FD261CB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046C2">
              <w:rPr>
                <w:spacing w:val="3"/>
                <w:sz w:val="22"/>
                <w:szCs w:val="22"/>
              </w:rPr>
              <w:t>2024-3642/122</w:t>
            </w:r>
          </w:p>
        </w:tc>
        <w:tc>
          <w:tcPr>
            <w:tcW w:w="2126" w:type="dxa"/>
            <w:vAlign w:val="center"/>
          </w:tcPr>
          <w:p w14:paraId="64FE6BA8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046C2">
              <w:rPr>
                <w:spacing w:val="3"/>
                <w:sz w:val="22"/>
                <w:szCs w:val="22"/>
              </w:rPr>
              <w:t>21.11.2024</w:t>
            </w:r>
          </w:p>
        </w:tc>
        <w:tc>
          <w:tcPr>
            <w:tcW w:w="2410" w:type="dxa"/>
            <w:vAlign w:val="center"/>
          </w:tcPr>
          <w:p w14:paraId="0F74EDBE" w14:textId="77777777" w:rsidR="006046C2" w:rsidRPr="006046C2" w:rsidRDefault="006046C2" w:rsidP="006046C2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046C2">
              <w:rPr>
                <w:bCs/>
                <w:kern w:val="1"/>
                <w:sz w:val="22"/>
                <w:szCs w:val="22"/>
                <w:lang w:eastAsia="ar-SA"/>
              </w:rPr>
              <w:t>936 064,00</w:t>
            </w:r>
          </w:p>
        </w:tc>
        <w:tc>
          <w:tcPr>
            <w:tcW w:w="2268" w:type="dxa"/>
            <w:vAlign w:val="center"/>
          </w:tcPr>
          <w:p w14:paraId="13D1401B" w14:textId="77777777" w:rsidR="006046C2" w:rsidRPr="006046C2" w:rsidRDefault="006046C2" w:rsidP="006046C2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proofErr w:type="spellStart"/>
            <w:r w:rsidRPr="006046C2">
              <w:rPr>
                <w:bCs/>
                <w:kern w:val="1"/>
                <w:sz w:val="22"/>
                <w:szCs w:val="22"/>
                <w:lang w:val="en-US" w:eastAsia="ar-SA"/>
              </w:rPr>
              <w:t>Зюльков</w:t>
            </w:r>
            <w:proofErr w:type="spellEnd"/>
            <w:r w:rsidRPr="006046C2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Александр Васильевич</w:t>
            </w:r>
          </w:p>
        </w:tc>
      </w:tr>
      <w:tr w:rsidR="006046C2" w:rsidRPr="006046C2" w14:paraId="3224BE72" w14:textId="77777777" w:rsidTr="00C774DB">
        <w:trPr>
          <w:trHeight w:val="546"/>
          <w:jc w:val="center"/>
        </w:trPr>
        <w:tc>
          <w:tcPr>
            <w:tcW w:w="1100" w:type="dxa"/>
            <w:vAlign w:val="center"/>
          </w:tcPr>
          <w:p w14:paraId="3C25D63F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046C2">
              <w:rPr>
                <w:spacing w:val="3"/>
                <w:sz w:val="22"/>
                <w:szCs w:val="22"/>
              </w:rPr>
              <w:t>27</w:t>
            </w:r>
          </w:p>
        </w:tc>
        <w:tc>
          <w:tcPr>
            <w:tcW w:w="1985" w:type="dxa"/>
            <w:vAlign w:val="center"/>
          </w:tcPr>
          <w:p w14:paraId="12990881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046C2">
              <w:rPr>
                <w:spacing w:val="3"/>
                <w:sz w:val="22"/>
                <w:szCs w:val="22"/>
              </w:rPr>
              <w:t>2024-3637/122</w:t>
            </w:r>
          </w:p>
        </w:tc>
        <w:tc>
          <w:tcPr>
            <w:tcW w:w="2126" w:type="dxa"/>
            <w:vAlign w:val="center"/>
          </w:tcPr>
          <w:p w14:paraId="13E7F9A2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046C2">
              <w:rPr>
                <w:spacing w:val="3"/>
                <w:sz w:val="22"/>
                <w:szCs w:val="22"/>
              </w:rPr>
              <w:t>21.11.2024</w:t>
            </w:r>
          </w:p>
        </w:tc>
        <w:tc>
          <w:tcPr>
            <w:tcW w:w="2410" w:type="dxa"/>
            <w:vAlign w:val="center"/>
          </w:tcPr>
          <w:p w14:paraId="45607B3E" w14:textId="77777777" w:rsidR="006046C2" w:rsidRPr="006046C2" w:rsidRDefault="006046C2" w:rsidP="006046C2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6046C2">
              <w:rPr>
                <w:bCs/>
                <w:kern w:val="1"/>
                <w:sz w:val="22"/>
                <w:szCs w:val="22"/>
                <w:lang w:eastAsia="ar-SA"/>
              </w:rPr>
              <w:t>951 760,00</w:t>
            </w:r>
          </w:p>
        </w:tc>
        <w:tc>
          <w:tcPr>
            <w:tcW w:w="2268" w:type="dxa"/>
            <w:vAlign w:val="center"/>
          </w:tcPr>
          <w:p w14:paraId="2164C6A0" w14:textId="77777777" w:rsidR="006046C2" w:rsidRPr="006046C2" w:rsidRDefault="006046C2" w:rsidP="006046C2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proofErr w:type="spellStart"/>
            <w:r w:rsidRPr="006046C2">
              <w:rPr>
                <w:bCs/>
                <w:kern w:val="1"/>
                <w:sz w:val="22"/>
                <w:szCs w:val="22"/>
                <w:lang w:val="en-US" w:eastAsia="ar-SA"/>
              </w:rPr>
              <w:t>Зюльков</w:t>
            </w:r>
            <w:proofErr w:type="spellEnd"/>
            <w:r w:rsidRPr="006046C2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Александр Васильевич</w:t>
            </w:r>
          </w:p>
        </w:tc>
      </w:tr>
      <w:tr w:rsidR="006046C2" w:rsidRPr="006046C2" w14:paraId="6F86621B" w14:textId="77777777" w:rsidTr="00C774DB">
        <w:trPr>
          <w:trHeight w:val="546"/>
          <w:jc w:val="center"/>
        </w:trPr>
        <w:tc>
          <w:tcPr>
            <w:tcW w:w="1100" w:type="dxa"/>
            <w:vAlign w:val="center"/>
          </w:tcPr>
          <w:p w14:paraId="46AAD87B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046C2">
              <w:rPr>
                <w:spacing w:val="3"/>
                <w:sz w:val="22"/>
                <w:szCs w:val="22"/>
              </w:rPr>
              <w:t>56</w:t>
            </w:r>
          </w:p>
        </w:tc>
        <w:tc>
          <w:tcPr>
            <w:tcW w:w="1985" w:type="dxa"/>
            <w:vAlign w:val="center"/>
          </w:tcPr>
          <w:p w14:paraId="233FC1F3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046C2">
              <w:rPr>
                <w:spacing w:val="3"/>
                <w:sz w:val="22"/>
                <w:szCs w:val="22"/>
              </w:rPr>
              <w:t>2024-3640/122</w:t>
            </w:r>
          </w:p>
        </w:tc>
        <w:tc>
          <w:tcPr>
            <w:tcW w:w="2126" w:type="dxa"/>
            <w:vAlign w:val="center"/>
          </w:tcPr>
          <w:p w14:paraId="600043E5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046C2">
              <w:rPr>
                <w:spacing w:val="3"/>
                <w:sz w:val="22"/>
                <w:szCs w:val="22"/>
              </w:rPr>
              <w:t>21.11.2024</w:t>
            </w:r>
          </w:p>
        </w:tc>
        <w:tc>
          <w:tcPr>
            <w:tcW w:w="2410" w:type="dxa"/>
            <w:vAlign w:val="center"/>
          </w:tcPr>
          <w:p w14:paraId="05398003" w14:textId="77777777" w:rsidR="006046C2" w:rsidRPr="006046C2" w:rsidRDefault="006046C2" w:rsidP="006046C2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6046C2">
              <w:rPr>
                <w:bCs/>
                <w:kern w:val="1"/>
                <w:sz w:val="22"/>
                <w:szCs w:val="22"/>
                <w:lang w:eastAsia="ar-SA"/>
              </w:rPr>
              <w:t>810 496,00</w:t>
            </w:r>
          </w:p>
        </w:tc>
        <w:tc>
          <w:tcPr>
            <w:tcW w:w="2268" w:type="dxa"/>
            <w:vAlign w:val="center"/>
          </w:tcPr>
          <w:p w14:paraId="09F0A213" w14:textId="77777777" w:rsidR="006046C2" w:rsidRPr="006046C2" w:rsidRDefault="006046C2" w:rsidP="006046C2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proofErr w:type="spellStart"/>
            <w:r w:rsidRPr="006046C2">
              <w:rPr>
                <w:bCs/>
                <w:kern w:val="1"/>
                <w:sz w:val="22"/>
                <w:szCs w:val="22"/>
                <w:lang w:val="en-US" w:eastAsia="ar-SA"/>
              </w:rPr>
              <w:t>Зюльков</w:t>
            </w:r>
            <w:proofErr w:type="spellEnd"/>
            <w:r w:rsidRPr="006046C2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Александр Васильевич</w:t>
            </w:r>
          </w:p>
        </w:tc>
      </w:tr>
      <w:tr w:rsidR="006046C2" w:rsidRPr="006046C2" w14:paraId="5E88E648" w14:textId="77777777" w:rsidTr="00C774DB">
        <w:trPr>
          <w:trHeight w:val="546"/>
          <w:jc w:val="center"/>
        </w:trPr>
        <w:tc>
          <w:tcPr>
            <w:tcW w:w="1100" w:type="dxa"/>
            <w:vAlign w:val="center"/>
          </w:tcPr>
          <w:p w14:paraId="116E9049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046C2">
              <w:rPr>
                <w:spacing w:val="3"/>
                <w:sz w:val="22"/>
                <w:szCs w:val="22"/>
              </w:rPr>
              <w:t>61</w:t>
            </w:r>
          </w:p>
        </w:tc>
        <w:tc>
          <w:tcPr>
            <w:tcW w:w="1985" w:type="dxa"/>
            <w:vAlign w:val="center"/>
          </w:tcPr>
          <w:p w14:paraId="59A1F857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046C2">
              <w:rPr>
                <w:spacing w:val="3"/>
                <w:sz w:val="22"/>
                <w:szCs w:val="22"/>
              </w:rPr>
              <w:t>2024-3638/122</w:t>
            </w:r>
          </w:p>
        </w:tc>
        <w:tc>
          <w:tcPr>
            <w:tcW w:w="2126" w:type="dxa"/>
            <w:vAlign w:val="center"/>
          </w:tcPr>
          <w:p w14:paraId="35C107CF" w14:textId="77777777" w:rsidR="006046C2" w:rsidRPr="006046C2" w:rsidRDefault="006046C2" w:rsidP="006046C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046C2">
              <w:rPr>
                <w:spacing w:val="3"/>
                <w:sz w:val="22"/>
                <w:szCs w:val="22"/>
              </w:rPr>
              <w:t>21.11.2024</w:t>
            </w:r>
          </w:p>
        </w:tc>
        <w:tc>
          <w:tcPr>
            <w:tcW w:w="2410" w:type="dxa"/>
            <w:vAlign w:val="center"/>
          </w:tcPr>
          <w:p w14:paraId="495560BF" w14:textId="77777777" w:rsidR="006046C2" w:rsidRPr="006046C2" w:rsidRDefault="006046C2" w:rsidP="006046C2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6046C2">
              <w:rPr>
                <w:bCs/>
                <w:kern w:val="1"/>
                <w:sz w:val="22"/>
                <w:szCs w:val="22"/>
                <w:lang w:eastAsia="ar-SA"/>
              </w:rPr>
              <w:t>770 077,00</w:t>
            </w:r>
          </w:p>
        </w:tc>
        <w:tc>
          <w:tcPr>
            <w:tcW w:w="2268" w:type="dxa"/>
            <w:vAlign w:val="center"/>
          </w:tcPr>
          <w:p w14:paraId="6B6D6357" w14:textId="77777777" w:rsidR="006046C2" w:rsidRPr="006046C2" w:rsidRDefault="006046C2" w:rsidP="006046C2">
            <w:pPr>
              <w:suppressAutoHyphens/>
              <w:jc w:val="center"/>
              <w:rPr>
                <w:bCs/>
                <w:kern w:val="1"/>
                <w:sz w:val="22"/>
                <w:szCs w:val="22"/>
                <w:lang w:val="en-US" w:eastAsia="ar-SA"/>
              </w:rPr>
            </w:pPr>
            <w:proofErr w:type="spellStart"/>
            <w:r w:rsidRPr="006046C2">
              <w:rPr>
                <w:bCs/>
                <w:kern w:val="1"/>
                <w:sz w:val="22"/>
                <w:szCs w:val="22"/>
                <w:lang w:val="en-US" w:eastAsia="ar-SA"/>
              </w:rPr>
              <w:t>Ханчиди</w:t>
            </w:r>
            <w:proofErr w:type="spellEnd"/>
            <w:r w:rsidRPr="006046C2">
              <w:rPr>
                <w:bCs/>
                <w:kern w:val="1"/>
                <w:sz w:val="22"/>
                <w:szCs w:val="22"/>
                <w:lang w:val="en-US" w:eastAsia="ar-SA"/>
              </w:rPr>
              <w:t xml:space="preserve"> Антон Юрьевич</w:t>
            </w:r>
          </w:p>
        </w:tc>
      </w:tr>
    </w:tbl>
    <w:p w14:paraId="54CBB0AE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0526E2EC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7E191546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21905177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7BCB6102" w14:textId="77777777" w:rsidR="001B59A7" w:rsidRDefault="001B59A7" w:rsidP="00FC7902">
      <w:pPr>
        <w:spacing w:before="120" w:after="120"/>
        <w:jc w:val="both"/>
        <w:rPr>
          <w:color w:val="000000"/>
        </w:rPr>
      </w:pPr>
    </w:p>
    <w:p w14:paraId="2029262E" w14:textId="77777777" w:rsidR="001B59A7" w:rsidRDefault="001B59A7" w:rsidP="00FC7902">
      <w:pPr>
        <w:spacing w:before="120" w:after="120"/>
        <w:jc w:val="both"/>
        <w:rPr>
          <w:color w:val="000000"/>
        </w:rPr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4075"/>
    <w:rsid w:val="00026275"/>
    <w:rsid w:val="00060276"/>
    <w:rsid w:val="000C6A2D"/>
    <w:rsid w:val="000F24D7"/>
    <w:rsid w:val="000F57EF"/>
    <w:rsid w:val="00166BC1"/>
    <w:rsid w:val="001A782B"/>
    <w:rsid w:val="001B59A7"/>
    <w:rsid w:val="001E5D1F"/>
    <w:rsid w:val="001F00A9"/>
    <w:rsid w:val="00235F9F"/>
    <w:rsid w:val="00246513"/>
    <w:rsid w:val="00297751"/>
    <w:rsid w:val="002A1446"/>
    <w:rsid w:val="002C1D99"/>
    <w:rsid w:val="002E278A"/>
    <w:rsid w:val="003037D3"/>
    <w:rsid w:val="003134CF"/>
    <w:rsid w:val="0034584D"/>
    <w:rsid w:val="00394513"/>
    <w:rsid w:val="003A10DC"/>
    <w:rsid w:val="003B783B"/>
    <w:rsid w:val="003C52A8"/>
    <w:rsid w:val="003F4D88"/>
    <w:rsid w:val="00410098"/>
    <w:rsid w:val="00414810"/>
    <w:rsid w:val="00416DE2"/>
    <w:rsid w:val="0045214E"/>
    <w:rsid w:val="0047140F"/>
    <w:rsid w:val="00497660"/>
    <w:rsid w:val="00513DEF"/>
    <w:rsid w:val="00531628"/>
    <w:rsid w:val="00543C9E"/>
    <w:rsid w:val="00575A99"/>
    <w:rsid w:val="005B25B0"/>
    <w:rsid w:val="006046C2"/>
    <w:rsid w:val="006249B3"/>
    <w:rsid w:val="00646AF8"/>
    <w:rsid w:val="00666657"/>
    <w:rsid w:val="006C0AC6"/>
    <w:rsid w:val="006D666B"/>
    <w:rsid w:val="007444C0"/>
    <w:rsid w:val="007D1E4C"/>
    <w:rsid w:val="007D56BB"/>
    <w:rsid w:val="00804DC6"/>
    <w:rsid w:val="00865DDE"/>
    <w:rsid w:val="00880039"/>
    <w:rsid w:val="00880183"/>
    <w:rsid w:val="008D2246"/>
    <w:rsid w:val="009163A2"/>
    <w:rsid w:val="009A18D8"/>
    <w:rsid w:val="009A26E3"/>
    <w:rsid w:val="009A6677"/>
    <w:rsid w:val="00A03AA4"/>
    <w:rsid w:val="00A2467D"/>
    <w:rsid w:val="00A25309"/>
    <w:rsid w:val="00AA33ED"/>
    <w:rsid w:val="00AE2FF2"/>
    <w:rsid w:val="00B62EB5"/>
    <w:rsid w:val="00B814EB"/>
    <w:rsid w:val="00C23939"/>
    <w:rsid w:val="00C26A2A"/>
    <w:rsid w:val="00C45B76"/>
    <w:rsid w:val="00C823DD"/>
    <w:rsid w:val="00CA1B2F"/>
    <w:rsid w:val="00D13E51"/>
    <w:rsid w:val="00D34226"/>
    <w:rsid w:val="00D614AC"/>
    <w:rsid w:val="00D72308"/>
    <w:rsid w:val="00D73919"/>
    <w:rsid w:val="00DB606C"/>
    <w:rsid w:val="00DD3443"/>
    <w:rsid w:val="00E07C6B"/>
    <w:rsid w:val="00E158EC"/>
    <w:rsid w:val="00E534CB"/>
    <w:rsid w:val="00E817C2"/>
    <w:rsid w:val="00E90D26"/>
    <w:rsid w:val="00EA24DF"/>
    <w:rsid w:val="00EB759F"/>
    <w:rsid w:val="00EF4E78"/>
    <w:rsid w:val="00EF7685"/>
    <w:rsid w:val="00F13BB6"/>
    <w:rsid w:val="00F54454"/>
    <w:rsid w:val="00F638FE"/>
    <w:rsid w:val="00FA0770"/>
    <w:rsid w:val="00FB655B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06008B1F-27E3-4A16-A401-189B7A4B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8003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88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rsid w:val="00416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rsid w:val="000C6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rsid w:val="00513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50</cp:revision>
  <cp:lastPrinted>2017-09-06T13:05:00Z</cp:lastPrinted>
  <dcterms:created xsi:type="dcterms:W3CDTF">2018-08-16T08:59:00Z</dcterms:created>
  <dcterms:modified xsi:type="dcterms:W3CDTF">2024-11-22T08:34:00Z</dcterms:modified>
</cp:coreProperties>
</file>