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6C55" w14:textId="77777777" w:rsidR="00C03CC0" w:rsidRDefault="00C03CC0" w:rsidP="00C03C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03CC0" w14:paraId="5BC6EF08" w14:textId="77777777" w:rsidTr="00200177">
        <w:tc>
          <w:tcPr>
            <w:tcW w:w="4672" w:type="dxa"/>
            <w:hideMark/>
          </w:tcPr>
          <w:p w14:paraId="4D63DDCF" w14:textId="77777777" w:rsidR="00C03CC0" w:rsidRDefault="00C03CC0" w:rsidP="002001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 г.</w:t>
            </w:r>
          </w:p>
        </w:tc>
        <w:tc>
          <w:tcPr>
            <w:tcW w:w="4673" w:type="dxa"/>
            <w:hideMark/>
          </w:tcPr>
          <w:p w14:paraId="0B411B74" w14:textId="77777777" w:rsidR="00C03CC0" w:rsidRDefault="00C03CC0" w:rsidP="00200177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14:paraId="79CCE117" w14:textId="77777777" w:rsidR="00C03CC0" w:rsidRDefault="00C03CC0" w:rsidP="00C03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3E431BB" w14:textId="77777777" w:rsidR="00C03CC0" w:rsidRPr="00C03CC0" w:rsidRDefault="00C03CC0" w:rsidP="00C03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454AEDF" w14:textId="75A8D818" w:rsidR="00C03CC0" w:rsidRDefault="00662903" w:rsidP="0066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C0A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Кожевников Игорь Николаевич </w:t>
      </w:r>
      <w:r w:rsidRPr="006C0ACC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рождения: 13.09.1967 г. р., место рождения: г. Москва, ИНН: 772025887913, СНИЛС: 001-601-907 81, адрес регистрации: Московская обл., г. Видное, ул. Радужная, д. 2, кв. 184)</w:t>
      </w:r>
      <w:r w:rsidRPr="006C0ACC">
        <w:rPr>
          <w:rFonts w:ascii="Times New Roman" w:hAnsi="Times New Roman" w:cs="Times New Roman"/>
          <w:sz w:val="20"/>
          <w:szCs w:val="20"/>
        </w:rPr>
        <w:t xml:space="preserve">, </w:t>
      </w:r>
      <w:r w:rsidRPr="006C0ACC">
        <w:rPr>
          <w:rFonts w:ascii="Times New Roman" w:hAnsi="Times New Roman" w:cs="Times New Roman"/>
          <w:b/>
          <w:sz w:val="20"/>
          <w:szCs w:val="20"/>
        </w:rPr>
        <w:t xml:space="preserve">в лице финансового управляющего имуществом </w:t>
      </w:r>
      <w:proofErr w:type="spellStart"/>
      <w:r w:rsidRPr="006C0ACC">
        <w:rPr>
          <w:rFonts w:ascii="Times New Roman" w:hAnsi="Times New Roman" w:cs="Times New Roman"/>
          <w:b/>
          <w:sz w:val="20"/>
          <w:szCs w:val="20"/>
        </w:rPr>
        <w:t>Сосипатровой</w:t>
      </w:r>
      <w:proofErr w:type="spellEnd"/>
      <w:r w:rsidRPr="006C0ACC">
        <w:rPr>
          <w:rFonts w:ascii="Times New Roman" w:hAnsi="Times New Roman" w:cs="Times New Roman"/>
          <w:b/>
          <w:sz w:val="20"/>
          <w:szCs w:val="20"/>
        </w:rPr>
        <w:t xml:space="preserve"> Марины Леонидовны</w:t>
      </w:r>
      <w:r w:rsidRPr="006C0ACC">
        <w:rPr>
          <w:rFonts w:ascii="Times New Roman" w:hAnsi="Times New Roman" w:cs="Times New Roman"/>
          <w:sz w:val="20"/>
          <w:szCs w:val="20"/>
        </w:rPr>
        <w:t xml:space="preserve"> (ИНН: 352501142240, СНИЛС: 073-396-169 80, тел. (8172)729230) - член Ассоциации ВАУ "Достояние" (196191, г. Санкт-Петербург, пл. Конституции, д.7, оф.315, ИНН: 7811290230, ОГРН: 1117800013000, номер и дата регистрации в едином государственном реестре саморегулируемых организаций арбитражных управляющих: № 309 от 13.07.2016), действующей на основании решения Арбитражного суда Вологодской области от 06.04.2026 по делу № А13-13903/25, именуемая в дальнейшем </w:t>
      </w:r>
      <w:r w:rsidRPr="006C0ACC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6C0ACC">
        <w:rPr>
          <w:rFonts w:ascii="Times New Roman" w:hAnsi="Times New Roman" w:cs="Times New Roman"/>
          <w:sz w:val="20"/>
          <w:szCs w:val="20"/>
        </w:rPr>
        <w:t>, с одной стороны,</w:t>
      </w:r>
    </w:p>
    <w:p w14:paraId="5FC575FB" w14:textId="77777777" w:rsidR="00C03CC0" w:rsidRDefault="00C03CC0" w:rsidP="00C03CC0">
      <w:pPr>
        <w:spacing w:after="0" w:line="240" w:lineRule="auto"/>
        <w:ind w:firstLine="709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 xml:space="preserve">и _______________, </w:t>
      </w:r>
      <w:r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14:paraId="354BF746" w14:textId="1AB8C167" w:rsidR="00C03CC0" w:rsidRDefault="00C03CC0" w:rsidP="00C03CC0">
      <w:pPr>
        <w:pStyle w:val="a3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 w:rsidR="00590712">
        <w:rPr>
          <w:rFonts w:ascii="Times New Roman" w:hAnsi="Times New Roman" w:cs="Times New Roman"/>
          <w:sz w:val="20"/>
          <w:szCs w:val="20"/>
        </w:rPr>
        <w:t>Кожевникова Игоря Николаевича</w:t>
      </w:r>
      <w:r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«Продавец»,</w:t>
      </w:r>
      <w:r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="00590712" w:rsidRPr="00F86573">
        <w:rPr>
          <w:rFonts w:ascii="Times New Roman" w:hAnsi="Times New Roman" w:cs="Times New Roman"/>
          <w:sz w:val="20"/>
          <w:szCs w:val="20"/>
        </w:rPr>
        <w:t xml:space="preserve">получатель — арбитражный управляющий </w:t>
      </w:r>
      <w:proofErr w:type="spellStart"/>
      <w:r w:rsidR="00590712" w:rsidRPr="00F86573">
        <w:rPr>
          <w:rFonts w:ascii="Times New Roman" w:hAnsi="Times New Roman" w:cs="Times New Roman"/>
          <w:sz w:val="20"/>
          <w:szCs w:val="20"/>
        </w:rPr>
        <w:t>Сосипатрова</w:t>
      </w:r>
      <w:proofErr w:type="spellEnd"/>
      <w:r w:rsidR="00590712" w:rsidRPr="00F86573">
        <w:rPr>
          <w:rFonts w:ascii="Times New Roman" w:hAnsi="Times New Roman" w:cs="Times New Roman"/>
          <w:sz w:val="20"/>
          <w:szCs w:val="20"/>
        </w:rPr>
        <w:t xml:space="preserve"> Марина Леонидовна, ИНН: 352501142240, банк получателя: Мурманское отделение №8627 ПАО Сбербанк, р/</w:t>
      </w:r>
      <w:proofErr w:type="spellStart"/>
      <w:r w:rsidR="00590712" w:rsidRPr="00F86573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="00590712" w:rsidRPr="00F86573">
        <w:rPr>
          <w:rFonts w:ascii="Times New Roman" w:hAnsi="Times New Roman" w:cs="Times New Roman"/>
          <w:sz w:val="20"/>
          <w:szCs w:val="20"/>
        </w:rPr>
        <w:t xml:space="preserve"> № 40802 810 6 1200 0009894, к/</w:t>
      </w:r>
      <w:proofErr w:type="spellStart"/>
      <w:r w:rsidR="00590712" w:rsidRPr="00F86573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="00590712" w:rsidRPr="00F86573">
        <w:rPr>
          <w:rFonts w:ascii="Times New Roman" w:hAnsi="Times New Roman" w:cs="Times New Roman"/>
          <w:sz w:val="20"/>
          <w:szCs w:val="20"/>
        </w:rPr>
        <w:t xml:space="preserve"> № 30101 810 3 0000 0000615, БИК: 044705615, ИНН банка получателя: 7707083893</w:t>
      </w:r>
      <w:r>
        <w:rPr>
          <w:rFonts w:ascii="Times New Roman" w:hAnsi="Times New Roman" w:cs="Times New Roman"/>
          <w:sz w:val="20"/>
          <w:szCs w:val="20"/>
        </w:rPr>
        <w:t>, в счет обеспечения оплаты предмета торгов по лоту № 1, на проводимых Продавцом открытых торгах по продаже имущества Продавца, задаток в размере 10 % от начальной цены лота.</w:t>
      </w:r>
    </w:p>
    <w:p w14:paraId="3E5A1125" w14:textId="77777777" w:rsidR="00C03CC0" w:rsidRDefault="00C03CC0" w:rsidP="00C03C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14:paraId="205094AE" w14:textId="77777777" w:rsidR="00C03CC0" w:rsidRDefault="00C03CC0" w:rsidP="00C03CC0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14:paraId="4E64A1B0" w14:textId="77777777" w:rsidR="00C03CC0" w:rsidRDefault="00C03CC0" w:rsidP="00C03CC0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14:paraId="059BCBE9" w14:textId="77777777" w:rsidR="00C03CC0" w:rsidRDefault="00C03CC0" w:rsidP="00C03CC0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AF70DB" w:rsidRPr="00765F74" w14:paraId="7CAE8A4A" w14:textId="77777777" w:rsidTr="007C1D71">
        <w:tc>
          <w:tcPr>
            <w:tcW w:w="4672" w:type="dxa"/>
          </w:tcPr>
          <w:p w14:paraId="0BEDDF00" w14:textId="77777777" w:rsidR="00AF70DB" w:rsidRPr="00E66178" w:rsidRDefault="00AF70DB" w:rsidP="007C1D71">
            <w:pPr>
              <w:spacing w:line="240" w:lineRule="auto"/>
              <w:jc w:val="center"/>
              <w:rPr>
                <w:rStyle w:val="paragraph"/>
                <w:b/>
              </w:rPr>
            </w:pPr>
            <w:r w:rsidRPr="00E66178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3F90A997" w14:textId="77777777" w:rsidR="00AF70DB" w:rsidRPr="00765F74" w:rsidRDefault="00AF70DB" w:rsidP="007C1D7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31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Кожевников Игорь </w:t>
            </w:r>
            <w:r w:rsidRPr="009670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Николаевич </w:t>
            </w:r>
            <w:r w:rsidRPr="00967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рождения: 13.09.1967 г. р., место рождения: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967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Москва, ИНН: 772025887913, СНИЛС: 001-601-907 81, адрес регистрации: Московская обл.,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967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Видное, ул. Радужная, д. 2, кв. 184)</w:t>
            </w:r>
          </w:p>
          <w:p w14:paraId="2BC6CE3D" w14:textId="77777777" w:rsidR="00AF70DB" w:rsidRPr="00765F74" w:rsidRDefault="00AF70DB" w:rsidP="007C1D71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4E2BF79" w14:textId="77777777" w:rsidR="00AF70DB" w:rsidRPr="00765F74" w:rsidRDefault="00AF70DB" w:rsidP="007C1D71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9D8391C" w14:textId="77777777" w:rsidR="00AF70DB" w:rsidRPr="00E66178" w:rsidRDefault="00AF70DB" w:rsidP="007C1D71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66178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14:paraId="4713AAD5" w14:textId="77777777" w:rsidR="00AF70DB" w:rsidRPr="00E66178" w:rsidRDefault="00AF70DB" w:rsidP="007C1D7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66178">
              <w:rPr>
                <w:rFonts w:ascii="Times New Roman" w:hAnsi="Times New Roman" w:cs="Times New Roman"/>
                <w:b/>
                <w:sz w:val="20"/>
                <w:szCs w:val="20"/>
              </w:rPr>
              <w:t>Сосипатровой</w:t>
            </w:r>
            <w:proofErr w:type="spellEnd"/>
            <w:r w:rsidRPr="00E661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Марины Леонидовны</w:t>
            </w:r>
          </w:p>
          <w:p w14:paraId="588D880A" w14:textId="77777777" w:rsidR="00AF70DB" w:rsidRPr="00E66178" w:rsidRDefault="00AF70DB" w:rsidP="007C1D71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8DF98" w14:textId="77777777" w:rsidR="00AF70DB" w:rsidRPr="00E66178" w:rsidRDefault="00AF70DB" w:rsidP="007C1D71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969CA5" w14:textId="77777777" w:rsidR="00AF70DB" w:rsidRPr="00765F74" w:rsidRDefault="00AF70DB" w:rsidP="007C1D71">
            <w:pPr>
              <w:spacing w:line="240" w:lineRule="auto"/>
              <w:jc w:val="both"/>
              <w:rPr>
                <w:rStyle w:val="paragraph"/>
                <w:color w:val="FF0000"/>
              </w:rPr>
            </w:pPr>
            <w:r w:rsidRPr="00E66178">
              <w:rPr>
                <w:rFonts w:ascii="Times New Roman" w:hAnsi="Times New Roman" w:cs="Times New Roman"/>
                <w:sz w:val="20"/>
                <w:szCs w:val="20"/>
              </w:rPr>
              <w:t xml:space="preserve">_______________ / </w:t>
            </w:r>
            <w:proofErr w:type="spellStart"/>
            <w:r w:rsidRPr="00E66178">
              <w:rPr>
                <w:rFonts w:ascii="Times New Roman" w:hAnsi="Times New Roman" w:cs="Times New Roman"/>
                <w:sz w:val="20"/>
                <w:szCs w:val="20"/>
              </w:rPr>
              <w:t>Сосипатрова</w:t>
            </w:r>
            <w:proofErr w:type="spellEnd"/>
            <w:r w:rsidRPr="00E66178">
              <w:rPr>
                <w:rFonts w:ascii="Times New Roman" w:hAnsi="Times New Roman" w:cs="Times New Roman"/>
                <w:sz w:val="20"/>
                <w:szCs w:val="20"/>
              </w:rPr>
              <w:t xml:space="preserve"> М.Л.</w:t>
            </w:r>
          </w:p>
        </w:tc>
        <w:tc>
          <w:tcPr>
            <w:tcW w:w="4673" w:type="dxa"/>
          </w:tcPr>
          <w:p w14:paraId="5A0411EC" w14:textId="37EC809C" w:rsidR="00AF70DB" w:rsidRPr="00F830B6" w:rsidRDefault="00F830B6" w:rsidP="007C1D71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F830B6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Претендент</w:t>
            </w:r>
            <w:r w:rsidR="00AF70DB" w:rsidRPr="00F830B6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69307C79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042423D3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97EFE69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7F2FB28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5F99EE7E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2F5F441F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4C525C3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4A469523" w14:textId="77777777" w:rsidR="00AF70DB" w:rsidRPr="004E6C51" w:rsidRDefault="00AF70DB" w:rsidP="007C1D71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0D43DC1" w14:textId="77777777" w:rsidR="00AF70DB" w:rsidRPr="004E6C51" w:rsidRDefault="00AF70DB" w:rsidP="007C1D71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3951C704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14CBD3F" w14:textId="77777777" w:rsidR="00AF70DB" w:rsidRPr="004E6C51" w:rsidRDefault="00AF70DB" w:rsidP="007C1D71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4804D6BA" w14:textId="77777777" w:rsidR="00AF70DB" w:rsidRPr="004E6C51" w:rsidRDefault="00AF70DB" w:rsidP="007C1D71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4E6C51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    _______________ / _______________</w:t>
            </w:r>
          </w:p>
        </w:tc>
      </w:tr>
    </w:tbl>
    <w:p w14:paraId="1707BAD5" w14:textId="77777777" w:rsidR="00C03CC0" w:rsidRDefault="00C03CC0" w:rsidP="00C03CC0"/>
    <w:p w14:paraId="1E97434A" w14:textId="77777777" w:rsidR="00C03CC0" w:rsidRDefault="00C03CC0" w:rsidP="00C03CC0"/>
    <w:p w14:paraId="2BFD336B" w14:textId="77777777" w:rsidR="00C03CC0" w:rsidRDefault="00C03CC0" w:rsidP="00C03CC0"/>
    <w:p w14:paraId="2BAA58EE" w14:textId="77777777" w:rsidR="00C03CC0" w:rsidRDefault="00C03CC0" w:rsidP="00C03CC0"/>
    <w:p w14:paraId="412259C2" w14:textId="77777777"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CE5"/>
    <w:rsid w:val="00044ED2"/>
    <w:rsid w:val="001076A5"/>
    <w:rsid w:val="001E7CE4"/>
    <w:rsid w:val="00237A73"/>
    <w:rsid w:val="00555EC2"/>
    <w:rsid w:val="00590712"/>
    <w:rsid w:val="00662903"/>
    <w:rsid w:val="00AA6C88"/>
    <w:rsid w:val="00AF70DB"/>
    <w:rsid w:val="00B87CE5"/>
    <w:rsid w:val="00C03CC0"/>
    <w:rsid w:val="00EF6E10"/>
    <w:rsid w:val="00F8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34EBD"/>
  <w15:chartTrackingRefBased/>
  <w15:docId w15:val="{70CF61D8-966C-464F-807E-B0ACFC05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C0"/>
    <w:pPr>
      <w:ind w:left="720"/>
      <w:contextualSpacing/>
    </w:pPr>
  </w:style>
  <w:style w:type="paragraph" w:customStyle="1" w:styleId="ConsNonformat">
    <w:name w:val="ConsNonformat"/>
    <w:rsid w:val="00C03C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C03CC0"/>
  </w:style>
  <w:style w:type="table" w:styleId="a4">
    <w:name w:val="Table Grid"/>
    <w:basedOn w:val="a1"/>
    <w:uiPriority w:val="39"/>
    <w:rsid w:val="00C03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9iMYr2c+9XpI2XiyB3G9tYejpyrolYVOo9X+stpWupU=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XgONuUeWD6lM64UfZgrosheSEuFeYWDcPoWNDn3w4TM=</DigestValue>
    </Reference>
  </SignedInfo>
  <SignatureValue>xI+9Z8/dquzchCV7t8JNQ546FeQmCKi3L2rlP6xMBEMPuDtqVpVjd3mYr/Jdfy73
ZEn31LKSErNcIsX2+KwSmQ==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8yoCCg/GKm2d97TSgsYlG/Dy4FU=</DigestValue>
      </Reference>
      <Reference URI="/word/fontTable.xml?ContentType=application/vnd.openxmlformats-officedocument.wordprocessingml.fontTable+xml">
        <DigestMethod Algorithm="http://www.w3.org/2000/09/xmldsig#sha1"/>
        <DigestValue>yT1d9ShFwBJHuLQusHKemdnYQzc=</DigestValue>
      </Reference>
      <Reference URI="/word/numbering.xml?ContentType=application/vnd.openxmlformats-officedocument.wordprocessingml.numbering+xml">
        <DigestMethod Algorithm="http://www.w3.org/2000/09/xmldsig#sha1"/>
        <DigestValue>Zrtsl+9x2tKdaTF/E8KvKc1S/Q4=</DigestValue>
      </Reference>
      <Reference URI="/word/settings.xml?ContentType=application/vnd.openxmlformats-officedocument.wordprocessingml.settings+xml">
        <DigestMethod Algorithm="http://www.w3.org/2000/09/xmldsig#sha1"/>
        <DigestValue>RNaVhJ3hxDqf/vxPj52D+ZxW18M=</DigestValue>
      </Reference>
      <Reference URI="/word/styles.xml?ContentType=application/vnd.openxmlformats-officedocument.wordprocessingml.styles+xml">
        <DigestMethod Algorithm="http://www.w3.org/2000/09/xmldsig#sha1"/>
        <DigestValue>4tAxZJd34uK9c5Vme/5q+7SmCqc=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2026-10-14T14:20:59Z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2026-10-14T14:20:59Z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dcterms:created xsi:type="dcterms:W3CDTF">2026-07-03T08:05:00Z</dcterms:created>
  <dcterms:modified xsi:type="dcterms:W3CDTF">2026-08-28T13:15:00Z</dcterms:modified>
</cp:coreProperties>
</file>